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8A" w:rsidRPr="005B0659" w:rsidRDefault="00922E8A" w:rsidP="008719CD">
      <w:pPr>
        <w:snapToGrid w:val="0"/>
        <w:spacing w:line="240" w:lineRule="atLeast"/>
        <w:contextualSpacing/>
        <w:jc w:val="left"/>
        <w:rPr>
          <w:rFonts w:ascii="Calibri" w:hAnsi="Calibri" w:cs="Calibri"/>
          <w:sz w:val="23"/>
          <w:szCs w:val="23"/>
          <w:lang w:val="pt-PT" w:eastAsia="zh-CN"/>
        </w:rPr>
      </w:pPr>
      <w:r w:rsidRPr="00922E8A">
        <w:rPr>
          <w:rFonts w:hint="eastAsia"/>
          <w:sz w:val="23"/>
          <w:szCs w:val="23"/>
          <w:lang w:eastAsia="zh-CN"/>
        </w:rPr>
        <w:t>保護者様</w:t>
      </w:r>
      <w:r w:rsidR="008719CD" w:rsidRPr="002409B2">
        <w:rPr>
          <w:rFonts w:ascii="Calibri" w:hAnsi="Calibri" w:cs="Calibri"/>
          <w:sz w:val="23"/>
          <w:szCs w:val="23"/>
          <w:lang w:val="pt-BR" w:eastAsia="zh-CN"/>
        </w:rPr>
        <w:t xml:space="preserve"> Aos </w:t>
      </w:r>
      <w:r w:rsidR="005B0659" w:rsidRPr="002409B2">
        <w:rPr>
          <w:rFonts w:ascii="Calibri" w:hAnsi="Calibri" w:cs="Calibri"/>
          <w:sz w:val="23"/>
          <w:szCs w:val="23"/>
          <w:lang w:val="pt-BR" w:eastAsia="zh-CN"/>
        </w:rPr>
        <w:t xml:space="preserve">Srs.pais e </w:t>
      </w:r>
      <w:r w:rsidR="008719CD" w:rsidRPr="002409B2">
        <w:rPr>
          <w:rFonts w:ascii="Calibri" w:hAnsi="Calibri" w:cs="Calibri"/>
          <w:sz w:val="23"/>
          <w:szCs w:val="23"/>
          <w:lang w:val="pt-BR" w:eastAsia="zh-CN"/>
        </w:rPr>
        <w:t>respons</w:t>
      </w:r>
      <w:r w:rsidR="005B0659" w:rsidRPr="002409B2">
        <w:rPr>
          <w:rFonts w:ascii="Calibri" w:hAnsi="Calibri" w:cs="Calibri"/>
          <w:sz w:val="23"/>
          <w:szCs w:val="23"/>
          <w:lang w:val="pt-BR" w:eastAsia="zh-CN"/>
        </w:rPr>
        <w:t>á</w:t>
      </w:r>
      <w:r w:rsidR="008719CD" w:rsidRPr="002409B2">
        <w:rPr>
          <w:rFonts w:ascii="Calibri" w:hAnsi="Calibri" w:cs="Calibri"/>
          <w:sz w:val="23"/>
          <w:szCs w:val="23"/>
          <w:lang w:val="pt-BR" w:eastAsia="zh-CN"/>
        </w:rPr>
        <w:t>veis</w:t>
      </w:r>
      <w:r w:rsidR="0025576A">
        <w:rPr>
          <w:rFonts w:ascii="Calibri" w:hAnsi="Calibri" w:cs="Calibri" w:hint="eastAsia"/>
          <w:sz w:val="23"/>
          <w:szCs w:val="23"/>
          <w:lang w:val="pt-BR"/>
        </w:rPr>
        <w:t xml:space="preserve">　　　　　　　　　　　　　　　　　　　　　　　　　ポルトガル語</w:t>
      </w:r>
    </w:p>
    <w:p w:rsidR="00DC4FA9" w:rsidRPr="0032320A" w:rsidRDefault="0032320A" w:rsidP="0032320A">
      <w:pPr>
        <w:snapToGrid w:val="0"/>
        <w:spacing w:line="240" w:lineRule="atLeast"/>
        <w:ind w:firstLineChars="2280" w:firstLine="5244"/>
        <w:contextualSpacing/>
        <w:jc w:val="left"/>
        <w:rPr>
          <w:rFonts w:ascii="Calibri" w:hAnsi="Calibri" w:cs="Calibri"/>
          <w:sz w:val="23"/>
          <w:szCs w:val="23"/>
          <w:lang w:val="pt-PT" w:eastAsia="zh-CN"/>
        </w:rPr>
      </w:pPr>
      <w:r>
        <w:rPr>
          <w:rFonts w:ascii="Calibri" w:hAnsi="Calibri" w:cs="Calibri" w:hint="eastAsia"/>
          <w:sz w:val="23"/>
          <w:szCs w:val="23"/>
          <w:lang w:eastAsia="zh-CN"/>
        </w:rPr>
        <w:t>学校名</w:t>
      </w:r>
      <w:r w:rsidRPr="0032320A">
        <w:rPr>
          <w:rFonts w:ascii="Calibri" w:eastAsia="SimSun" w:hAnsi="Calibri" w:cs="Calibri" w:hint="eastAsia"/>
          <w:sz w:val="23"/>
          <w:szCs w:val="23"/>
          <w:lang w:val="pt-PT" w:eastAsia="zh-CN"/>
        </w:rPr>
        <w:t>Nome da escola</w:t>
      </w:r>
      <w:r w:rsidR="00203919">
        <w:rPr>
          <w:rFonts w:ascii="Calibri" w:eastAsia="SimSun" w:hAnsi="Calibri" w:cs="Calibri" w:hint="eastAsia"/>
          <w:sz w:val="23"/>
          <w:szCs w:val="23"/>
          <w:lang w:val="pt-PT" w:eastAsia="zh-CN"/>
        </w:rPr>
        <w:t xml:space="preserve">　</w:t>
      </w:r>
      <w:r w:rsidR="00203919">
        <w:rPr>
          <w:rFonts w:ascii="Calibri" w:eastAsia="SimSun" w:hAnsi="Calibri" w:cs="Calibri" w:hint="eastAsia"/>
          <w:sz w:val="23"/>
          <w:szCs w:val="23"/>
          <w:lang w:val="pt-PT" w:eastAsia="zh-CN"/>
        </w:rPr>
        <w:t xml:space="preserve">Meisei shougakkou </w:t>
      </w:r>
    </w:p>
    <w:p w:rsidR="00DC4FA9" w:rsidRPr="00203919" w:rsidRDefault="0032320A" w:rsidP="0032320A">
      <w:pPr>
        <w:snapToGrid w:val="0"/>
        <w:spacing w:line="240" w:lineRule="atLeast"/>
        <w:ind w:firstLineChars="2307" w:firstLine="5075"/>
        <w:contextualSpacing/>
        <w:jc w:val="left"/>
        <w:rPr>
          <w:rFonts w:ascii="Calibri" w:eastAsia="SimSun" w:hAnsi="Calibri" w:cs="Calibri" w:hint="eastAsia"/>
          <w:sz w:val="23"/>
          <w:szCs w:val="23"/>
          <w:lang w:val="pt-PT" w:eastAsia="zh-CN"/>
        </w:rPr>
      </w:pPr>
      <w:r w:rsidRPr="0032320A">
        <w:rPr>
          <w:rFonts w:ascii="Calibri" w:hAnsi="Calibri" w:cs="Calibri" w:hint="eastAsia"/>
          <w:sz w:val="22"/>
          <w:szCs w:val="23"/>
          <w:lang w:eastAsia="zh-CN"/>
        </w:rPr>
        <w:t>学校長名</w:t>
      </w:r>
      <w:r w:rsidRPr="0032320A">
        <w:rPr>
          <w:rFonts w:ascii="Calibri" w:eastAsia="SimSun" w:hAnsi="Calibri" w:cs="Calibri" w:hint="eastAsia"/>
          <w:sz w:val="22"/>
          <w:szCs w:val="23"/>
          <w:lang w:eastAsia="zh-CN"/>
        </w:rPr>
        <w:t xml:space="preserve">Nome do </w:t>
      </w:r>
      <w:r w:rsidRPr="0032320A">
        <w:rPr>
          <w:rFonts w:ascii="Calibri" w:eastAsia="SimSun" w:hAnsi="Calibri" w:cs="Calibri"/>
          <w:sz w:val="22"/>
          <w:szCs w:val="23"/>
          <w:lang w:eastAsia="zh-CN"/>
        </w:rPr>
        <w:t>diretor</w:t>
      </w:r>
      <w:r>
        <w:rPr>
          <w:rFonts w:ascii="Calibri" w:eastAsia="SimSun" w:hAnsi="Calibri" w:cs="Calibri" w:hint="eastAsia"/>
          <w:sz w:val="23"/>
          <w:szCs w:val="23"/>
          <w:lang w:eastAsia="zh-CN"/>
        </w:rPr>
        <w:t xml:space="preserve"> </w:t>
      </w:r>
      <w:r w:rsidR="00203919">
        <w:rPr>
          <w:rFonts w:ascii="Calibri" w:eastAsia="SimSun" w:hAnsi="Calibri" w:cs="Calibri" w:hint="eastAsia"/>
          <w:sz w:val="23"/>
          <w:szCs w:val="23"/>
          <w:lang w:eastAsia="zh-CN"/>
        </w:rPr>
        <w:t xml:space="preserve">　</w:t>
      </w:r>
      <w:r w:rsidR="00203919">
        <w:rPr>
          <w:rFonts w:ascii="Calibri" w:hAnsi="Calibri" w:cs="Calibri"/>
          <w:sz w:val="23"/>
          <w:szCs w:val="23"/>
          <w:lang w:eastAsia="zh-CN"/>
        </w:rPr>
        <w:t>Kassai</w:t>
      </w:r>
      <w:r w:rsidR="00203919">
        <w:rPr>
          <w:rFonts w:ascii="Calibri" w:hAnsi="Calibri" w:cs="Calibri"/>
          <w:sz w:val="23"/>
          <w:szCs w:val="23"/>
          <w:lang w:eastAsia="zh-CN"/>
        </w:rPr>
        <w:t xml:space="preserve">　</w:t>
      </w:r>
      <w:r w:rsidR="00203919">
        <w:rPr>
          <w:rFonts w:ascii="Calibri" w:hAnsi="Calibri" w:cs="Calibri"/>
          <w:sz w:val="23"/>
          <w:szCs w:val="23"/>
          <w:lang w:eastAsia="zh-CN"/>
        </w:rPr>
        <w:t>Kazumi</w:t>
      </w:r>
    </w:p>
    <w:p w:rsidR="005B0659" w:rsidRDefault="00890F4C" w:rsidP="005B0659">
      <w:pPr>
        <w:snapToGrid w:val="0"/>
        <w:spacing w:line="360" w:lineRule="exact"/>
        <w:contextualSpacing/>
        <w:jc w:val="center"/>
        <w:rPr>
          <w:rFonts w:ascii="Calibri" w:hAnsi="Calibri" w:cs="Calibri"/>
          <w:b/>
          <w:sz w:val="28"/>
        </w:rPr>
      </w:pPr>
      <w:r w:rsidRPr="005B0659">
        <w:rPr>
          <w:rFonts w:ascii="Calibri" w:hAnsi="Calibri" w:cs="Calibri"/>
          <w:b/>
          <w:sz w:val="28"/>
        </w:rPr>
        <w:t>学校感染症届出書　提出のお願い</w:t>
      </w:r>
      <w:r w:rsidR="005B0659">
        <w:rPr>
          <w:rFonts w:ascii="Calibri" w:hAnsi="Calibri" w:cs="Calibri" w:hint="eastAsia"/>
          <w:b/>
          <w:sz w:val="28"/>
        </w:rPr>
        <w:t xml:space="preserve">　</w:t>
      </w:r>
    </w:p>
    <w:p w:rsidR="005B0659" w:rsidRPr="005B0659" w:rsidRDefault="005B0659" w:rsidP="005B0659">
      <w:pPr>
        <w:snapToGrid w:val="0"/>
        <w:spacing w:line="360" w:lineRule="exact"/>
        <w:contextualSpacing/>
        <w:jc w:val="center"/>
        <w:rPr>
          <w:rFonts w:ascii="Calibri" w:hAnsi="Calibri" w:cs="Calibri"/>
          <w:b/>
          <w:sz w:val="28"/>
          <w:lang w:val="pt-BR"/>
        </w:rPr>
      </w:pPr>
      <w:r w:rsidRPr="005B0659">
        <w:rPr>
          <w:rFonts w:ascii="Calibri" w:hAnsi="Calibri" w:cs="Calibri"/>
          <w:b/>
          <w:sz w:val="28"/>
          <w:lang w:val="pt-BR"/>
        </w:rPr>
        <w:t>Pedi</w:t>
      </w:r>
      <w:r w:rsidR="00710731">
        <w:rPr>
          <w:rFonts w:ascii="Calibri" w:hAnsi="Calibri" w:cs="Calibri"/>
          <w:b/>
          <w:sz w:val="28"/>
          <w:lang w:val="pt-BR"/>
        </w:rPr>
        <w:t>mos que entregue a</w:t>
      </w:r>
      <w:r w:rsidRPr="005B0659">
        <w:rPr>
          <w:rFonts w:ascii="Calibri" w:hAnsi="Calibri" w:cs="Calibri"/>
          <w:b/>
          <w:sz w:val="28"/>
          <w:lang w:val="pt-BR"/>
        </w:rPr>
        <w:t xml:space="preserve"> </w:t>
      </w:r>
      <w:r>
        <w:rPr>
          <w:rFonts w:ascii="Calibri" w:hAnsi="Calibri" w:cs="Calibri"/>
          <w:b/>
          <w:sz w:val="28"/>
          <w:lang w:val="pt-BR"/>
        </w:rPr>
        <w:t xml:space="preserve">Notificação de doenças contagiosas </w:t>
      </w:r>
      <w:r w:rsidRPr="005B0659">
        <w:rPr>
          <w:rFonts w:ascii="Calibri" w:hAnsi="Calibri" w:cs="Calibri"/>
          <w:b/>
          <w:sz w:val="28"/>
          <w:lang w:val="pt-BR"/>
        </w:rPr>
        <w:t>na Escola</w:t>
      </w:r>
    </w:p>
    <w:p w:rsidR="005B0659" w:rsidRPr="00E863B0" w:rsidRDefault="00890F4C" w:rsidP="008719CD">
      <w:pPr>
        <w:snapToGrid w:val="0"/>
        <w:spacing w:line="240" w:lineRule="atLeast"/>
        <w:contextualSpacing/>
        <w:rPr>
          <w:rFonts w:ascii="Calibri" w:hAnsi="Calibri" w:cs="Calibri"/>
          <w:w w:val="90"/>
          <w:sz w:val="22"/>
          <w:szCs w:val="23"/>
        </w:rPr>
      </w:pPr>
      <w:r w:rsidRPr="005B0659">
        <w:rPr>
          <w:rFonts w:ascii="Calibri" w:hAnsi="Calibri" w:cs="Calibri"/>
          <w:sz w:val="23"/>
          <w:szCs w:val="23"/>
        </w:rPr>
        <w:t xml:space="preserve">　</w:t>
      </w:r>
      <w:r w:rsidRPr="00E863B0">
        <w:rPr>
          <w:rFonts w:ascii="Calibri" w:hAnsi="Calibri" w:cs="Calibri"/>
          <w:w w:val="90"/>
          <w:sz w:val="22"/>
          <w:szCs w:val="23"/>
        </w:rPr>
        <w:t>学校</w:t>
      </w:r>
      <w:r w:rsidR="002E283B" w:rsidRPr="00E863B0">
        <w:rPr>
          <w:rFonts w:ascii="Calibri" w:hAnsi="Calibri" w:cs="Calibri"/>
          <w:w w:val="90"/>
          <w:sz w:val="22"/>
          <w:szCs w:val="23"/>
        </w:rPr>
        <w:t>におい</w:t>
      </w:r>
      <w:r w:rsidR="006E58DB" w:rsidRPr="00E863B0">
        <w:rPr>
          <w:rFonts w:ascii="Calibri" w:hAnsi="Calibri" w:cs="Calibri" w:hint="eastAsia"/>
          <w:w w:val="90"/>
          <w:sz w:val="22"/>
          <w:szCs w:val="23"/>
        </w:rPr>
        <w:t>て予防すべき感染症にかかった場合には</w:t>
      </w:r>
      <w:r w:rsidR="00303F65">
        <w:rPr>
          <w:rFonts w:ascii="Calibri" w:hAnsi="Calibri" w:cs="Calibri"/>
          <w:w w:val="90"/>
          <w:sz w:val="22"/>
          <w:szCs w:val="23"/>
        </w:rPr>
        <w:t>､</w:t>
      </w:r>
      <w:r w:rsidRPr="00E863B0">
        <w:rPr>
          <w:rFonts w:ascii="Calibri" w:hAnsi="Calibri" w:cs="Calibri"/>
          <w:w w:val="90"/>
          <w:sz w:val="22"/>
          <w:szCs w:val="23"/>
        </w:rPr>
        <w:t>学校保健安全法</w:t>
      </w:r>
      <w:r w:rsidR="002E283B" w:rsidRPr="00E863B0">
        <w:rPr>
          <w:rFonts w:ascii="Calibri" w:hAnsi="Calibri" w:cs="Calibri"/>
          <w:w w:val="90"/>
          <w:sz w:val="22"/>
          <w:szCs w:val="23"/>
        </w:rPr>
        <w:t>第１９条に基づき</w:t>
      </w:r>
      <w:r w:rsidR="00303F65">
        <w:rPr>
          <w:rFonts w:ascii="Calibri" w:hAnsi="Calibri" w:cs="Calibri"/>
          <w:w w:val="90"/>
          <w:sz w:val="22"/>
          <w:szCs w:val="23"/>
        </w:rPr>
        <w:t>､</w:t>
      </w:r>
      <w:r w:rsidR="00936F2E" w:rsidRPr="00E863B0">
        <w:rPr>
          <w:rFonts w:ascii="Calibri" w:hAnsi="Calibri" w:cs="Calibri"/>
          <w:w w:val="90"/>
          <w:sz w:val="22"/>
          <w:szCs w:val="23"/>
        </w:rPr>
        <w:t>欠席ではなく</w:t>
      </w:r>
      <w:r w:rsidR="002E283B" w:rsidRPr="00E863B0">
        <w:rPr>
          <w:rFonts w:ascii="Calibri" w:hAnsi="Calibri" w:cs="Calibri"/>
          <w:w w:val="90"/>
          <w:sz w:val="22"/>
          <w:szCs w:val="23"/>
        </w:rPr>
        <w:t>「出席停止」となります。</w:t>
      </w:r>
      <w:r w:rsidR="00B7307A" w:rsidRPr="00E863B0">
        <w:rPr>
          <w:rFonts w:ascii="Calibri" w:hAnsi="Calibri" w:cs="Calibri"/>
          <w:w w:val="90"/>
          <w:sz w:val="22"/>
          <w:szCs w:val="23"/>
        </w:rPr>
        <w:t>お子様が下記の感染症にかかったと思われる場合は</w:t>
      </w:r>
      <w:r w:rsidR="00303F65">
        <w:rPr>
          <w:rFonts w:ascii="Calibri" w:hAnsi="Calibri" w:cs="Calibri"/>
          <w:w w:val="90"/>
          <w:sz w:val="22"/>
          <w:szCs w:val="23"/>
        </w:rPr>
        <w:t>､</w:t>
      </w:r>
      <w:r w:rsidR="00B7307A" w:rsidRPr="00E863B0">
        <w:rPr>
          <w:rFonts w:ascii="Calibri" w:hAnsi="Calibri" w:cs="Calibri"/>
          <w:w w:val="90"/>
          <w:sz w:val="22"/>
          <w:szCs w:val="23"/>
        </w:rPr>
        <w:t>必ず医師の診断を受けてください。</w:t>
      </w:r>
      <w:r w:rsidR="00936F2E" w:rsidRPr="00E863B0">
        <w:rPr>
          <w:rFonts w:ascii="Calibri" w:hAnsi="Calibri" w:cs="Calibri"/>
          <w:w w:val="90"/>
          <w:sz w:val="22"/>
          <w:szCs w:val="23"/>
        </w:rPr>
        <w:t>感染のおそれがなくなり</w:t>
      </w:r>
      <w:r w:rsidR="00303F65">
        <w:rPr>
          <w:rFonts w:ascii="Calibri" w:hAnsi="Calibri" w:cs="Calibri"/>
          <w:w w:val="90"/>
          <w:sz w:val="22"/>
          <w:szCs w:val="23"/>
        </w:rPr>
        <w:t>､</w:t>
      </w:r>
      <w:r w:rsidR="00B7307A" w:rsidRPr="00E863B0">
        <w:rPr>
          <w:rFonts w:ascii="Calibri" w:hAnsi="Calibri" w:cs="Calibri"/>
          <w:w w:val="90"/>
          <w:sz w:val="22"/>
          <w:szCs w:val="23"/>
        </w:rPr>
        <w:t>登校できるようになりましたら</w:t>
      </w:r>
      <w:r w:rsidR="00303F65">
        <w:rPr>
          <w:rFonts w:ascii="Calibri" w:hAnsi="Calibri" w:cs="Calibri"/>
          <w:w w:val="90"/>
          <w:sz w:val="22"/>
          <w:szCs w:val="23"/>
        </w:rPr>
        <w:t>､</w:t>
      </w:r>
      <w:r w:rsidR="00B7307A" w:rsidRPr="00E863B0">
        <w:rPr>
          <w:rFonts w:ascii="Calibri" w:hAnsi="Calibri" w:cs="Calibri"/>
          <w:w w:val="90"/>
          <w:sz w:val="22"/>
          <w:szCs w:val="23"/>
          <w:u w:val="single"/>
        </w:rPr>
        <w:t>保護者の方が下記の必要事項を記入</w:t>
      </w:r>
      <w:r w:rsidR="00B7307A" w:rsidRPr="00E863B0">
        <w:rPr>
          <w:rFonts w:ascii="Calibri" w:hAnsi="Calibri" w:cs="Calibri"/>
          <w:w w:val="90"/>
          <w:sz w:val="22"/>
          <w:szCs w:val="23"/>
        </w:rPr>
        <w:t>し学校へご提出ください。</w:t>
      </w:r>
    </w:p>
    <w:p w:rsidR="00B7307A" w:rsidRPr="00E863B0" w:rsidRDefault="005B0659" w:rsidP="005B0659">
      <w:pPr>
        <w:snapToGrid w:val="0"/>
        <w:spacing w:line="240" w:lineRule="atLeast"/>
        <w:ind w:firstLineChars="150" w:firstLine="310"/>
        <w:contextualSpacing/>
        <w:rPr>
          <w:rFonts w:ascii="Calibri" w:hAnsi="Calibri" w:cs="Calibri"/>
          <w:w w:val="90"/>
          <w:sz w:val="23"/>
          <w:szCs w:val="23"/>
          <w:lang w:val="pt-BR"/>
        </w:rPr>
      </w:pPr>
      <w:r w:rsidRPr="00E863B0">
        <w:rPr>
          <w:rFonts w:ascii="Calibri" w:hAnsi="Calibri" w:cs="Calibri"/>
          <w:w w:val="90"/>
          <w:sz w:val="23"/>
          <w:szCs w:val="23"/>
          <w:lang w:val="pt-BR"/>
        </w:rPr>
        <w:t>Nas escolas</w:t>
      </w:r>
      <w:r w:rsidR="00303F65">
        <w:rPr>
          <w:rFonts w:ascii="Calibri" w:hAnsi="Calibri" w:cs="Calibri"/>
          <w:w w:val="90"/>
          <w:sz w:val="23"/>
          <w:szCs w:val="23"/>
          <w:lang w:val="pt-BR"/>
        </w:rPr>
        <w:t>､</w:t>
      </w:r>
      <w:r w:rsidRPr="00E863B0">
        <w:rPr>
          <w:rFonts w:ascii="Calibri" w:hAnsi="Calibri" w:cs="Calibri"/>
          <w:w w:val="90"/>
          <w:sz w:val="23"/>
          <w:szCs w:val="23"/>
          <w:lang w:val="pt-BR"/>
        </w:rPr>
        <w:t xml:space="preserve"> de acordo com o artigo 19 da lei</w:t>
      </w:r>
      <w:r w:rsidR="00AF5EEB" w:rsidRPr="00E863B0">
        <w:rPr>
          <w:rFonts w:ascii="Calibri" w:hAnsi="Calibri" w:cs="Calibri"/>
          <w:w w:val="90"/>
          <w:sz w:val="23"/>
          <w:szCs w:val="23"/>
          <w:lang w:val="pt-BR"/>
        </w:rPr>
        <w:t xml:space="preserve"> de saúde e segurança escolar</w:t>
      </w:r>
      <w:r w:rsidR="00303F65">
        <w:rPr>
          <w:rFonts w:ascii="Calibri" w:hAnsi="Calibri" w:cs="Calibri"/>
          <w:w w:val="90"/>
          <w:sz w:val="23"/>
          <w:szCs w:val="23"/>
          <w:lang w:val="pt-BR"/>
        </w:rPr>
        <w:t>､</w:t>
      </w:r>
      <w:r w:rsidR="00AF5EEB" w:rsidRPr="00E863B0">
        <w:rPr>
          <w:rFonts w:ascii="Calibri" w:hAnsi="Calibri" w:cs="Calibri"/>
          <w:w w:val="90"/>
          <w:sz w:val="23"/>
          <w:szCs w:val="23"/>
          <w:lang w:val="pt-BR"/>
        </w:rPr>
        <w:t xml:space="preserve"> </w:t>
      </w:r>
      <w:r w:rsidR="006E58DB" w:rsidRPr="00E863B0">
        <w:rPr>
          <w:rFonts w:ascii="Calibri" w:hAnsi="Calibri" w:cs="Calibri"/>
          <w:w w:val="90"/>
          <w:sz w:val="23"/>
          <w:szCs w:val="23"/>
          <w:lang w:val="pt-BR"/>
        </w:rPr>
        <w:t xml:space="preserve">como </w:t>
      </w:r>
      <w:r w:rsidR="00AF5EEB" w:rsidRPr="00E863B0">
        <w:rPr>
          <w:rFonts w:ascii="Calibri" w:hAnsi="Calibri" w:cs="Calibri"/>
          <w:w w:val="90"/>
          <w:sz w:val="23"/>
          <w:szCs w:val="23"/>
          <w:lang w:val="pt-BR"/>
        </w:rPr>
        <w:t>prev</w:t>
      </w:r>
      <w:r w:rsidR="006E58DB" w:rsidRPr="00E863B0">
        <w:rPr>
          <w:rFonts w:ascii="Calibri" w:hAnsi="Calibri" w:cs="Calibri"/>
          <w:w w:val="90"/>
          <w:sz w:val="23"/>
          <w:szCs w:val="23"/>
          <w:lang w:val="pt-BR"/>
        </w:rPr>
        <w:t xml:space="preserve">enção </w:t>
      </w:r>
      <w:r w:rsidR="00AF5EEB" w:rsidRPr="00E863B0">
        <w:rPr>
          <w:rFonts w:ascii="Calibri" w:hAnsi="Calibri" w:cs="Calibri"/>
          <w:w w:val="90"/>
          <w:sz w:val="23"/>
          <w:szCs w:val="23"/>
          <w:lang w:val="pt-BR"/>
        </w:rPr>
        <w:t>em caso de contrair doenças contagiosas</w:t>
      </w:r>
      <w:r w:rsidR="006E58DB" w:rsidRPr="00E863B0">
        <w:rPr>
          <w:rFonts w:ascii="Calibri" w:hAnsi="Calibri" w:cs="Calibri"/>
          <w:w w:val="90"/>
          <w:sz w:val="23"/>
          <w:szCs w:val="23"/>
          <w:lang w:val="pt-BR"/>
        </w:rPr>
        <w:t xml:space="preserve"> </w:t>
      </w:r>
      <w:r w:rsidR="00303F65">
        <w:rPr>
          <w:rFonts w:ascii="Calibri" w:hAnsi="Calibri" w:cs="Calibri"/>
          <w:w w:val="90"/>
          <w:sz w:val="23"/>
          <w:szCs w:val="23"/>
          <w:lang w:val="pt-BR"/>
        </w:rPr>
        <w:t>､</w:t>
      </w:r>
      <w:r w:rsidR="006E58DB" w:rsidRPr="00E863B0">
        <w:rPr>
          <w:rFonts w:ascii="Calibri" w:hAnsi="Calibri" w:cs="Calibri"/>
          <w:w w:val="90"/>
          <w:sz w:val="23"/>
          <w:szCs w:val="23"/>
          <w:lang w:val="pt-BR"/>
        </w:rPr>
        <w:t xml:space="preserve"> as faltas não serão consideradas como Faltas e sim como </w:t>
      </w:r>
      <w:r w:rsidR="00710731">
        <w:rPr>
          <w:rFonts w:ascii="Calibri" w:hAnsi="Calibri" w:cs="Calibri"/>
          <w:w w:val="90"/>
          <w:sz w:val="23"/>
          <w:szCs w:val="23"/>
          <w:lang w:val="pt-BR"/>
        </w:rPr>
        <w:t>Suspensão de frequencia escolar (</w:t>
      </w:r>
      <w:r w:rsidR="00710731" w:rsidRPr="00710731">
        <w:rPr>
          <w:rFonts w:ascii="Calibri" w:hAnsi="Calibri" w:cs="Calibri"/>
          <w:i/>
          <w:w w:val="90"/>
          <w:sz w:val="23"/>
          <w:szCs w:val="23"/>
          <w:lang w:val="pt-BR"/>
        </w:rPr>
        <w:t>shusseki teishi</w:t>
      </w:r>
      <w:r w:rsidR="00710731">
        <w:rPr>
          <w:rFonts w:ascii="Calibri" w:hAnsi="Calibri" w:cs="Calibri"/>
          <w:w w:val="90"/>
          <w:sz w:val="23"/>
          <w:szCs w:val="23"/>
          <w:lang w:val="pt-BR"/>
        </w:rPr>
        <w:t xml:space="preserve">) </w:t>
      </w:r>
      <w:r w:rsidR="006E58DB" w:rsidRPr="00E863B0">
        <w:rPr>
          <w:rFonts w:ascii="Calibri" w:hAnsi="Calibri" w:cs="Calibri"/>
          <w:w w:val="90"/>
          <w:sz w:val="23"/>
          <w:szCs w:val="23"/>
          <w:lang w:val="pt-BR"/>
        </w:rPr>
        <w:t xml:space="preserve">. Em caso de </w:t>
      </w:r>
      <w:r w:rsidR="00710731">
        <w:rPr>
          <w:rFonts w:ascii="Calibri" w:hAnsi="Calibri" w:cs="Calibri"/>
          <w:w w:val="90"/>
          <w:sz w:val="23"/>
          <w:szCs w:val="23"/>
          <w:lang w:val="pt-BR"/>
        </w:rPr>
        <w:t>suspeitar</w:t>
      </w:r>
      <w:r w:rsidR="006E58DB" w:rsidRPr="00E863B0">
        <w:rPr>
          <w:rFonts w:ascii="Calibri" w:hAnsi="Calibri" w:cs="Calibri"/>
          <w:w w:val="90"/>
          <w:sz w:val="23"/>
          <w:szCs w:val="23"/>
          <w:lang w:val="pt-BR"/>
        </w:rPr>
        <w:t xml:space="preserve"> que seu filho(a) tenha contraído alguma doença mencionada no quadro abaixo</w:t>
      </w:r>
      <w:r w:rsidR="00303F65">
        <w:rPr>
          <w:rFonts w:ascii="Calibri" w:hAnsi="Calibri" w:cs="Calibri"/>
          <w:w w:val="90"/>
          <w:sz w:val="23"/>
          <w:szCs w:val="23"/>
          <w:lang w:val="pt-BR"/>
        </w:rPr>
        <w:t>､</w:t>
      </w:r>
      <w:r w:rsidR="006E58DB" w:rsidRPr="00E863B0">
        <w:rPr>
          <w:rFonts w:ascii="Calibri" w:hAnsi="Calibri" w:cs="Calibri"/>
          <w:w w:val="90"/>
          <w:sz w:val="23"/>
          <w:szCs w:val="23"/>
          <w:lang w:val="pt-BR"/>
        </w:rPr>
        <w:t xml:space="preserve"> faça uma consulta médica sem falta. Se esta</w:t>
      </w:r>
      <w:r w:rsidR="00710731">
        <w:rPr>
          <w:rFonts w:ascii="Calibri" w:hAnsi="Calibri" w:cs="Calibri"/>
          <w:w w:val="90"/>
          <w:sz w:val="23"/>
          <w:szCs w:val="23"/>
          <w:lang w:val="pt-BR"/>
        </w:rPr>
        <w:t xml:space="preserve"> suspeita</w:t>
      </w:r>
      <w:r w:rsidR="006E58DB" w:rsidRPr="00E863B0">
        <w:rPr>
          <w:rFonts w:ascii="Calibri" w:hAnsi="Calibri" w:cs="Calibri"/>
          <w:w w:val="90"/>
          <w:sz w:val="23"/>
          <w:szCs w:val="23"/>
          <w:lang w:val="pt-BR"/>
        </w:rPr>
        <w:t xml:space="preserve"> for descartada e a criança </w:t>
      </w:r>
      <w:r w:rsidR="002409B2" w:rsidRPr="00E863B0">
        <w:rPr>
          <w:rFonts w:ascii="Calibri" w:hAnsi="Calibri" w:cs="Calibri"/>
          <w:w w:val="90"/>
          <w:sz w:val="23"/>
          <w:szCs w:val="23"/>
          <w:lang w:val="pt-BR"/>
        </w:rPr>
        <w:t xml:space="preserve">for </w:t>
      </w:r>
      <w:r w:rsidR="006E58DB" w:rsidRPr="00E863B0">
        <w:rPr>
          <w:rFonts w:ascii="Calibri" w:hAnsi="Calibri" w:cs="Calibri"/>
          <w:w w:val="90"/>
          <w:sz w:val="23"/>
          <w:szCs w:val="23"/>
          <w:lang w:val="pt-BR"/>
        </w:rPr>
        <w:t>liberada para ir a escola</w:t>
      </w:r>
      <w:r w:rsidR="00303F65">
        <w:rPr>
          <w:rFonts w:ascii="Calibri" w:hAnsi="Calibri" w:cs="Calibri"/>
          <w:w w:val="90"/>
          <w:sz w:val="23"/>
          <w:szCs w:val="23"/>
          <w:lang w:val="pt-BR"/>
        </w:rPr>
        <w:t>､</w:t>
      </w:r>
      <w:r w:rsidR="006E58DB" w:rsidRPr="00E863B0">
        <w:rPr>
          <w:rFonts w:ascii="Calibri" w:hAnsi="Calibri" w:cs="Calibri"/>
          <w:w w:val="90"/>
          <w:sz w:val="23"/>
          <w:szCs w:val="23"/>
          <w:u w:val="single"/>
          <w:lang w:val="pt-BR"/>
        </w:rPr>
        <w:t xml:space="preserve"> o responsável deverá preencher a parte abaixo com os dados necessários</w:t>
      </w:r>
      <w:r w:rsidR="006E58DB" w:rsidRPr="00E863B0">
        <w:rPr>
          <w:rFonts w:ascii="Calibri" w:hAnsi="Calibri" w:cs="Calibri"/>
          <w:w w:val="90"/>
          <w:sz w:val="23"/>
          <w:szCs w:val="23"/>
          <w:lang w:val="pt-BR"/>
        </w:rPr>
        <w:t xml:space="preserve"> e entregar para a escola.        </w:t>
      </w:r>
      <w:r w:rsidR="00AF5EEB" w:rsidRPr="00E863B0">
        <w:rPr>
          <w:rFonts w:ascii="Calibri" w:hAnsi="Calibri" w:cs="Calibri"/>
          <w:w w:val="90"/>
          <w:sz w:val="23"/>
          <w:szCs w:val="23"/>
          <w:lang w:val="pt-BR"/>
        </w:rPr>
        <w:t xml:space="preserve">    </w:t>
      </w:r>
      <w:r w:rsidRPr="00E863B0">
        <w:rPr>
          <w:rFonts w:ascii="Calibri" w:hAnsi="Calibri" w:cs="Calibri"/>
          <w:w w:val="90"/>
          <w:sz w:val="23"/>
          <w:szCs w:val="23"/>
          <w:lang w:val="pt-BR"/>
        </w:rPr>
        <w:t xml:space="preserve">  </w:t>
      </w:r>
    </w:p>
    <w:p w:rsidR="00936F2E" w:rsidRPr="00E863B0" w:rsidRDefault="002409B2" w:rsidP="006E58DB">
      <w:pPr>
        <w:snapToGrid w:val="0"/>
        <w:spacing w:afterLines="50" w:after="180" w:line="240" w:lineRule="atLeast"/>
        <w:ind w:firstLineChars="200" w:firstLine="413"/>
        <w:contextualSpacing/>
        <w:rPr>
          <w:rFonts w:ascii="Calibri" w:hAnsi="Calibri" w:cs="Calibri"/>
          <w:w w:val="90"/>
          <w:sz w:val="23"/>
          <w:szCs w:val="23"/>
          <w:lang w:val="pt-BR"/>
        </w:rPr>
      </w:pPr>
      <w:r w:rsidRPr="00E863B0">
        <w:rPr>
          <w:rFonts w:ascii="Calibri" w:hAnsi="Calibri" w:cs="Calibri"/>
          <w:w w:val="90"/>
          <w:sz w:val="23"/>
          <w:szCs w:val="23"/>
          <w:lang w:val="pt-BR"/>
        </w:rPr>
        <w:t xml:space="preserve">Esta é uma medida de prevenção contra a propagação </w:t>
      </w:r>
      <w:r w:rsidR="00303F65">
        <w:rPr>
          <w:rFonts w:ascii="Calibri" w:hAnsi="Calibri" w:cs="Calibri"/>
          <w:w w:val="90"/>
          <w:sz w:val="23"/>
          <w:szCs w:val="23"/>
          <w:lang w:val="pt-BR"/>
        </w:rPr>
        <w:t>､</w:t>
      </w:r>
      <w:r w:rsidRPr="00E863B0">
        <w:rPr>
          <w:rFonts w:ascii="Calibri" w:hAnsi="Calibri" w:cs="Calibri"/>
          <w:w w:val="90"/>
          <w:sz w:val="23"/>
          <w:szCs w:val="23"/>
          <w:lang w:val="pt-BR"/>
        </w:rPr>
        <w:t xml:space="preserve"> contamos com a sua compreensão. </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9355"/>
      </w:tblGrid>
      <w:tr w:rsidR="00936F2E" w:rsidRPr="002409B2" w:rsidTr="00E863B0">
        <w:trPr>
          <w:cantSplit/>
          <w:trHeight w:val="370"/>
        </w:trPr>
        <w:tc>
          <w:tcPr>
            <w:tcW w:w="10206" w:type="dxa"/>
            <w:gridSpan w:val="2"/>
            <w:vAlign w:val="center"/>
          </w:tcPr>
          <w:p w:rsidR="00936F2E" w:rsidRPr="002409B2" w:rsidRDefault="00936F2E" w:rsidP="00DE5F33">
            <w:pPr>
              <w:spacing w:line="260" w:lineRule="exact"/>
              <w:jc w:val="center"/>
              <w:rPr>
                <w:rFonts w:ascii="Calibri" w:hAnsi="Calibri" w:cs="Calibri"/>
                <w:sz w:val="22"/>
                <w:lang w:val="pt-BR"/>
              </w:rPr>
            </w:pPr>
            <w:r w:rsidRPr="00AE4E2B">
              <w:rPr>
                <w:rFonts w:ascii="Calibri" w:hAnsi="Calibri" w:cs="Calibri"/>
                <w:spacing w:val="45"/>
                <w:kern w:val="0"/>
                <w:fitText w:val="4200" w:id="-2103749119"/>
              </w:rPr>
              <w:t>学校において予防すべき感染症</w:t>
            </w:r>
            <w:r w:rsidR="006E58DB" w:rsidRPr="002409B2">
              <w:rPr>
                <w:rFonts w:ascii="Calibri" w:hAnsi="Calibri" w:cs="Calibri" w:hint="eastAsia"/>
                <w:kern w:val="0"/>
                <w:sz w:val="22"/>
                <w:lang w:val="pt-BR"/>
              </w:rPr>
              <w:t xml:space="preserve"> </w:t>
            </w:r>
            <w:r w:rsidR="006E58DB" w:rsidRPr="002409B2">
              <w:rPr>
                <w:rFonts w:ascii="Calibri" w:hAnsi="Calibri" w:cs="Calibri"/>
                <w:kern w:val="0"/>
                <w:sz w:val="22"/>
                <w:lang w:val="pt-BR"/>
              </w:rPr>
              <w:t>Doenças contagiosas que devem ser prevenidas</w:t>
            </w:r>
          </w:p>
        </w:tc>
      </w:tr>
      <w:tr w:rsidR="00936F2E" w:rsidRPr="005B0659" w:rsidTr="00E863B0">
        <w:trPr>
          <w:trHeight w:val="1508"/>
        </w:trPr>
        <w:tc>
          <w:tcPr>
            <w:tcW w:w="851" w:type="dxa"/>
            <w:vAlign w:val="center"/>
          </w:tcPr>
          <w:p w:rsidR="00936F2E" w:rsidRDefault="00936F2E" w:rsidP="00936DEC">
            <w:pPr>
              <w:jc w:val="center"/>
              <w:rPr>
                <w:rFonts w:ascii="Calibri" w:hAnsi="Calibri" w:cs="Calibri"/>
              </w:rPr>
            </w:pPr>
            <w:r w:rsidRPr="005B0659">
              <w:rPr>
                <w:rFonts w:ascii="Calibri" w:hAnsi="Calibri" w:cs="Calibri"/>
              </w:rPr>
              <w:t>第</w:t>
            </w:r>
            <w:r w:rsidRPr="002409B2">
              <w:rPr>
                <w:rFonts w:ascii="Calibri" w:hAnsi="Calibri" w:cs="Calibri"/>
                <w:lang w:val="pt-BR"/>
              </w:rPr>
              <w:t>１</w:t>
            </w:r>
            <w:r w:rsidRPr="005B0659">
              <w:rPr>
                <w:rFonts w:ascii="Calibri" w:hAnsi="Calibri" w:cs="Calibri"/>
              </w:rPr>
              <w:t>種</w:t>
            </w:r>
          </w:p>
          <w:p w:rsidR="00E863B0" w:rsidRPr="002409B2" w:rsidRDefault="00E863B0" w:rsidP="00936DEC">
            <w:pPr>
              <w:jc w:val="center"/>
              <w:rPr>
                <w:rFonts w:ascii="Calibri" w:hAnsi="Calibri" w:cs="Calibri"/>
                <w:lang w:val="pt-BR"/>
              </w:rPr>
            </w:pPr>
            <w:r>
              <w:rPr>
                <w:rFonts w:ascii="Calibri" w:hAnsi="Calibri" w:cs="Calibri" w:hint="eastAsia"/>
              </w:rPr>
              <w:t>Tipo 1</w:t>
            </w:r>
          </w:p>
        </w:tc>
        <w:tc>
          <w:tcPr>
            <w:tcW w:w="9355" w:type="dxa"/>
            <w:vAlign w:val="center"/>
          </w:tcPr>
          <w:p w:rsidR="00936F2E" w:rsidRPr="00E863B0" w:rsidRDefault="00C709CC" w:rsidP="001B0105">
            <w:pPr>
              <w:spacing w:line="260" w:lineRule="exact"/>
              <w:rPr>
                <w:rFonts w:ascii="Calibri" w:hAnsi="Calibri" w:cs="Calibri"/>
                <w:w w:val="90"/>
                <w:sz w:val="22"/>
                <w:lang w:val="pt-BR"/>
              </w:rPr>
            </w:pPr>
            <w:r w:rsidRPr="00E863B0">
              <w:rPr>
                <w:rFonts w:ascii="Calibri" w:hAnsi="Calibri" w:cs="Calibri"/>
                <w:w w:val="90"/>
                <w:kern w:val="0"/>
                <w:sz w:val="22"/>
                <w:lang w:val="pt-BR"/>
              </w:rPr>
              <w:t>①</w:t>
            </w:r>
            <w:r w:rsidR="001B0105" w:rsidRPr="00E863B0">
              <w:rPr>
                <w:rFonts w:ascii="Calibri" w:hAnsi="Calibri" w:cs="Calibri"/>
                <w:w w:val="90"/>
                <w:kern w:val="0"/>
                <w:sz w:val="22"/>
                <w:lang w:val="pt-BR"/>
              </w:rPr>
              <w:t>エボラ出血熱</w:t>
            </w:r>
            <w:r w:rsidR="00187DE5" w:rsidRPr="00E863B0">
              <w:rPr>
                <w:rFonts w:ascii="Calibri" w:hAnsi="Calibri" w:cs="Calibri"/>
                <w:w w:val="90"/>
                <w:kern w:val="0"/>
                <w:sz w:val="22"/>
                <w:lang w:val="pt-BR"/>
              </w:rPr>
              <w:t>Febre Hemorrágica Ebola</w:t>
            </w:r>
            <w:r w:rsidR="00E863B0" w:rsidRPr="00E863B0">
              <w:rPr>
                <w:rFonts w:ascii="Calibri" w:hAnsi="Calibri" w:cs="Calibri"/>
                <w:w w:val="90"/>
                <w:kern w:val="0"/>
                <w:sz w:val="22"/>
                <w:lang w:val="pt-BR"/>
              </w:rPr>
              <w:t xml:space="preserve"> </w:t>
            </w:r>
            <w:r w:rsidR="00936F2E" w:rsidRPr="00E863B0">
              <w:rPr>
                <w:rFonts w:ascii="Calibri" w:hAnsi="Calibri" w:cs="Calibri"/>
                <w:w w:val="90"/>
                <w:sz w:val="22"/>
                <w:lang w:val="pt-BR"/>
              </w:rPr>
              <w:t>②</w:t>
            </w:r>
            <w:r w:rsidR="001B0105" w:rsidRPr="00E863B0">
              <w:rPr>
                <w:rFonts w:ascii="Calibri" w:hAnsi="Calibri" w:cs="Calibri"/>
                <w:w w:val="90"/>
                <w:kern w:val="0"/>
                <w:sz w:val="22"/>
                <w:lang w:val="pt-BR"/>
              </w:rPr>
              <w:t>クリミア・コンゴ出血熱</w:t>
            </w:r>
            <w:r w:rsidR="00E863B0" w:rsidRPr="00E863B0">
              <w:rPr>
                <w:rFonts w:ascii="Calibri" w:hAnsi="Calibri" w:cs="Calibri" w:hint="eastAsia"/>
                <w:w w:val="90"/>
                <w:kern w:val="0"/>
                <w:sz w:val="22"/>
                <w:lang w:val="pt-BR"/>
              </w:rPr>
              <w:t xml:space="preserve"> </w:t>
            </w:r>
            <w:r w:rsidR="00187DE5" w:rsidRPr="00E863B0">
              <w:rPr>
                <w:rFonts w:ascii="Calibri" w:hAnsi="Calibri" w:cs="Calibri"/>
                <w:w w:val="90"/>
                <w:kern w:val="0"/>
                <w:sz w:val="22"/>
                <w:lang w:val="pt-BR"/>
              </w:rPr>
              <w:t>Febre Hemorrágica Culmia-Congo</w:t>
            </w:r>
            <w:r w:rsidR="00E863B0">
              <w:rPr>
                <w:rFonts w:ascii="Calibri" w:hAnsi="Calibri" w:cs="Calibri"/>
                <w:w w:val="90"/>
                <w:kern w:val="0"/>
                <w:sz w:val="22"/>
                <w:lang w:val="pt-BR"/>
              </w:rPr>
              <w:t xml:space="preserve"> </w:t>
            </w:r>
            <w:r w:rsidR="00936F2E" w:rsidRPr="00E863B0">
              <w:rPr>
                <w:rFonts w:ascii="Calibri" w:hAnsi="Calibri" w:cs="Calibri"/>
                <w:w w:val="90"/>
                <w:sz w:val="22"/>
              </w:rPr>
              <w:t xml:space="preserve">　</w:t>
            </w:r>
            <w:r w:rsidR="00936F2E" w:rsidRPr="00E863B0">
              <w:rPr>
                <w:rFonts w:ascii="Calibri" w:hAnsi="Calibri" w:cs="Calibri"/>
                <w:w w:val="90"/>
                <w:sz w:val="22"/>
                <w:lang w:val="pt-BR"/>
              </w:rPr>
              <w:t>③</w:t>
            </w:r>
            <w:r w:rsidR="001B0105" w:rsidRPr="00E863B0">
              <w:rPr>
                <w:rFonts w:ascii="Calibri" w:hAnsi="Calibri" w:cs="Calibri"/>
                <w:w w:val="90"/>
                <w:sz w:val="22"/>
                <w:lang w:val="pt-BR"/>
              </w:rPr>
              <w:t>痘そう</w:t>
            </w:r>
            <w:r w:rsidR="00187DE5" w:rsidRPr="00E863B0">
              <w:rPr>
                <w:rFonts w:ascii="Calibri" w:hAnsi="Calibri" w:cs="Calibri"/>
                <w:w w:val="90"/>
                <w:sz w:val="22"/>
                <w:lang w:val="pt-BR"/>
              </w:rPr>
              <w:t>Varíola</w:t>
            </w:r>
            <w:r w:rsidR="00936F2E" w:rsidRPr="00E863B0">
              <w:rPr>
                <w:rFonts w:ascii="Calibri" w:hAnsi="Calibri" w:cs="Calibri"/>
                <w:w w:val="90"/>
                <w:sz w:val="22"/>
              </w:rPr>
              <w:t xml:space="preserve">　</w:t>
            </w:r>
            <w:r w:rsidR="00936F2E" w:rsidRPr="00E863B0">
              <w:rPr>
                <w:rFonts w:ascii="Calibri" w:hAnsi="Calibri" w:cs="Calibri"/>
                <w:w w:val="90"/>
                <w:sz w:val="22"/>
                <w:lang w:val="pt-BR"/>
              </w:rPr>
              <w:t>④</w:t>
            </w:r>
            <w:r w:rsidR="001B0105" w:rsidRPr="00E863B0">
              <w:rPr>
                <w:rFonts w:ascii="Calibri" w:hAnsi="Calibri" w:cs="Calibri"/>
                <w:w w:val="90"/>
                <w:kern w:val="0"/>
                <w:sz w:val="22"/>
                <w:lang w:val="pt-BR"/>
              </w:rPr>
              <w:t>南米出血熱</w:t>
            </w:r>
            <w:r w:rsidR="00187DE5" w:rsidRPr="00E863B0">
              <w:rPr>
                <w:rFonts w:ascii="Calibri" w:hAnsi="Calibri" w:cs="Calibri"/>
                <w:w w:val="90"/>
                <w:kern w:val="0"/>
                <w:sz w:val="22"/>
                <w:lang w:val="pt-BR"/>
              </w:rPr>
              <w:t>Febre Hemorrágica Sul Americana</w:t>
            </w:r>
            <w:r w:rsidR="00936F2E" w:rsidRPr="00E863B0">
              <w:rPr>
                <w:rFonts w:ascii="Calibri" w:hAnsi="Calibri" w:cs="Calibri"/>
                <w:w w:val="90"/>
                <w:sz w:val="22"/>
              </w:rPr>
              <w:t xml:space="preserve">　</w:t>
            </w:r>
            <w:r w:rsidR="00936F2E" w:rsidRPr="00E863B0">
              <w:rPr>
                <w:rFonts w:ascii="Calibri" w:hAnsi="Calibri" w:cs="Calibri"/>
                <w:w w:val="90"/>
                <w:sz w:val="22"/>
                <w:lang w:val="pt-BR"/>
              </w:rPr>
              <w:t>⑤</w:t>
            </w:r>
            <w:r w:rsidR="001B0105" w:rsidRPr="00E863B0">
              <w:rPr>
                <w:rFonts w:ascii="Calibri" w:hAnsi="Calibri" w:cs="Calibri"/>
                <w:w w:val="90"/>
                <w:sz w:val="22"/>
                <w:lang w:val="pt-BR"/>
              </w:rPr>
              <w:t>ペスト</w:t>
            </w:r>
            <w:r w:rsidR="00187DE5" w:rsidRPr="00E863B0">
              <w:rPr>
                <w:rFonts w:ascii="Calibri" w:hAnsi="Calibri" w:cs="Calibri"/>
                <w:w w:val="90"/>
                <w:sz w:val="22"/>
                <w:lang w:val="pt-BR"/>
              </w:rPr>
              <w:t>Peste</w:t>
            </w:r>
            <w:r w:rsidR="00936F2E" w:rsidRPr="00E863B0">
              <w:rPr>
                <w:rFonts w:ascii="Calibri" w:hAnsi="Calibri" w:cs="Calibri"/>
                <w:w w:val="90"/>
                <w:sz w:val="22"/>
              </w:rPr>
              <w:t xml:space="preserve">　</w:t>
            </w:r>
            <w:r w:rsidR="00936F2E" w:rsidRPr="00E863B0">
              <w:rPr>
                <w:rFonts w:ascii="Calibri" w:hAnsi="Calibri" w:cs="Calibri"/>
                <w:w w:val="90"/>
                <w:sz w:val="22"/>
                <w:lang w:val="pt-BR"/>
              </w:rPr>
              <w:t>⑥</w:t>
            </w:r>
            <w:r w:rsidR="001B0105" w:rsidRPr="00E863B0">
              <w:rPr>
                <w:rFonts w:ascii="Calibri" w:hAnsi="Calibri" w:cs="Calibri"/>
                <w:w w:val="90"/>
                <w:sz w:val="22"/>
                <w:lang w:val="pt-BR"/>
              </w:rPr>
              <w:t>マールブルグ病</w:t>
            </w:r>
            <w:r w:rsidR="00187DE5" w:rsidRPr="00E863B0">
              <w:rPr>
                <w:rFonts w:ascii="Calibri" w:hAnsi="Calibri" w:cs="Calibri"/>
                <w:w w:val="90"/>
                <w:sz w:val="22"/>
                <w:lang w:val="pt-BR"/>
              </w:rPr>
              <w:t>Doença de Mall Burg</w:t>
            </w:r>
            <w:r w:rsidR="00936F2E" w:rsidRPr="00E863B0">
              <w:rPr>
                <w:rFonts w:ascii="Calibri" w:hAnsi="Calibri" w:cs="Calibri"/>
                <w:w w:val="90"/>
                <w:sz w:val="22"/>
              </w:rPr>
              <w:t xml:space="preserve">　</w:t>
            </w:r>
            <w:r w:rsidR="00936F2E" w:rsidRPr="00E863B0">
              <w:rPr>
                <w:rFonts w:ascii="Calibri" w:hAnsi="Calibri" w:cs="Calibri"/>
                <w:w w:val="90"/>
                <w:sz w:val="22"/>
                <w:lang w:val="pt-BR"/>
              </w:rPr>
              <w:t>⑦</w:t>
            </w:r>
            <w:r w:rsidR="00DF2D12">
              <w:rPr>
                <w:rFonts w:ascii="Tahoma" w:hAnsi="Tahoma" w:cs="Tahoma" w:hint="eastAsia"/>
                <w:kern w:val="0"/>
                <w:sz w:val="20"/>
                <w:szCs w:val="20"/>
                <w:lang w:val="pt-BR"/>
              </w:rPr>
              <w:t>ラッサ熱</w:t>
            </w:r>
            <w:r w:rsidR="00187DE5" w:rsidRPr="00E863B0">
              <w:rPr>
                <w:rFonts w:ascii="Calibri" w:hAnsi="Calibri" w:cs="Calibri"/>
                <w:w w:val="90"/>
                <w:sz w:val="22"/>
                <w:lang w:val="pt-BR"/>
              </w:rPr>
              <w:t>Febre Russel</w:t>
            </w:r>
            <w:r w:rsidR="00E863B0" w:rsidRPr="00E863B0">
              <w:rPr>
                <w:rFonts w:ascii="Calibri" w:hAnsi="Calibri" w:cs="Calibri"/>
                <w:w w:val="90"/>
                <w:sz w:val="22"/>
                <w:lang w:val="pt-BR"/>
              </w:rPr>
              <w:t xml:space="preserve">  </w:t>
            </w:r>
            <w:r w:rsidR="00936F2E" w:rsidRPr="00E863B0">
              <w:rPr>
                <w:rFonts w:ascii="Calibri" w:hAnsi="Calibri" w:cs="Calibri"/>
                <w:w w:val="90"/>
                <w:sz w:val="22"/>
                <w:lang w:val="pt-BR"/>
              </w:rPr>
              <w:t>⑧</w:t>
            </w:r>
            <w:r w:rsidR="001B0105" w:rsidRPr="00E863B0">
              <w:rPr>
                <w:rFonts w:ascii="Calibri" w:hAnsi="Calibri" w:cs="Calibri"/>
                <w:w w:val="90"/>
                <w:sz w:val="22"/>
                <w:lang w:val="pt-BR"/>
              </w:rPr>
              <w:t>急性灰白髄炎</w:t>
            </w:r>
            <w:r w:rsidR="00187DE5" w:rsidRPr="00E863B0">
              <w:rPr>
                <w:rFonts w:ascii="Calibri" w:hAnsi="Calibri" w:cs="Calibri"/>
                <w:w w:val="90"/>
                <w:sz w:val="22"/>
                <w:lang w:val="pt-BR"/>
              </w:rPr>
              <w:t>Poliomielite aguda</w:t>
            </w:r>
            <w:r w:rsidR="00E863B0" w:rsidRPr="00E863B0">
              <w:rPr>
                <w:rFonts w:ascii="Calibri" w:hAnsi="Calibri" w:cs="Calibri"/>
                <w:w w:val="90"/>
                <w:sz w:val="22"/>
                <w:lang w:val="pt-BR"/>
              </w:rPr>
              <w:t xml:space="preserve">        </w:t>
            </w:r>
            <w:r w:rsidR="00E52908">
              <w:rPr>
                <w:rFonts w:ascii="Calibri" w:hAnsi="Calibri" w:cs="Calibri"/>
                <w:w w:val="90"/>
                <w:sz w:val="22"/>
                <w:lang w:val="pt-BR"/>
              </w:rPr>
              <w:t xml:space="preserve">　　</w:t>
            </w:r>
            <w:r w:rsidR="00936F2E" w:rsidRPr="00E863B0">
              <w:rPr>
                <w:rFonts w:ascii="Calibri" w:hAnsi="Calibri" w:cs="Calibri"/>
                <w:w w:val="90"/>
                <w:sz w:val="22"/>
              </w:rPr>
              <w:t xml:space="preserve">　</w:t>
            </w:r>
            <w:r w:rsidR="00936F2E" w:rsidRPr="00E863B0">
              <w:rPr>
                <w:rFonts w:ascii="Calibri" w:hAnsi="Calibri" w:cs="Calibri"/>
                <w:w w:val="90"/>
                <w:sz w:val="22"/>
                <w:lang w:val="pt-BR"/>
              </w:rPr>
              <w:t>⑨</w:t>
            </w:r>
            <w:r w:rsidR="001B0105" w:rsidRPr="00E863B0">
              <w:rPr>
                <w:rFonts w:ascii="Calibri" w:hAnsi="Calibri" w:cs="Calibri"/>
                <w:w w:val="90"/>
                <w:sz w:val="22"/>
                <w:lang w:val="pt-BR"/>
              </w:rPr>
              <w:t>ジフテリア</w:t>
            </w:r>
            <w:r w:rsidR="00187DE5" w:rsidRPr="00E863B0">
              <w:rPr>
                <w:rFonts w:ascii="Calibri" w:hAnsi="Calibri" w:cs="Calibri"/>
                <w:w w:val="90"/>
                <w:sz w:val="22"/>
                <w:lang w:val="pt-BR"/>
              </w:rPr>
              <w:t>Difteria</w:t>
            </w:r>
            <w:r w:rsidR="00E863B0" w:rsidRPr="00E863B0">
              <w:rPr>
                <w:rFonts w:ascii="Calibri" w:hAnsi="Calibri" w:cs="Calibri"/>
                <w:w w:val="90"/>
                <w:sz w:val="22"/>
                <w:lang w:val="pt-BR"/>
              </w:rPr>
              <w:t xml:space="preserve">  </w:t>
            </w:r>
            <w:r w:rsidR="00936F2E" w:rsidRPr="00E863B0">
              <w:rPr>
                <w:rFonts w:ascii="Calibri" w:hAnsi="Calibri" w:cs="Calibri"/>
                <w:w w:val="90"/>
                <w:sz w:val="22"/>
                <w:lang w:val="pt-BR"/>
              </w:rPr>
              <w:t>⑩</w:t>
            </w:r>
            <w:r w:rsidR="001B0105" w:rsidRPr="00E863B0">
              <w:rPr>
                <w:rFonts w:ascii="Calibri" w:hAnsi="Calibri" w:cs="Calibri"/>
                <w:w w:val="90"/>
                <w:sz w:val="22"/>
                <w:lang w:val="pt-BR"/>
              </w:rPr>
              <w:t>重症急性呼吸器症候群（</w:t>
            </w:r>
            <w:r w:rsidR="001B0105" w:rsidRPr="00E863B0">
              <w:rPr>
                <w:rFonts w:ascii="Calibri" w:hAnsi="Calibri" w:cs="Calibri"/>
                <w:w w:val="90"/>
                <w:sz w:val="22"/>
                <w:lang w:val="pt-BR"/>
              </w:rPr>
              <w:t>SARS</w:t>
            </w:r>
            <w:r w:rsidR="001B0105" w:rsidRPr="00E863B0">
              <w:rPr>
                <w:rFonts w:ascii="Calibri" w:hAnsi="Calibri" w:cs="Calibri"/>
                <w:w w:val="90"/>
                <w:sz w:val="22"/>
                <w:lang w:val="pt-BR"/>
              </w:rPr>
              <w:t>）</w:t>
            </w:r>
            <w:r w:rsidR="00187DE5" w:rsidRPr="00E863B0">
              <w:rPr>
                <w:rFonts w:ascii="Calibri" w:hAnsi="Calibri" w:cs="Calibri"/>
                <w:w w:val="90"/>
                <w:sz w:val="22"/>
                <w:lang w:val="pt-BR"/>
              </w:rPr>
              <w:t>Síndrome de Respiração Aguda Severa</w:t>
            </w:r>
            <w:r w:rsidRPr="00E863B0">
              <w:rPr>
                <w:rFonts w:ascii="Calibri" w:hAnsi="Calibri" w:cs="Calibri"/>
                <w:w w:val="90"/>
                <w:sz w:val="22"/>
                <w:lang w:val="pt-BR"/>
              </w:rPr>
              <w:t xml:space="preserve"> (SARS) </w:t>
            </w:r>
          </w:p>
          <w:p w:rsidR="00936F2E" w:rsidRPr="00E863B0" w:rsidRDefault="00936F2E" w:rsidP="00776F4C">
            <w:pPr>
              <w:spacing w:line="280" w:lineRule="exact"/>
              <w:rPr>
                <w:rFonts w:ascii="Calibri" w:hAnsi="Calibri" w:cs="Calibri"/>
                <w:w w:val="90"/>
                <w:sz w:val="22"/>
                <w:lang w:val="pt-BR"/>
              </w:rPr>
            </w:pPr>
            <w:r w:rsidRPr="00E863B0">
              <w:rPr>
                <w:rFonts w:ascii="Calibri" w:hAnsi="Calibri" w:cs="Calibri"/>
                <w:w w:val="90"/>
                <w:sz w:val="22"/>
                <w:lang w:val="pt-BR"/>
              </w:rPr>
              <w:t>⑪</w:t>
            </w:r>
            <w:r w:rsidR="001B0105" w:rsidRPr="00E863B0">
              <w:rPr>
                <w:rFonts w:ascii="Calibri" w:hAnsi="Calibri" w:cs="Calibri"/>
                <w:w w:val="90"/>
                <w:sz w:val="22"/>
              </w:rPr>
              <w:t>中東呼吸器症候群</w:t>
            </w:r>
            <w:r w:rsidR="001B0105" w:rsidRPr="00E863B0">
              <w:rPr>
                <w:rFonts w:ascii="Calibri" w:hAnsi="Calibri" w:cs="Calibri"/>
                <w:w w:val="90"/>
                <w:sz w:val="22"/>
                <w:lang w:val="pt-BR"/>
              </w:rPr>
              <w:t>（ＭＡＲＳ）</w:t>
            </w:r>
            <w:r w:rsidR="00187DE5" w:rsidRPr="00E863B0">
              <w:rPr>
                <w:rFonts w:ascii="Calibri" w:hAnsi="Calibri" w:cs="Calibri"/>
                <w:w w:val="90"/>
                <w:sz w:val="22"/>
                <w:lang w:val="pt-BR"/>
              </w:rPr>
              <w:t>Síndrome respiratória do Oriente Médio</w:t>
            </w:r>
            <w:r w:rsidR="00C709CC" w:rsidRPr="00E863B0">
              <w:rPr>
                <w:rFonts w:ascii="Calibri" w:hAnsi="Calibri" w:cs="Calibri"/>
                <w:w w:val="90"/>
                <w:sz w:val="22"/>
                <w:lang w:val="pt-BR"/>
              </w:rPr>
              <w:t xml:space="preserve"> (M</w:t>
            </w:r>
            <w:r w:rsidR="001B0105" w:rsidRPr="00E863B0">
              <w:rPr>
                <w:rFonts w:ascii="Calibri" w:hAnsi="Calibri" w:cs="Calibri"/>
                <w:w w:val="90"/>
                <w:sz w:val="22"/>
                <w:lang w:val="pt-BR"/>
              </w:rPr>
              <w:t>A</w:t>
            </w:r>
            <w:r w:rsidR="00C709CC" w:rsidRPr="00E863B0">
              <w:rPr>
                <w:rFonts w:ascii="Calibri" w:hAnsi="Calibri" w:cs="Calibri"/>
                <w:w w:val="90"/>
                <w:sz w:val="22"/>
                <w:lang w:val="pt-BR"/>
              </w:rPr>
              <w:t>RS)</w:t>
            </w:r>
          </w:p>
          <w:p w:rsidR="00936F2E" w:rsidRPr="005B0659" w:rsidRDefault="00936F2E" w:rsidP="00776F4C">
            <w:pPr>
              <w:spacing w:line="280" w:lineRule="exact"/>
              <w:rPr>
                <w:rFonts w:ascii="Calibri" w:hAnsi="Calibri" w:cs="Calibri"/>
              </w:rPr>
            </w:pPr>
            <w:r w:rsidRPr="00E863B0">
              <w:rPr>
                <w:rFonts w:ascii="Calibri" w:hAnsi="Calibri" w:cs="Calibri"/>
                <w:w w:val="90"/>
                <w:sz w:val="22"/>
              </w:rPr>
              <w:t>⑫</w:t>
            </w:r>
            <w:r w:rsidR="001B0105" w:rsidRPr="00E863B0">
              <w:rPr>
                <w:rFonts w:ascii="Calibri" w:hAnsi="Calibri" w:cs="Calibri"/>
                <w:w w:val="90"/>
                <w:sz w:val="22"/>
              </w:rPr>
              <w:t xml:space="preserve">特定鳥インフルエンザ　</w:t>
            </w:r>
            <w:r w:rsidR="00187DE5" w:rsidRPr="00E863B0">
              <w:rPr>
                <w:rFonts w:ascii="Calibri" w:hAnsi="Calibri" w:cs="Calibri"/>
                <w:w w:val="90"/>
                <w:sz w:val="22"/>
                <w:lang w:val="pt-BR"/>
              </w:rPr>
              <w:t>Influenza</w:t>
            </w:r>
            <w:r w:rsidR="00187DE5" w:rsidRPr="00E863B0">
              <w:rPr>
                <w:rFonts w:ascii="Calibri" w:hAnsi="Calibri" w:cs="Calibri"/>
                <w:w w:val="90"/>
                <w:sz w:val="22"/>
              </w:rPr>
              <w:t xml:space="preserve"> Aviária específica</w:t>
            </w:r>
            <w:r w:rsidRPr="00E863B0">
              <w:rPr>
                <w:rFonts w:ascii="Calibri" w:hAnsi="Calibri" w:cs="Calibri"/>
                <w:w w:val="90"/>
                <w:sz w:val="22"/>
              </w:rPr>
              <w:t xml:space="preserve">　</w:t>
            </w:r>
          </w:p>
        </w:tc>
      </w:tr>
      <w:tr w:rsidR="00936F2E" w:rsidRPr="001B0105" w:rsidTr="00E863B0">
        <w:trPr>
          <w:trHeight w:val="680"/>
        </w:trPr>
        <w:tc>
          <w:tcPr>
            <w:tcW w:w="851" w:type="dxa"/>
            <w:vAlign w:val="center"/>
          </w:tcPr>
          <w:p w:rsidR="00936F2E" w:rsidRPr="005B0659" w:rsidRDefault="00936F2E" w:rsidP="00E863B0">
            <w:pPr>
              <w:jc w:val="center"/>
              <w:rPr>
                <w:rFonts w:ascii="Calibri" w:hAnsi="Calibri" w:cs="Calibri"/>
              </w:rPr>
            </w:pPr>
            <w:r w:rsidRPr="005B0659">
              <w:rPr>
                <w:rFonts w:ascii="Calibri" w:hAnsi="Calibri" w:cs="Calibri"/>
              </w:rPr>
              <w:t>第２種</w:t>
            </w:r>
            <w:r w:rsidR="00E863B0">
              <w:rPr>
                <w:rFonts w:ascii="Calibri" w:hAnsi="Calibri" w:cs="Calibri" w:hint="eastAsia"/>
              </w:rPr>
              <w:t>Ti</w:t>
            </w:r>
            <w:r w:rsidR="00E863B0">
              <w:rPr>
                <w:rFonts w:ascii="Calibri" w:hAnsi="Calibri" w:cs="Calibri"/>
              </w:rPr>
              <w:t>po 2</w:t>
            </w:r>
          </w:p>
        </w:tc>
        <w:tc>
          <w:tcPr>
            <w:tcW w:w="9355" w:type="dxa"/>
            <w:vAlign w:val="center"/>
          </w:tcPr>
          <w:p w:rsidR="00936F2E" w:rsidRPr="001B0105" w:rsidRDefault="00936F2E" w:rsidP="009D0358">
            <w:pPr>
              <w:spacing w:line="300" w:lineRule="exact"/>
              <w:jc w:val="left"/>
              <w:rPr>
                <w:rFonts w:ascii="Calibri" w:hAnsi="Calibri" w:cs="Calibri"/>
              </w:rPr>
            </w:pPr>
            <w:r w:rsidRPr="00E863B0">
              <w:rPr>
                <w:rFonts w:ascii="Calibri" w:hAnsi="Calibri" w:cs="Calibri"/>
                <w:w w:val="90"/>
              </w:rPr>
              <w:t>①</w:t>
            </w:r>
            <w:r w:rsidR="001B0105" w:rsidRPr="00E863B0">
              <w:rPr>
                <w:rFonts w:ascii="Calibri" w:hAnsi="Calibri" w:cs="Calibri"/>
                <w:w w:val="90"/>
              </w:rPr>
              <w:t>特定インフルエンザを除く</w:t>
            </w:r>
            <w:r w:rsidR="003622EE" w:rsidRPr="00E863B0">
              <w:rPr>
                <w:rFonts w:ascii="Calibri" w:hAnsi="Calibri" w:cs="Calibri"/>
                <w:w w:val="90"/>
                <w:sz w:val="22"/>
              </w:rPr>
              <w:t>Influenza (Com exceção da Influenza</w:t>
            </w:r>
            <w:r w:rsidR="001B0105" w:rsidRPr="00E863B0">
              <w:rPr>
                <w:rFonts w:ascii="Calibri" w:hAnsi="Calibri" w:cs="Calibri"/>
                <w:w w:val="90"/>
                <w:sz w:val="22"/>
              </w:rPr>
              <w:t xml:space="preserve"> aviária esp</w:t>
            </w:r>
            <w:r w:rsidR="003622EE" w:rsidRPr="00E863B0">
              <w:rPr>
                <w:rFonts w:ascii="Calibri" w:hAnsi="Calibri" w:cs="Calibri"/>
                <w:w w:val="90"/>
                <w:sz w:val="22"/>
              </w:rPr>
              <w:t>ecífica)</w:t>
            </w:r>
            <w:r w:rsidR="009D0358">
              <w:rPr>
                <w:rFonts w:ascii="Calibri" w:hAnsi="Calibri" w:cs="Calibri"/>
                <w:w w:val="90"/>
                <w:sz w:val="22"/>
              </w:rPr>
              <w:t xml:space="preserve">　</w:t>
            </w:r>
            <w:r w:rsidRPr="00E863B0">
              <w:rPr>
                <w:rFonts w:ascii="Calibri" w:hAnsi="Calibri" w:cs="Calibri"/>
                <w:w w:val="90"/>
              </w:rPr>
              <w:t>②</w:t>
            </w:r>
            <w:r w:rsidR="001B0105" w:rsidRPr="00E863B0">
              <w:rPr>
                <w:rFonts w:ascii="Calibri" w:hAnsi="Calibri" w:cs="Calibri"/>
                <w:w w:val="90"/>
                <w:sz w:val="20"/>
                <w:szCs w:val="20"/>
                <w:lang w:val="pt-BR"/>
              </w:rPr>
              <w:t>百日咳</w:t>
            </w:r>
            <w:r w:rsidR="003622EE" w:rsidRPr="00E863B0">
              <w:rPr>
                <w:rFonts w:ascii="Calibri" w:hAnsi="Calibri" w:cs="Calibri"/>
                <w:w w:val="90"/>
                <w:sz w:val="24"/>
              </w:rPr>
              <w:t>Coqueluche</w:t>
            </w:r>
            <w:r w:rsidRPr="00E863B0">
              <w:rPr>
                <w:rFonts w:ascii="Calibri" w:hAnsi="Calibri" w:cs="Calibri"/>
                <w:w w:val="90"/>
              </w:rPr>
              <w:t xml:space="preserve">　</w:t>
            </w:r>
            <w:r w:rsidRPr="00E863B0">
              <w:rPr>
                <w:rFonts w:ascii="Calibri" w:hAnsi="Calibri" w:cs="Calibri"/>
                <w:w w:val="90"/>
              </w:rPr>
              <w:t>③</w:t>
            </w:r>
            <w:r w:rsidR="001B0105" w:rsidRPr="00E863B0">
              <w:rPr>
                <w:rFonts w:ascii="Calibri" w:hAnsi="Calibri" w:cs="Calibri"/>
                <w:w w:val="90"/>
                <w:sz w:val="20"/>
                <w:szCs w:val="20"/>
                <w:lang w:val="pt-BR"/>
              </w:rPr>
              <w:t>麻しん</w:t>
            </w:r>
            <w:r w:rsidR="003622EE" w:rsidRPr="00E863B0">
              <w:rPr>
                <w:rFonts w:ascii="Calibri" w:hAnsi="Calibri" w:cs="Calibri"/>
                <w:w w:val="90"/>
                <w:sz w:val="24"/>
              </w:rPr>
              <w:t>Sarampo</w:t>
            </w:r>
            <w:r w:rsidRPr="00E863B0">
              <w:rPr>
                <w:rFonts w:ascii="Calibri" w:hAnsi="Calibri" w:cs="Calibri"/>
                <w:w w:val="90"/>
                <w:sz w:val="22"/>
              </w:rPr>
              <w:t xml:space="preserve">　</w:t>
            </w:r>
            <w:r w:rsidRPr="00E863B0">
              <w:rPr>
                <w:rFonts w:ascii="Calibri" w:hAnsi="Calibri" w:cs="Calibri"/>
                <w:w w:val="90"/>
              </w:rPr>
              <w:t>④</w:t>
            </w:r>
            <w:r w:rsidRPr="00E863B0">
              <w:rPr>
                <w:rFonts w:ascii="Calibri" w:hAnsi="Calibri" w:cs="Calibri"/>
                <w:w w:val="90"/>
              </w:rPr>
              <w:t>流行性耳下腺炎</w:t>
            </w:r>
            <w:r w:rsidR="002017F6" w:rsidRPr="00E863B0">
              <w:rPr>
                <w:rFonts w:ascii="Calibri" w:hAnsi="Calibri" w:cs="Calibri"/>
                <w:w w:val="90"/>
                <w:sz w:val="22"/>
              </w:rPr>
              <w:t xml:space="preserve">Caxumba </w:t>
            </w:r>
            <w:r w:rsidRPr="00E863B0">
              <w:rPr>
                <w:rFonts w:ascii="Calibri" w:hAnsi="Calibri" w:cs="Calibri"/>
                <w:w w:val="90"/>
              </w:rPr>
              <w:t xml:space="preserve">　</w:t>
            </w:r>
            <w:r w:rsidRPr="00E863B0">
              <w:rPr>
                <w:rFonts w:ascii="Calibri" w:hAnsi="Calibri" w:cs="Calibri"/>
                <w:w w:val="90"/>
              </w:rPr>
              <w:t>⑤</w:t>
            </w:r>
            <w:r w:rsidRPr="00E863B0">
              <w:rPr>
                <w:rFonts w:ascii="Calibri" w:hAnsi="Calibri" w:cs="Calibri"/>
                <w:w w:val="90"/>
              </w:rPr>
              <w:t>風しん</w:t>
            </w:r>
            <w:r w:rsidR="002017F6" w:rsidRPr="00E863B0">
              <w:rPr>
                <w:rFonts w:ascii="Calibri" w:hAnsi="Calibri" w:cs="Calibri"/>
                <w:w w:val="90"/>
                <w:sz w:val="22"/>
              </w:rPr>
              <w:t>Rubéola</w:t>
            </w:r>
            <w:r w:rsidRPr="00E863B0">
              <w:rPr>
                <w:rFonts w:ascii="Calibri" w:hAnsi="Calibri" w:cs="Calibri"/>
                <w:w w:val="90"/>
              </w:rPr>
              <w:t xml:space="preserve">　</w:t>
            </w:r>
            <w:r w:rsidRPr="00E863B0">
              <w:rPr>
                <w:rFonts w:ascii="Calibri" w:hAnsi="Calibri" w:cs="Calibri"/>
                <w:w w:val="90"/>
              </w:rPr>
              <w:t>⑥</w:t>
            </w:r>
            <w:r w:rsidRPr="00E863B0">
              <w:rPr>
                <w:rFonts w:ascii="Calibri" w:hAnsi="Calibri" w:cs="Calibri"/>
                <w:w w:val="90"/>
              </w:rPr>
              <w:t>水痘</w:t>
            </w:r>
            <w:r w:rsidR="002017F6" w:rsidRPr="00E863B0">
              <w:rPr>
                <w:rFonts w:ascii="Calibri" w:hAnsi="Calibri" w:cs="Calibri"/>
                <w:w w:val="90"/>
                <w:sz w:val="22"/>
              </w:rPr>
              <w:t>Catapora</w:t>
            </w:r>
            <w:r w:rsidRPr="00E863B0">
              <w:rPr>
                <w:rFonts w:ascii="Calibri" w:hAnsi="Calibri" w:cs="Calibri"/>
                <w:w w:val="90"/>
              </w:rPr>
              <w:t xml:space="preserve">　</w:t>
            </w:r>
            <w:r w:rsidR="009D0358">
              <w:rPr>
                <w:rFonts w:ascii="Calibri" w:hAnsi="Calibri" w:cs="Calibri"/>
                <w:w w:val="90"/>
              </w:rPr>
              <w:t xml:space="preserve">　　　　　　　</w:t>
            </w:r>
            <w:r w:rsidRPr="00E863B0">
              <w:rPr>
                <w:rFonts w:ascii="Calibri" w:hAnsi="Calibri" w:cs="Calibri"/>
                <w:w w:val="90"/>
              </w:rPr>
              <w:t>⑦</w:t>
            </w:r>
            <w:r w:rsidRPr="00E863B0">
              <w:rPr>
                <w:rFonts w:ascii="Calibri" w:hAnsi="Calibri" w:cs="Calibri"/>
                <w:w w:val="90"/>
              </w:rPr>
              <w:t>咽頭結膜熱</w:t>
            </w:r>
            <w:r w:rsidR="001B0105" w:rsidRPr="00E863B0">
              <w:rPr>
                <w:rFonts w:ascii="Calibri" w:hAnsi="Calibri" w:cs="Calibri"/>
                <w:w w:val="90"/>
                <w:sz w:val="22"/>
              </w:rPr>
              <w:t>Febre Faringo-Conjuntiva</w:t>
            </w:r>
            <w:r w:rsidRPr="00E863B0">
              <w:rPr>
                <w:rFonts w:ascii="Calibri" w:hAnsi="Calibri" w:cs="Calibri"/>
                <w:w w:val="90"/>
              </w:rPr>
              <w:t xml:space="preserve">　</w:t>
            </w:r>
            <w:r w:rsidRPr="00E863B0">
              <w:rPr>
                <w:rFonts w:ascii="Calibri" w:hAnsi="Calibri" w:cs="Calibri"/>
                <w:w w:val="90"/>
              </w:rPr>
              <w:t>⑧</w:t>
            </w:r>
            <w:r w:rsidR="009D0358" w:rsidRPr="00A21985">
              <w:rPr>
                <w:rFonts w:hint="eastAsia"/>
                <w:color w:val="000000" w:themeColor="text1"/>
                <w:sz w:val="18"/>
              </w:rPr>
              <w:t>新型コロナウイルス感染症</w:t>
            </w:r>
            <w:r w:rsidR="009D0358">
              <w:rPr>
                <w:rFonts w:hint="eastAsia"/>
                <w:color w:val="000000" w:themeColor="text1"/>
                <w:sz w:val="18"/>
              </w:rPr>
              <w:t xml:space="preserve">　</w:t>
            </w:r>
            <w:r w:rsidR="00AE4E2B" w:rsidRPr="00FC4230">
              <w:rPr>
                <w:rFonts w:ascii="Calibri" w:hAnsi="Calibri" w:cs="Calibri"/>
                <w:snapToGrid w:val="0"/>
                <w:color w:val="000000" w:themeColor="text1"/>
                <w:kern w:val="0"/>
                <w:sz w:val="24"/>
              </w:rPr>
              <w:t>Infecção pelo novo coronavirus</w:t>
            </w:r>
            <w:r w:rsidR="00AE4E2B">
              <w:rPr>
                <w:rFonts w:hint="eastAsia"/>
                <w:color w:val="000000" w:themeColor="text1"/>
                <w:sz w:val="18"/>
              </w:rPr>
              <w:t xml:space="preserve">　</w:t>
            </w:r>
            <w:r w:rsidR="009D0358">
              <w:rPr>
                <w:rFonts w:hint="eastAsia"/>
                <w:color w:val="000000" w:themeColor="text1"/>
                <w:sz w:val="18"/>
              </w:rPr>
              <w:t xml:space="preserve">　　　　　</w:t>
            </w:r>
            <w:r w:rsidR="00AE4E2B">
              <w:rPr>
                <w:rFonts w:ascii="Calibri" w:hAnsi="Calibri" w:cs="Calibri"/>
                <w:w w:val="90"/>
              </w:rPr>
              <w:t>⑨</w:t>
            </w:r>
            <w:r w:rsidRPr="00E863B0">
              <w:rPr>
                <w:rFonts w:ascii="Calibri" w:hAnsi="Calibri" w:cs="Calibri"/>
                <w:w w:val="90"/>
              </w:rPr>
              <w:t>結核及び髄膜炎菌性髄膜炎</w:t>
            </w:r>
            <w:r w:rsidR="001B0105" w:rsidRPr="00E863B0">
              <w:rPr>
                <w:rFonts w:ascii="Calibri" w:hAnsi="Calibri" w:cs="Calibri"/>
                <w:w w:val="90"/>
                <w:sz w:val="22"/>
              </w:rPr>
              <w:t>Tuberculose</w:t>
            </w:r>
            <w:r w:rsidR="00303F65">
              <w:rPr>
                <w:rFonts w:ascii="Calibri" w:hAnsi="Calibri" w:cs="Calibri"/>
                <w:w w:val="90"/>
                <w:sz w:val="22"/>
              </w:rPr>
              <w:t>､</w:t>
            </w:r>
            <w:r w:rsidR="001B0105" w:rsidRPr="00E863B0">
              <w:rPr>
                <w:rFonts w:ascii="Calibri" w:hAnsi="Calibri" w:cs="Calibri"/>
                <w:w w:val="90"/>
                <w:sz w:val="22"/>
              </w:rPr>
              <w:t>ou Meningite meningocócica</w:t>
            </w:r>
          </w:p>
        </w:tc>
      </w:tr>
      <w:tr w:rsidR="00936F2E" w:rsidRPr="005B0659" w:rsidTr="00E863B0">
        <w:trPr>
          <w:trHeight w:val="704"/>
        </w:trPr>
        <w:tc>
          <w:tcPr>
            <w:tcW w:w="851" w:type="dxa"/>
            <w:vAlign w:val="center"/>
          </w:tcPr>
          <w:p w:rsidR="00936F2E" w:rsidRPr="005B0659" w:rsidRDefault="00936F2E" w:rsidP="00936DEC">
            <w:pPr>
              <w:jc w:val="center"/>
              <w:rPr>
                <w:rFonts w:ascii="Calibri" w:hAnsi="Calibri" w:cs="Calibri"/>
              </w:rPr>
            </w:pPr>
            <w:r w:rsidRPr="005B0659">
              <w:rPr>
                <w:rFonts w:ascii="Calibri" w:hAnsi="Calibri" w:cs="Calibri"/>
              </w:rPr>
              <w:t>第３種</w:t>
            </w:r>
            <w:r w:rsidR="00E863B0">
              <w:rPr>
                <w:rFonts w:ascii="Calibri" w:hAnsi="Calibri" w:cs="Calibri" w:hint="eastAsia"/>
              </w:rPr>
              <w:t xml:space="preserve">Tipo 3 </w:t>
            </w:r>
          </w:p>
        </w:tc>
        <w:tc>
          <w:tcPr>
            <w:tcW w:w="9355" w:type="dxa"/>
            <w:vAlign w:val="center"/>
          </w:tcPr>
          <w:p w:rsidR="00936F2E" w:rsidRPr="005B0659" w:rsidRDefault="00936F2E" w:rsidP="00E863B0">
            <w:pPr>
              <w:spacing w:line="280" w:lineRule="exact"/>
              <w:jc w:val="left"/>
              <w:rPr>
                <w:rFonts w:ascii="Calibri" w:hAnsi="Calibri" w:cs="Calibri"/>
              </w:rPr>
            </w:pPr>
            <w:r w:rsidRPr="00E863B0">
              <w:rPr>
                <w:rFonts w:ascii="Calibri" w:hAnsi="Calibri" w:cs="Calibri"/>
                <w:w w:val="90"/>
              </w:rPr>
              <w:t>①</w:t>
            </w:r>
            <w:r w:rsidRPr="00E863B0">
              <w:rPr>
                <w:rFonts w:ascii="Calibri" w:hAnsi="Calibri" w:cs="Calibri"/>
                <w:w w:val="90"/>
              </w:rPr>
              <w:t>コレラ</w:t>
            </w:r>
            <w:r w:rsidR="005D0519" w:rsidRPr="00E863B0">
              <w:rPr>
                <w:rFonts w:ascii="Calibri" w:hAnsi="Calibri" w:cs="Calibri" w:hint="eastAsia"/>
                <w:w w:val="90"/>
              </w:rPr>
              <w:t>C</w:t>
            </w:r>
            <w:r w:rsidR="005D0519" w:rsidRPr="00E863B0">
              <w:rPr>
                <w:rFonts w:ascii="Calibri" w:hAnsi="Calibri" w:cs="Calibri"/>
                <w:w w:val="90"/>
              </w:rPr>
              <w:t>ó</w:t>
            </w:r>
            <w:r w:rsidR="005D0519" w:rsidRPr="00E863B0">
              <w:rPr>
                <w:rFonts w:ascii="Calibri" w:hAnsi="Calibri" w:cs="Calibri" w:hint="eastAsia"/>
                <w:w w:val="90"/>
              </w:rPr>
              <w:t>lera</w:t>
            </w:r>
            <w:r w:rsidRPr="00E863B0">
              <w:rPr>
                <w:rFonts w:ascii="Calibri" w:hAnsi="Calibri" w:cs="Calibri"/>
                <w:w w:val="90"/>
              </w:rPr>
              <w:t xml:space="preserve">　</w:t>
            </w:r>
            <w:r w:rsidRPr="00E863B0">
              <w:rPr>
                <w:rFonts w:ascii="Calibri" w:hAnsi="Calibri" w:cs="Calibri"/>
                <w:w w:val="90"/>
              </w:rPr>
              <w:t>②</w:t>
            </w:r>
            <w:r w:rsidRPr="00E863B0">
              <w:rPr>
                <w:rFonts w:ascii="Calibri" w:hAnsi="Calibri" w:cs="Calibri"/>
                <w:w w:val="90"/>
              </w:rPr>
              <w:t>細菌性赤痢</w:t>
            </w:r>
            <w:r w:rsidR="005D0519" w:rsidRPr="00E863B0">
              <w:rPr>
                <w:rFonts w:ascii="Calibri" w:hAnsi="Calibri" w:cs="Calibri" w:hint="eastAsia"/>
                <w:w w:val="90"/>
              </w:rPr>
              <w:t>Desinteria</w:t>
            </w:r>
            <w:r w:rsidRPr="00E863B0">
              <w:rPr>
                <w:rFonts w:ascii="Calibri" w:hAnsi="Calibri" w:cs="Calibri"/>
                <w:w w:val="90"/>
              </w:rPr>
              <w:t xml:space="preserve">　</w:t>
            </w:r>
            <w:r w:rsidRPr="00E863B0">
              <w:rPr>
                <w:rFonts w:ascii="Calibri" w:hAnsi="Calibri" w:cs="Calibri"/>
                <w:w w:val="90"/>
              </w:rPr>
              <w:t>③</w:t>
            </w:r>
            <w:r w:rsidRPr="00E863B0">
              <w:rPr>
                <w:rFonts w:ascii="Calibri" w:hAnsi="Calibri" w:cs="Calibri"/>
                <w:w w:val="90"/>
              </w:rPr>
              <w:t>腸管出血性大腸菌感染症</w:t>
            </w:r>
            <w:r w:rsidR="005D0519" w:rsidRPr="00E863B0">
              <w:rPr>
                <w:rFonts w:ascii="Calibri" w:hAnsi="Calibri" w:cs="Calibri" w:hint="eastAsia"/>
                <w:w w:val="90"/>
              </w:rPr>
              <w:t>Infecç</w:t>
            </w:r>
            <w:r w:rsidR="005D0519" w:rsidRPr="00E863B0">
              <w:rPr>
                <w:rFonts w:ascii="Calibri" w:hAnsi="Calibri" w:cs="Calibri"/>
                <w:w w:val="90"/>
              </w:rPr>
              <w:t xml:space="preserve">ão hemorrágica do colo </w:t>
            </w:r>
            <w:r w:rsidR="00E863B0">
              <w:rPr>
                <w:rFonts w:ascii="Calibri" w:hAnsi="Calibri" w:cs="Calibri"/>
                <w:w w:val="90"/>
              </w:rPr>
              <w:t xml:space="preserve">    </w:t>
            </w:r>
            <w:r w:rsidRPr="00E863B0">
              <w:rPr>
                <w:rFonts w:ascii="Calibri" w:hAnsi="Calibri" w:cs="Calibri"/>
                <w:w w:val="90"/>
              </w:rPr>
              <w:t xml:space="preserve">　</w:t>
            </w:r>
            <w:r w:rsidRPr="00E863B0">
              <w:rPr>
                <w:rFonts w:ascii="Calibri" w:hAnsi="Calibri" w:cs="Calibri"/>
                <w:w w:val="90"/>
              </w:rPr>
              <w:t>④</w:t>
            </w:r>
            <w:r w:rsidRPr="00E863B0">
              <w:rPr>
                <w:rFonts w:ascii="Calibri" w:hAnsi="Calibri" w:cs="Calibri"/>
                <w:w w:val="90"/>
              </w:rPr>
              <w:t>腸チフス</w:t>
            </w:r>
            <w:r w:rsidR="005D0519" w:rsidRPr="00E863B0">
              <w:rPr>
                <w:rFonts w:ascii="Calibri" w:hAnsi="Calibri" w:cs="Calibri" w:hint="eastAsia"/>
                <w:w w:val="90"/>
              </w:rPr>
              <w:t>Tifo do colo</w:t>
            </w:r>
            <w:r w:rsidRPr="00E863B0">
              <w:rPr>
                <w:rFonts w:ascii="Calibri" w:hAnsi="Calibri" w:cs="Calibri"/>
                <w:w w:val="90"/>
              </w:rPr>
              <w:t xml:space="preserve">　</w:t>
            </w:r>
            <w:r w:rsidRPr="00E863B0">
              <w:rPr>
                <w:rFonts w:ascii="Calibri" w:hAnsi="Calibri" w:cs="Calibri"/>
                <w:w w:val="90"/>
              </w:rPr>
              <w:t>⑤</w:t>
            </w:r>
            <w:r w:rsidRPr="00E863B0">
              <w:rPr>
                <w:rFonts w:ascii="Calibri" w:hAnsi="Calibri" w:cs="Calibri"/>
                <w:w w:val="90"/>
              </w:rPr>
              <w:t>パラチフス</w:t>
            </w:r>
            <w:r w:rsidR="005D0519" w:rsidRPr="00E863B0">
              <w:rPr>
                <w:rFonts w:ascii="Calibri" w:hAnsi="Calibri" w:cs="Calibri" w:hint="eastAsia"/>
                <w:w w:val="90"/>
              </w:rPr>
              <w:t>Paratifo</w:t>
            </w:r>
            <w:r w:rsidR="00E863B0">
              <w:rPr>
                <w:rFonts w:ascii="Calibri" w:hAnsi="Calibri" w:cs="Calibri"/>
                <w:w w:val="90"/>
              </w:rPr>
              <w:t xml:space="preserve">   </w:t>
            </w:r>
            <w:r w:rsidRPr="00E863B0">
              <w:rPr>
                <w:rFonts w:ascii="Calibri" w:hAnsi="Calibri" w:cs="Calibri"/>
                <w:w w:val="90"/>
              </w:rPr>
              <w:t>⑥</w:t>
            </w:r>
            <w:r w:rsidRPr="00E863B0">
              <w:rPr>
                <w:rFonts w:ascii="Calibri" w:hAnsi="Calibri" w:cs="Calibri"/>
                <w:w w:val="90"/>
              </w:rPr>
              <w:t>流行性角結膜炎</w:t>
            </w:r>
            <w:r w:rsidR="005D0519" w:rsidRPr="00E863B0">
              <w:rPr>
                <w:rFonts w:ascii="Calibri" w:hAnsi="Calibri" w:cs="Calibri" w:hint="eastAsia"/>
                <w:w w:val="90"/>
              </w:rPr>
              <w:t>Conjuntivite epidemol</w:t>
            </w:r>
            <w:r w:rsidR="005D0519" w:rsidRPr="00E863B0">
              <w:rPr>
                <w:rFonts w:ascii="Calibri" w:hAnsi="Calibri" w:cs="Calibri"/>
                <w:w w:val="90"/>
              </w:rPr>
              <w:t>ógica</w:t>
            </w:r>
            <w:r w:rsidR="00E863B0">
              <w:rPr>
                <w:rFonts w:ascii="Calibri" w:hAnsi="Calibri" w:cs="Calibri"/>
                <w:w w:val="90"/>
              </w:rPr>
              <w:t xml:space="preserve">              </w:t>
            </w:r>
            <w:r w:rsidRPr="00E863B0">
              <w:rPr>
                <w:rFonts w:ascii="Calibri" w:hAnsi="Calibri" w:cs="Calibri"/>
                <w:w w:val="90"/>
              </w:rPr>
              <w:t xml:space="preserve">　</w:t>
            </w:r>
            <w:r w:rsidRPr="00E863B0">
              <w:rPr>
                <w:rFonts w:ascii="Calibri" w:hAnsi="Calibri" w:cs="Calibri"/>
                <w:w w:val="90"/>
              </w:rPr>
              <w:t>⑦</w:t>
            </w:r>
            <w:r w:rsidRPr="00E863B0">
              <w:rPr>
                <w:rFonts w:ascii="Calibri" w:hAnsi="Calibri" w:cs="Calibri"/>
                <w:w w:val="90"/>
              </w:rPr>
              <w:t>急性出血性結膜炎</w:t>
            </w:r>
            <w:r w:rsidR="005D0519" w:rsidRPr="00E863B0">
              <w:rPr>
                <w:rFonts w:ascii="Calibri" w:hAnsi="Calibri" w:cs="Calibri" w:hint="eastAsia"/>
                <w:w w:val="90"/>
              </w:rPr>
              <w:t>conj</w:t>
            </w:r>
            <w:r w:rsidR="005D0519" w:rsidRPr="00E863B0">
              <w:rPr>
                <w:rFonts w:ascii="Calibri" w:hAnsi="Calibri" w:cs="Calibri"/>
                <w:w w:val="90"/>
              </w:rPr>
              <w:t>u</w:t>
            </w:r>
            <w:r w:rsidR="005D0519" w:rsidRPr="00E863B0">
              <w:rPr>
                <w:rFonts w:ascii="Calibri" w:hAnsi="Calibri" w:cs="Calibri" w:hint="eastAsia"/>
                <w:w w:val="90"/>
              </w:rPr>
              <w:t>ntivi</w:t>
            </w:r>
            <w:r w:rsidR="005D0519" w:rsidRPr="00E863B0">
              <w:rPr>
                <w:rFonts w:ascii="Calibri" w:hAnsi="Calibri" w:cs="Calibri"/>
                <w:w w:val="90"/>
              </w:rPr>
              <w:t xml:space="preserve">te hemorrágica aguda </w:t>
            </w:r>
            <w:r w:rsidRPr="00E863B0">
              <w:rPr>
                <w:rFonts w:ascii="Calibri" w:hAnsi="Calibri" w:cs="Calibri"/>
                <w:w w:val="90"/>
              </w:rPr>
              <w:t>⑧</w:t>
            </w:r>
            <w:r w:rsidRPr="00E863B0">
              <w:rPr>
                <w:rFonts w:ascii="Calibri" w:hAnsi="Calibri" w:cs="Calibri"/>
                <w:w w:val="90"/>
              </w:rPr>
              <w:t>その他の感染症</w:t>
            </w:r>
            <w:r w:rsidR="005D0519" w:rsidRPr="00E863B0">
              <w:rPr>
                <w:rFonts w:ascii="Calibri" w:hAnsi="Calibri" w:cs="Calibri" w:hint="eastAsia"/>
                <w:w w:val="90"/>
              </w:rPr>
              <w:t xml:space="preserve">Outras doenças </w:t>
            </w:r>
            <w:r w:rsidR="005D0519" w:rsidRPr="00E863B0">
              <w:rPr>
                <w:rFonts w:ascii="Calibri" w:hAnsi="Calibri" w:cs="Calibri"/>
                <w:w w:val="90"/>
              </w:rPr>
              <w:t>contagiosas</w:t>
            </w:r>
          </w:p>
        </w:tc>
      </w:tr>
    </w:tbl>
    <w:p w:rsidR="00936F2E" w:rsidRPr="005B0659" w:rsidRDefault="0032320A" w:rsidP="0032320A">
      <w:pPr>
        <w:tabs>
          <w:tab w:val="left" w:pos="8122"/>
          <w:tab w:val="right" w:pos="10772"/>
        </w:tabs>
        <w:wordWrap w:val="0"/>
        <w:jc w:val="left"/>
        <w:rPr>
          <w:rFonts w:ascii="Calibri" w:hAnsi="Calibri" w:cs="Calibri"/>
        </w:rPr>
      </w:pPr>
      <w:r>
        <w:rPr>
          <w:rFonts w:ascii="Calibri" w:hAnsi="Calibri" w:cs="Calibri"/>
          <w:w w:val="90"/>
        </w:rPr>
        <w:tab/>
      </w:r>
      <w:r w:rsidR="00E863B0" w:rsidRPr="0032320A">
        <w:rPr>
          <w:rFonts w:ascii="Calibri" w:hAnsi="Calibri" w:cs="Calibri"/>
          <w:w w:val="90"/>
        </w:rPr>
        <w:t>Em vigor</w:t>
      </w:r>
      <w:r>
        <w:rPr>
          <w:rFonts w:ascii="Calibri" w:hAnsi="Calibri" w:cs="Calibri"/>
          <w:w w:val="90"/>
        </w:rPr>
        <w:t xml:space="preserve"> </w:t>
      </w:r>
      <w:r w:rsidR="00E863B0" w:rsidRPr="0032320A">
        <w:rPr>
          <w:rFonts w:ascii="Calibri" w:hAnsi="Calibri" w:cs="Calibri"/>
          <w:w w:val="90"/>
        </w:rPr>
        <w:t xml:space="preserve">desde </w:t>
      </w:r>
      <w:r w:rsidR="00EC1BE9">
        <w:rPr>
          <w:rFonts w:ascii="Calibri" w:hAnsi="Calibri" w:cs="Calibri"/>
          <w:w w:val="90"/>
        </w:rPr>
        <w:t>R5.5.8</w:t>
      </w:r>
    </w:p>
    <w:p w:rsidR="00936F2E" w:rsidRPr="005B0659" w:rsidRDefault="00936F2E" w:rsidP="00CA36E6">
      <w:pPr>
        <w:ind w:firstLineChars="50" w:firstLine="110"/>
        <w:jc w:val="left"/>
        <w:rPr>
          <w:rFonts w:ascii="Calibri" w:hAnsi="Calibri" w:cs="Calibri"/>
          <w:sz w:val="22"/>
        </w:rPr>
      </w:pPr>
      <w:r w:rsidRPr="005B0659">
        <w:rPr>
          <w:rFonts w:ascii="Calibri" w:hAnsi="Calibri" w:cs="Calibri"/>
          <w:sz w:val="22"/>
        </w:rPr>
        <w:t>【インフルエンザの登校可能日</w:t>
      </w:r>
      <w:r w:rsidR="00173884">
        <w:rPr>
          <w:rFonts w:ascii="Calibri" w:hAnsi="Calibri" w:cs="Calibri" w:hint="eastAsia"/>
          <w:sz w:val="22"/>
        </w:rPr>
        <w:t>Dia prov</w:t>
      </w:r>
      <w:r w:rsidR="00173884">
        <w:rPr>
          <w:rFonts w:ascii="Calibri" w:hAnsi="Calibri" w:cs="Calibri"/>
          <w:sz w:val="22"/>
        </w:rPr>
        <w:t>ável que poderá vir a escola depois de ter contraído influenza</w:t>
      </w:r>
      <w:r w:rsidRPr="005B0659">
        <w:rPr>
          <w:rFonts w:ascii="Calibri" w:hAnsi="Calibri" w:cs="Calibri"/>
          <w:sz w:val="22"/>
        </w:rPr>
        <w:t>】</w:t>
      </w:r>
    </w:p>
    <w:tbl>
      <w:tblPr>
        <w:tblStyle w:val="a3"/>
        <w:tblW w:w="0" w:type="auto"/>
        <w:tblInd w:w="562" w:type="dxa"/>
        <w:tblLook w:val="04A0" w:firstRow="1" w:lastRow="0" w:firstColumn="1" w:lastColumn="0" w:noHBand="0" w:noVBand="1"/>
      </w:tblPr>
      <w:tblGrid>
        <w:gridCol w:w="1019"/>
        <w:gridCol w:w="1019"/>
        <w:gridCol w:w="1020"/>
        <w:gridCol w:w="1019"/>
        <w:gridCol w:w="1019"/>
        <w:gridCol w:w="1020"/>
        <w:gridCol w:w="1019"/>
        <w:gridCol w:w="1019"/>
        <w:gridCol w:w="1020"/>
      </w:tblGrid>
      <w:tr w:rsidR="00936F2E" w:rsidRPr="005B0659" w:rsidTr="00B50FF0">
        <w:trPr>
          <w:trHeight w:val="239"/>
        </w:trPr>
        <w:tc>
          <w:tcPr>
            <w:tcW w:w="1019" w:type="dxa"/>
          </w:tcPr>
          <w:p w:rsidR="00936F2E" w:rsidRPr="005B0659" w:rsidRDefault="00FE6A72" w:rsidP="00B50FF0">
            <w:pPr>
              <w:spacing w:line="340" w:lineRule="exact"/>
              <w:jc w:val="left"/>
              <w:rPr>
                <w:rFonts w:ascii="Calibri" w:hAnsi="Calibri" w:cs="Calibri"/>
                <w:sz w:val="22"/>
              </w:rPr>
            </w:pPr>
            <w:r w:rsidRPr="005B0659">
              <w:rPr>
                <w:rFonts w:ascii="Calibri" w:hAnsi="Calibri" w:cs="Calibri"/>
                <w:sz w:val="22"/>
              </w:rPr>
              <w:t>０日目</w:t>
            </w:r>
          </w:p>
        </w:tc>
        <w:tc>
          <w:tcPr>
            <w:tcW w:w="1019" w:type="dxa"/>
          </w:tcPr>
          <w:p w:rsidR="00936F2E" w:rsidRPr="005B0659" w:rsidRDefault="0032320A" w:rsidP="0032320A">
            <w:pPr>
              <w:spacing w:line="340" w:lineRule="exact"/>
              <w:jc w:val="left"/>
              <w:rPr>
                <w:rFonts w:ascii="Calibri" w:hAnsi="Calibri" w:cs="Calibri"/>
                <w:sz w:val="22"/>
              </w:rPr>
            </w:pPr>
            <w:r>
              <w:rPr>
                <w:rFonts w:ascii="Calibri" w:hAnsi="Calibri" w:cs="Calibri"/>
                <w:sz w:val="22"/>
              </w:rPr>
              <w:t>1</w:t>
            </w:r>
            <w:r w:rsidRPr="0032320A">
              <w:rPr>
                <w:rFonts w:ascii="Calibri" w:hAnsi="Calibri" w:cs="Calibri"/>
                <w:sz w:val="22"/>
                <w:vertAlign w:val="superscript"/>
              </w:rPr>
              <w:t>o</w:t>
            </w:r>
            <w:r>
              <w:rPr>
                <w:rFonts w:ascii="Calibri" w:hAnsi="Calibri" w:cs="Calibri"/>
                <w:sz w:val="22"/>
              </w:rPr>
              <w:t xml:space="preserve"> </w:t>
            </w:r>
            <w:r>
              <w:rPr>
                <w:rFonts w:ascii="Calibri" w:hAnsi="Calibri" w:cs="Calibri" w:hint="eastAsia"/>
                <w:sz w:val="22"/>
              </w:rPr>
              <w:t xml:space="preserve">dia </w:t>
            </w:r>
          </w:p>
        </w:tc>
        <w:tc>
          <w:tcPr>
            <w:tcW w:w="1020" w:type="dxa"/>
          </w:tcPr>
          <w:p w:rsidR="00936F2E" w:rsidRPr="005B0659" w:rsidRDefault="0032320A" w:rsidP="0032320A">
            <w:pPr>
              <w:spacing w:line="340" w:lineRule="exact"/>
              <w:jc w:val="left"/>
              <w:rPr>
                <w:rFonts w:ascii="Calibri" w:hAnsi="Calibri" w:cs="Calibri"/>
                <w:sz w:val="22"/>
              </w:rPr>
            </w:pPr>
            <w:r>
              <w:rPr>
                <w:rFonts w:ascii="Calibri" w:hAnsi="Calibri" w:cs="Calibri" w:hint="eastAsia"/>
                <w:sz w:val="22"/>
              </w:rPr>
              <w:t>2</w:t>
            </w:r>
            <w:r w:rsidRPr="0032320A">
              <w:rPr>
                <w:rFonts w:ascii="Calibri" w:hAnsi="Calibri" w:cs="Calibri" w:hint="eastAsia"/>
                <w:sz w:val="22"/>
                <w:vertAlign w:val="superscript"/>
              </w:rPr>
              <w:t>o</w:t>
            </w:r>
            <w:r>
              <w:rPr>
                <w:rFonts w:ascii="Calibri" w:hAnsi="Calibri" w:cs="Calibri" w:hint="eastAsia"/>
                <w:sz w:val="22"/>
              </w:rPr>
              <w:t xml:space="preserve"> dia </w:t>
            </w:r>
          </w:p>
        </w:tc>
        <w:tc>
          <w:tcPr>
            <w:tcW w:w="1019" w:type="dxa"/>
          </w:tcPr>
          <w:p w:rsidR="00936F2E" w:rsidRPr="005B0659" w:rsidRDefault="0032320A" w:rsidP="0032320A">
            <w:pPr>
              <w:spacing w:line="340" w:lineRule="exact"/>
              <w:jc w:val="left"/>
              <w:rPr>
                <w:rFonts w:ascii="Calibri" w:hAnsi="Calibri" w:cs="Calibri"/>
                <w:sz w:val="22"/>
              </w:rPr>
            </w:pPr>
            <w:r>
              <w:rPr>
                <w:rFonts w:ascii="Calibri" w:hAnsi="Calibri" w:cs="Calibri" w:hint="eastAsia"/>
                <w:sz w:val="22"/>
              </w:rPr>
              <w:t>3</w:t>
            </w:r>
            <w:r w:rsidRPr="0032320A">
              <w:rPr>
                <w:rFonts w:ascii="Calibri" w:hAnsi="Calibri" w:cs="Calibri" w:hint="eastAsia"/>
                <w:sz w:val="22"/>
                <w:vertAlign w:val="superscript"/>
              </w:rPr>
              <w:t>o</w:t>
            </w:r>
            <w:r>
              <w:rPr>
                <w:rFonts w:ascii="Calibri" w:hAnsi="Calibri" w:cs="Calibri" w:hint="eastAsia"/>
                <w:sz w:val="22"/>
              </w:rPr>
              <w:t xml:space="preserve"> dia </w:t>
            </w:r>
          </w:p>
        </w:tc>
        <w:tc>
          <w:tcPr>
            <w:tcW w:w="1019" w:type="dxa"/>
          </w:tcPr>
          <w:p w:rsidR="00936F2E" w:rsidRPr="005B0659" w:rsidRDefault="0032320A" w:rsidP="00B50FF0">
            <w:pPr>
              <w:spacing w:line="340" w:lineRule="exact"/>
              <w:jc w:val="left"/>
              <w:rPr>
                <w:rFonts w:ascii="Calibri" w:hAnsi="Calibri" w:cs="Calibri"/>
                <w:sz w:val="22"/>
              </w:rPr>
            </w:pPr>
            <w:r>
              <w:rPr>
                <w:rFonts w:ascii="Calibri" w:hAnsi="Calibri" w:cs="Calibri" w:hint="eastAsia"/>
                <w:sz w:val="22"/>
              </w:rPr>
              <w:t>4</w:t>
            </w:r>
            <w:r w:rsidRPr="0032320A">
              <w:rPr>
                <w:rFonts w:ascii="Calibri" w:hAnsi="Calibri" w:cs="Calibri" w:hint="eastAsia"/>
                <w:sz w:val="22"/>
                <w:vertAlign w:val="superscript"/>
              </w:rPr>
              <w:t>o</w:t>
            </w:r>
            <w:r>
              <w:rPr>
                <w:rFonts w:ascii="Calibri" w:hAnsi="Calibri" w:cs="Calibri" w:hint="eastAsia"/>
                <w:sz w:val="22"/>
              </w:rPr>
              <w:t xml:space="preserve"> dia </w:t>
            </w:r>
          </w:p>
        </w:tc>
        <w:tc>
          <w:tcPr>
            <w:tcW w:w="1020" w:type="dxa"/>
          </w:tcPr>
          <w:p w:rsidR="00936F2E" w:rsidRPr="005B0659" w:rsidRDefault="0032320A" w:rsidP="0032320A">
            <w:pPr>
              <w:spacing w:line="340" w:lineRule="exact"/>
              <w:jc w:val="left"/>
              <w:rPr>
                <w:rFonts w:ascii="Calibri" w:hAnsi="Calibri" w:cs="Calibri"/>
                <w:sz w:val="22"/>
              </w:rPr>
            </w:pPr>
            <w:r>
              <w:rPr>
                <w:rFonts w:ascii="Calibri" w:hAnsi="Calibri" w:cs="Calibri" w:hint="eastAsia"/>
                <w:sz w:val="22"/>
              </w:rPr>
              <w:t>5</w:t>
            </w:r>
            <w:r w:rsidRPr="0032320A">
              <w:rPr>
                <w:rFonts w:ascii="Calibri" w:hAnsi="Calibri" w:cs="Calibri" w:hint="eastAsia"/>
                <w:sz w:val="22"/>
                <w:vertAlign w:val="superscript"/>
              </w:rPr>
              <w:t>o</w:t>
            </w:r>
            <w:r>
              <w:rPr>
                <w:rFonts w:ascii="Calibri" w:hAnsi="Calibri" w:cs="Calibri" w:hint="eastAsia"/>
                <w:sz w:val="22"/>
              </w:rPr>
              <w:t xml:space="preserve"> dia </w:t>
            </w:r>
          </w:p>
        </w:tc>
        <w:tc>
          <w:tcPr>
            <w:tcW w:w="1019" w:type="dxa"/>
          </w:tcPr>
          <w:p w:rsidR="00936F2E" w:rsidRPr="005B0659" w:rsidRDefault="0032320A" w:rsidP="0032320A">
            <w:pPr>
              <w:spacing w:line="340" w:lineRule="exact"/>
              <w:jc w:val="left"/>
              <w:rPr>
                <w:rFonts w:ascii="Calibri" w:hAnsi="Calibri" w:cs="Calibri"/>
                <w:sz w:val="22"/>
              </w:rPr>
            </w:pPr>
            <w:r>
              <w:rPr>
                <w:rFonts w:ascii="Calibri" w:hAnsi="Calibri" w:cs="Calibri" w:hint="eastAsia"/>
                <w:sz w:val="22"/>
              </w:rPr>
              <w:t>6</w:t>
            </w:r>
            <w:r w:rsidRPr="0032320A">
              <w:rPr>
                <w:rFonts w:ascii="Calibri" w:hAnsi="Calibri" w:cs="Calibri" w:hint="eastAsia"/>
                <w:sz w:val="22"/>
                <w:vertAlign w:val="superscript"/>
              </w:rPr>
              <w:t>o</w:t>
            </w:r>
            <w:r>
              <w:rPr>
                <w:rFonts w:ascii="Calibri" w:hAnsi="Calibri" w:cs="Calibri" w:hint="eastAsia"/>
                <w:sz w:val="22"/>
              </w:rPr>
              <w:t xml:space="preserve"> dia </w:t>
            </w:r>
          </w:p>
        </w:tc>
        <w:tc>
          <w:tcPr>
            <w:tcW w:w="1019" w:type="dxa"/>
          </w:tcPr>
          <w:p w:rsidR="00936F2E" w:rsidRPr="005B0659" w:rsidRDefault="0032320A" w:rsidP="0032320A">
            <w:pPr>
              <w:spacing w:line="340" w:lineRule="exact"/>
              <w:jc w:val="left"/>
              <w:rPr>
                <w:rFonts w:ascii="Calibri" w:hAnsi="Calibri" w:cs="Calibri"/>
                <w:sz w:val="22"/>
              </w:rPr>
            </w:pPr>
            <w:r>
              <w:rPr>
                <w:rFonts w:ascii="Calibri" w:hAnsi="Calibri" w:cs="Calibri" w:hint="eastAsia"/>
                <w:sz w:val="22"/>
              </w:rPr>
              <w:t>7</w:t>
            </w:r>
            <w:r w:rsidRPr="0032320A">
              <w:rPr>
                <w:rFonts w:ascii="Calibri" w:hAnsi="Calibri" w:cs="Calibri" w:hint="eastAsia"/>
                <w:sz w:val="22"/>
                <w:vertAlign w:val="superscript"/>
              </w:rPr>
              <w:t>o</w:t>
            </w:r>
            <w:r>
              <w:rPr>
                <w:rFonts w:ascii="Calibri" w:hAnsi="Calibri" w:cs="Calibri" w:hint="eastAsia"/>
                <w:sz w:val="22"/>
              </w:rPr>
              <w:t xml:space="preserve"> dia </w:t>
            </w:r>
          </w:p>
        </w:tc>
        <w:tc>
          <w:tcPr>
            <w:tcW w:w="1020" w:type="dxa"/>
          </w:tcPr>
          <w:p w:rsidR="00936F2E" w:rsidRPr="005B0659" w:rsidRDefault="0032320A" w:rsidP="0032320A">
            <w:pPr>
              <w:spacing w:line="340" w:lineRule="exact"/>
              <w:jc w:val="left"/>
              <w:rPr>
                <w:rFonts w:ascii="Calibri" w:hAnsi="Calibri" w:cs="Calibri"/>
                <w:sz w:val="22"/>
              </w:rPr>
            </w:pPr>
            <w:r>
              <w:rPr>
                <w:rFonts w:ascii="Calibri" w:hAnsi="Calibri" w:cs="Calibri" w:hint="eastAsia"/>
                <w:sz w:val="22"/>
              </w:rPr>
              <w:t>8</w:t>
            </w:r>
            <w:r w:rsidRPr="0032320A">
              <w:rPr>
                <w:rFonts w:ascii="Calibri" w:hAnsi="Calibri" w:cs="Calibri" w:hint="eastAsia"/>
                <w:sz w:val="22"/>
                <w:vertAlign w:val="superscript"/>
              </w:rPr>
              <w:t>o</w:t>
            </w:r>
            <w:r>
              <w:rPr>
                <w:rFonts w:ascii="Calibri" w:hAnsi="Calibri" w:cs="Calibri" w:hint="eastAsia"/>
                <w:sz w:val="22"/>
              </w:rPr>
              <w:t xml:space="preserve"> dia </w:t>
            </w:r>
          </w:p>
        </w:tc>
      </w:tr>
      <w:tr w:rsidR="00936F2E" w:rsidRPr="005B0659" w:rsidTr="00FF1413">
        <w:tc>
          <w:tcPr>
            <w:tcW w:w="1019" w:type="dxa"/>
            <w:shd w:val="clear" w:color="auto" w:fill="404040" w:themeFill="text1" w:themeFillTint="BF"/>
          </w:tcPr>
          <w:p w:rsidR="00936F2E" w:rsidRPr="005B0659" w:rsidRDefault="00FE6A72" w:rsidP="00936F2E">
            <w:pPr>
              <w:jc w:val="left"/>
              <w:rPr>
                <w:rFonts w:ascii="Calibri" w:hAnsi="Calibri" w:cs="Calibri"/>
                <w:sz w:val="24"/>
              </w:rPr>
            </w:pPr>
            <w:r w:rsidRPr="005B0659">
              <w:rPr>
                <w:rFonts w:ascii="Calibri" w:hAnsi="Calibri" w:cs="Calibri"/>
                <w:noProof/>
                <w:sz w:val="24"/>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78740</wp:posOffset>
                      </wp:positionV>
                      <wp:extent cx="387350" cy="12954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3873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A72" w:rsidRPr="00173884" w:rsidRDefault="00173884" w:rsidP="00173884">
                                  <w:pPr>
                                    <w:jc w:val="left"/>
                                    <w:rPr>
                                      <w:rFonts w:ascii="Calibri" w:hAnsi="Calibri" w:cs="Calibri"/>
                                      <w:w w:val="90"/>
                                    </w:rPr>
                                  </w:pPr>
                                  <w:r w:rsidRPr="00173884">
                                    <w:rPr>
                                      <w:rFonts w:ascii="Calibri" w:hAnsi="Calibri" w:cs="Calibri"/>
                                      <w:w w:val="90"/>
                                      <w:sz w:val="20"/>
                                    </w:rPr>
                                    <w:t>Dia</w:t>
                                  </w:r>
                                  <w:r w:rsidRPr="00173884">
                                    <w:rPr>
                                      <w:rFonts w:ascii="Calibri" w:hAnsi="Calibri" w:cs="Calibri"/>
                                      <w:w w:val="90"/>
                                    </w:rPr>
                                    <w:t xml:space="preserve"> que contraiu, febre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9pt;margin-top:6.2pt;width:30.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" fillcolor="white [3201]" strokeweight=".5pt">
                      <v:textbox style="layout-flow:vertical;mso-layout-flow-alt:bottom-to-top">
                        <w:txbxContent>
                          <w:p w:rsidR="00FE6A72" w:rsidRPr="00173884" w:rsidRDefault="00173884" w:rsidP="00173884">
                            <w:pPr>
                              <w:jc w:val="left"/>
                              <w:rPr>
                                <w:rFonts w:ascii="Calibri" w:hAnsi="Calibri" w:cs="Calibri"/>
                                <w:w w:val="90"/>
                              </w:rPr>
                            </w:pPr>
                            <w:r w:rsidRPr="00173884">
                              <w:rPr>
                                <w:rFonts w:ascii="Calibri" w:hAnsi="Calibri" w:cs="Calibri"/>
                                <w:w w:val="90"/>
                                <w:sz w:val="20"/>
                              </w:rPr>
                              <w:t>Dia</w:t>
                            </w:r>
                            <w:r w:rsidRPr="00173884">
                              <w:rPr>
                                <w:rFonts w:ascii="Calibri" w:hAnsi="Calibri" w:cs="Calibri"/>
                                <w:w w:val="90"/>
                              </w:rPr>
                              <w:t xml:space="preserve"> que contraiu, febre </w:t>
                            </w:r>
                          </w:p>
                        </w:txbxContent>
                      </v:textbox>
                    </v:shape>
                  </w:pict>
                </mc:Fallback>
              </mc:AlternateContent>
            </w:r>
          </w:p>
        </w:tc>
        <w:tc>
          <w:tcPr>
            <w:tcW w:w="1019" w:type="dxa"/>
            <w:shd w:val="clear" w:color="auto" w:fill="A6A6A6" w:themeFill="background1" w:themeFillShade="A6"/>
          </w:tcPr>
          <w:p w:rsidR="00936F2E" w:rsidRPr="005B0659" w:rsidRDefault="00B50FF0" w:rsidP="00936F2E">
            <w:pPr>
              <w:jc w:val="left"/>
              <w:rPr>
                <w:rFonts w:ascii="Calibri" w:hAnsi="Calibri" w:cs="Calibri"/>
                <w:sz w:val="24"/>
              </w:rPr>
            </w:pPr>
            <w:r w:rsidRPr="005B0659">
              <w:rPr>
                <w:rFonts w:ascii="Calibri" w:hAnsi="Calibri" w:cs="Calibri"/>
                <w:noProof/>
                <w:sz w:val="24"/>
              </w:rPr>
              <mc:AlternateContent>
                <mc:Choice Requires="wps">
                  <w:drawing>
                    <wp:anchor distT="0" distB="0" distL="114300" distR="114300" simplePos="0" relativeHeight="251667456" behindDoc="0" locked="0" layoutInCell="1" allowOverlap="1">
                      <wp:simplePos x="0" y="0"/>
                      <wp:positionH relativeFrom="column">
                        <wp:posOffset>-54610</wp:posOffset>
                      </wp:positionH>
                      <wp:positionV relativeFrom="paragraph">
                        <wp:posOffset>116840</wp:posOffset>
                      </wp:positionV>
                      <wp:extent cx="3200400" cy="0"/>
                      <wp:effectExtent l="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3200400" cy="0"/>
                              </a:xfrm>
                              <a:prstGeom prst="straightConnector1">
                                <a:avLst/>
                              </a:prstGeom>
                              <a:ln w="254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97244A" id="_x0000_t32" coordsize="21600,21600" o:spt="32" o:oned="t" path="m,l21600,21600e" filled="f">
                      <v:path arrowok="t" fillok="f" o:connecttype="none"/>
                      <o:lock v:ext="edit" shapetype="t"/>
                    </v:shapetype>
                    <v:shape id="直線矢印コネクタ 4" o:spid="_x0000_s1026" type="#_x0000_t32" style="position:absolute;left:0;text-align:left;margin-left:-4.3pt;margin-top:9.2pt;width:25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" strokecolor="black [3213]" strokeweight="2pt">
                      <v:stroke dashstyle="dash" endarrow="block" joinstyle="miter"/>
                    </v:shape>
                  </w:pict>
                </mc:Fallback>
              </mc:AlternateContent>
            </w:r>
          </w:p>
        </w:tc>
        <w:tc>
          <w:tcPr>
            <w:tcW w:w="1020" w:type="dxa"/>
            <w:shd w:val="clear" w:color="auto" w:fill="A6A6A6" w:themeFill="background1" w:themeFillShade="A6"/>
          </w:tcPr>
          <w:p w:rsidR="00936F2E" w:rsidRPr="005B0659" w:rsidRDefault="00936F2E" w:rsidP="00936F2E">
            <w:pPr>
              <w:jc w:val="left"/>
              <w:rPr>
                <w:rFonts w:ascii="Calibri" w:hAnsi="Calibri" w:cs="Calibri"/>
                <w:sz w:val="24"/>
              </w:rPr>
            </w:pPr>
          </w:p>
        </w:tc>
        <w:tc>
          <w:tcPr>
            <w:tcW w:w="1019" w:type="dxa"/>
            <w:shd w:val="clear" w:color="auto" w:fill="A6A6A6" w:themeFill="background1" w:themeFillShade="A6"/>
          </w:tcPr>
          <w:p w:rsidR="00936F2E" w:rsidRPr="005B0659" w:rsidRDefault="00CA36E6" w:rsidP="00936F2E">
            <w:pPr>
              <w:jc w:val="left"/>
              <w:rPr>
                <w:rFonts w:ascii="Calibri" w:hAnsi="Calibri" w:cs="Calibri"/>
                <w:sz w:val="24"/>
              </w:rPr>
            </w:pPr>
            <w:r w:rsidRPr="005B0659">
              <w:rPr>
                <w:rFonts w:ascii="Calibri" w:hAnsi="Calibri" w:cs="Calibri"/>
                <w:noProof/>
                <w:sz w:val="24"/>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167640</wp:posOffset>
                      </wp:positionV>
                      <wp:extent cx="1609725" cy="485776"/>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609725" cy="485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6F4C" w:rsidRPr="00173884" w:rsidRDefault="00173884" w:rsidP="00B50FF0">
                                  <w:pPr>
                                    <w:spacing w:line="300" w:lineRule="exact"/>
                                    <w:jc w:val="center"/>
                                    <w:rPr>
                                      <w:rFonts w:ascii="Calibri" w:hAnsi="Calibri" w:cs="Calibri"/>
                                      <w:w w:val="90"/>
                                      <w:lang w:val="pt-BR"/>
                                    </w:rPr>
                                  </w:pPr>
                                  <w:r w:rsidRPr="00173884">
                                    <w:rPr>
                                      <w:rFonts w:ascii="Calibri" w:hAnsi="Calibri" w:cs="Calibri"/>
                                      <w:w w:val="90"/>
                                      <w:lang w:val="pt-BR"/>
                                    </w:rPr>
                                    <w:t xml:space="preserve">Mesmo que não tenha febre, não poderá </w:t>
                                  </w:r>
                                  <w:r w:rsidR="00710731">
                                    <w:rPr>
                                      <w:rFonts w:ascii="Calibri" w:hAnsi="Calibri" w:cs="Calibri"/>
                                      <w:w w:val="90"/>
                                      <w:lang w:val="pt-BR"/>
                                    </w:rPr>
                                    <w:t>ir</w:t>
                                  </w:r>
                                  <w:r w:rsidRPr="00173884">
                                    <w:rPr>
                                      <w:rFonts w:ascii="Calibri" w:hAnsi="Calibri" w:cs="Calibri"/>
                                      <w:w w:val="90"/>
                                      <w:lang w:val="pt-BR"/>
                                    </w:rPr>
                                    <w:t xml:space="preserve"> </w:t>
                                  </w:r>
                                  <w:r w:rsidR="00710731">
                                    <w:rPr>
                                      <w:rFonts w:ascii="Calibri" w:hAnsi="Calibri" w:cs="Calibri"/>
                                      <w:w w:val="90"/>
                                      <w:lang w:val="pt-BR"/>
                                    </w:rPr>
                                    <w:t>à</w:t>
                                  </w:r>
                                  <w:r w:rsidRPr="00173884">
                                    <w:rPr>
                                      <w:rFonts w:ascii="Calibri" w:hAnsi="Calibri" w:cs="Calibri"/>
                                      <w:w w:val="90"/>
                                      <w:lang w:val="pt-BR"/>
                                    </w:rPr>
                                    <w:t xml:space="preserve"> escola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margin-left:2pt;margin-top:13.2pt;width:126.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" fillcolor="white [3201]" strokeweight=".5pt">
                      <v:textbox>
                        <w:txbxContent>
                          <w:p w:rsidR="00776F4C" w:rsidRPr="00173884" w:rsidRDefault="00173884" w:rsidP="00B50FF0">
                            <w:pPr>
                              <w:spacing w:line="300" w:lineRule="exact"/>
                              <w:jc w:val="center"/>
                              <w:rPr>
                                <w:rFonts w:ascii="Calibri" w:hAnsi="Calibri" w:cs="Calibri"/>
                                <w:w w:val="90"/>
                                <w:lang w:val="pt-BR"/>
                              </w:rPr>
                            </w:pPr>
                            <w:r w:rsidRPr="00173884">
                              <w:rPr>
                                <w:rFonts w:ascii="Calibri" w:hAnsi="Calibri" w:cs="Calibri"/>
                                <w:w w:val="90"/>
                                <w:lang w:val="pt-BR"/>
                              </w:rPr>
                              <w:t xml:space="preserve">Mesmo que não tenha febre, não poderá </w:t>
                            </w:r>
                            <w:r w:rsidR="00710731">
                              <w:rPr>
                                <w:rFonts w:ascii="Calibri" w:hAnsi="Calibri" w:cs="Calibri"/>
                                <w:w w:val="90"/>
                                <w:lang w:val="pt-BR"/>
                              </w:rPr>
                              <w:t>ir</w:t>
                            </w:r>
                            <w:r w:rsidRPr="00173884">
                              <w:rPr>
                                <w:rFonts w:ascii="Calibri" w:hAnsi="Calibri" w:cs="Calibri"/>
                                <w:w w:val="90"/>
                                <w:lang w:val="pt-BR"/>
                              </w:rPr>
                              <w:t xml:space="preserve"> </w:t>
                            </w:r>
                            <w:r w:rsidR="00710731">
                              <w:rPr>
                                <w:rFonts w:ascii="Calibri" w:hAnsi="Calibri" w:cs="Calibri"/>
                                <w:w w:val="90"/>
                                <w:lang w:val="pt-BR"/>
                              </w:rPr>
                              <w:t>à</w:t>
                            </w:r>
                            <w:r w:rsidRPr="00173884">
                              <w:rPr>
                                <w:rFonts w:ascii="Calibri" w:hAnsi="Calibri" w:cs="Calibri"/>
                                <w:w w:val="90"/>
                                <w:lang w:val="pt-BR"/>
                              </w:rPr>
                              <w:t xml:space="preserve"> escola  </w:t>
                            </w:r>
                          </w:p>
                        </w:txbxContent>
                      </v:textbox>
                    </v:shape>
                  </w:pict>
                </mc:Fallback>
              </mc:AlternateContent>
            </w:r>
          </w:p>
        </w:tc>
        <w:tc>
          <w:tcPr>
            <w:tcW w:w="1019" w:type="dxa"/>
            <w:shd w:val="clear" w:color="auto" w:fill="A6A6A6" w:themeFill="background1" w:themeFillShade="A6"/>
          </w:tcPr>
          <w:p w:rsidR="00936F2E" w:rsidRPr="005B0659" w:rsidRDefault="00936F2E" w:rsidP="00936F2E">
            <w:pPr>
              <w:jc w:val="left"/>
              <w:rPr>
                <w:rFonts w:ascii="Calibri" w:hAnsi="Calibri" w:cs="Calibri"/>
                <w:sz w:val="24"/>
              </w:rPr>
            </w:pPr>
          </w:p>
        </w:tc>
        <w:tc>
          <w:tcPr>
            <w:tcW w:w="1020" w:type="dxa"/>
            <w:tcBorders>
              <w:right w:val="single" w:sz="18" w:space="0" w:color="auto"/>
            </w:tcBorders>
            <w:shd w:val="clear" w:color="auto" w:fill="A6A6A6" w:themeFill="background1" w:themeFillShade="A6"/>
          </w:tcPr>
          <w:p w:rsidR="00936F2E" w:rsidRPr="005B0659" w:rsidRDefault="00936F2E" w:rsidP="00936F2E">
            <w:pPr>
              <w:jc w:val="left"/>
              <w:rPr>
                <w:rFonts w:ascii="Calibri" w:hAnsi="Calibri" w:cs="Calibri"/>
                <w:sz w:val="24"/>
              </w:rPr>
            </w:pPr>
          </w:p>
        </w:tc>
        <w:tc>
          <w:tcPr>
            <w:tcW w:w="1019" w:type="dxa"/>
            <w:tcBorders>
              <w:left w:val="single" w:sz="18" w:space="0" w:color="auto"/>
            </w:tcBorders>
          </w:tcPr>
          <w:p w:rsidR="00936F2E" w:rsidRPr="005B0659" w:rsidRDefault="00936F2E" w:rsidP="00936F2E">
            <w:pPr>
              <w:jc w:val="left"/>
              <w:rPr>
                <w:rFonts w:ascii="Calibri" w:hAnsi="Calibri" w:cs="Calibri"/>
                <w:sz w:val="24"/>
              </w:rPr>
            </w:pPr>
          </w:p>
        </w:tc>
        <w:tc>
          <w:tcPr>
            <w:tcW w:w="1019" w:type="dxa"/>
          </w:tcPr>
          <w:p w:rsidR="00936F2E" w:rsidRPr="005B0659" w:rsidRDefault="00936F2E" w:rsidP="00936F2E">
            <w:pPr>
              <w:jc w:val="left"/>
              <w:rPr>
                <w:rFonts w:ascii="Calibri" w:hAnsi="Calibri" w:cs="Calibri"/>
                <w:sz w:val="24"/>
              </w:rPr>
            </w:pPr>
          </w:p>
        </w:tc>
        <w:tc>
          <w:tcPr>
            <w:tcW w:w="1020" w:type="dxa"/>
          </w:tcPr>
          <w:p w:rsidR="00936F2E" w:rsidRPr="005B0659" w:rsidRDefault="00936F2E" w:rsidP="00936F2E">
            <w:pPr>
              <w:jc w:val="left"/>
              <w:rPr>
                <w:rFonts w:ascii="Calibri" w:hAnsi="Calibri" w:cs="Calibri"/>
                <w:sz w:val="24"/>
              </w:rPr>
            </w:pPr>
          </w:p>
        </w:tc>
      </w:tr>
      <w:tr w:rsidR="00936F2E" w:rsidRPr="005B0659" w:rsidTr="00FF1413">
        <w:tc>
          <w:tcPr>
            <w:tcW w:w="1019" w:type="dxa"/>
            <w:shd w:val="clear" w:color="auto" w:fill="404040" w:themeFill="text1" w:themeFillTint="BF"/>
          </w:tcPr>
          <w:p w:rsidR="00936F2E" w:rsidRPr="005B0659" w:rsidRDefault="00936F2E" w:rsidP="00936F2E">
            <w:pPr>
              <w:jc w:val="left"/>
              <w:rPr>
                <w:rFonts w:ascii="Calibri" w:hAnsi="Calibri" w:cs="Calibri"/>
                <w:sz w:val="24"/>
              </w:rPr>
            </w:pPr>
          </w:p>
        </w:tc>
        <w:tc>
          <w:tcPr>
            <w:tcW w:w="1019" w:type="dxa"/>
            <w:shd w:val="clear" w:color="auto" w:fill="404040" w:themeFill="text1" w:themeFillTint="BF"/>
          </w:tcPr>
          <w:p w:rsidR="00936F2E" w:rsidRPr="005B0659" w:rsidRDefault="00936F2E" w:rsidP="00936F2E">
            <w:pPr>
              <w:jc w:val="left"/>
              <w:rPr>
                <w:rFonts w:ascii="Calibri" w:hAnsi="Calibri" w:cs="Calibri"/>
                <w:sz w:val="24"/>
              </w:rPr>
            </w:pPr>
          </w:p>
        </w:tc>
        <w:tc>
          <w:tcPr>
            <w:tcW w:w="1020" w:type="dxa"/>
            <w:shd w:val="clear" w:color="auto" w:fill="A6A6A6" w:themeFill="background1" w:themeFillShade="A6"/>
          </w:tcPr>
          <w:p w:rsidR="00936F2E" w:rsidRPr="005B0659" w:rsidRDefault="00CA36E6" w:rsidP="00936F2E">
            <w:pPr>
              <w:jc w:val="left"/>
              <w:rPr>
                <w:rFonts w:ascii="Calibri" w:hAnsi="Calibri" w:cs="Calibri"/>
                <w:sz w:val="24"/>
              </w:rPr>
            </w:pPr>
            <w:r w:rsidRPr="005B0659">
              <w:rPr>
                <w:rFonts w:ascii="Calibri" w:hAnsi="Calibri" w:cs="Calibri"/>
                <w:noProof/>
                <w:sz w:val="24"/>
              </w:rPr>
              <mc:AlternateContent>
                <mc:Choice Requires="wps">
                  <w:drawing>
                    <wp:anchor distT="0" distB="0" distL="114300" distR="114300" simplePos="0" relativeHeight="251661823" behindDoc="0" locked="0" layoutInCell="1" allowOverlap="1">
                      <wp:simplePos x="0" y="0"/>
                      <wp:positionH relativeFrom="column">
                        <wp:posOffset>-44450</wp:posOffset>
                      </wp:positionH>
                      <wp:positionV relativeFrom="paragraph">
                        <wp:posOffset>110490</wp:posOffset>
                      </wp:positionV>
                      <wp:extent cx="2543175" cy="0"/>
                      <wp:effectExtent l="0" t="76200" r="9525" b="95250"/>
                      <wp:wrapNone/>
                      <wp:docPr id="7" name="直線矢印コネクタ 7"/>
                      <wp:cNvGraphicFramePr/>
                      <a:graphic xmlns:a="http://schemas.openxmlformats.org/drawingml/2006/main">
                        <a:graphicData uri="http://schemas.microsoft.com/office/word/2010/wordprocessingShape">
                          <wps:wsp>
                            <wps:cNvCnPr/>
                            <wps:spPr>
                              <a:xfrm>
                                <a:off x="0" y="0"/>
                                <a:ext cx="2543175"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D4DCD3" id="直線矢印コネクタ 7" o:spid="_x0000_s1026" type="#_x0000_t32" style="position:absolute;left:0;text-align:left;margin-left:-3.5pt;margin-top:8.7pt;width:200.25pt;height:0;z-index:2516618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" strokecolor="black [3213]" strokeweight="2pt">
                      <v:stroke dashstyle="dash" endarrow="block" joinstyle="miter"/>
                    </v:shape>
                  </w:pict>
                </mc:Fallback>
              </mc:AlternateContent>
            </w:r>
          </w:p>
        </w:tc>
        <w:tc>
          <w:tcPr>
            <w:tcW w:w="1019" w:type="dxa"/>
            <w:shd w:val="clear" w:color="auto" w:fill="A6A6A6" w:themeFill="background1" w:themeFillShade="A6"/>
          </w:tcPr>
          <w:p w:rsidR="00936F2E" w:rsidRPr="005B0659" w:rsidRDefault="00936F2E" w:rsidP="00936F2E">
            <w:pPr>
              <w:jc w:val="left"/>
              <w:rPr>
                <w:rFonts w:ascii="Calibri" w:hAnsi="Calibri" w:cs="Calibri"/>
                <w:sz w:val="24"/>
              </w:rPr>
            </w:pPr>
          </w:p>
        </w:tc>
        <w:tc>
          <w:tcPr>
            <w:tcW w:w="1019" w:type="dxa"/>
            <w:shd w:val="clear" w:color="auto" w:fill="A6A6A6" w:themeFill="background1" w:themeFillShade="A6"/>
          </w:tcPr>
          <w:p w:rsidR="00936F2E" w:rsidRPr="005B0659" w:rsidRDefault="00936F2E" w:rsidP="00936F2E">
            <w:pPr>
              <w:jc w:val="left"/>
              <w:rPr>
                <w:rFonts w:ascii="Calibri" w:hAnsi="Calibri" w:cs="Calibri"/>
                <w:sz w:val="24"/>
              </w:rPr>
            </w:pPr>
          </w:p>
        </w:tc>
        <w:tc>
          <w:tcPr>
            <w:tcW w:w="1020" w:type="dxa"/>
            <w:tcBorders>
              <w:right w:val="single" w:sz="18" w:space="0" w:color="auto"/>
            </w:tcBorders>
            <w:shd w:val="clear" w:color="auto" w:fill="A6A6A6" w:themeFill="background1" w:themeFillShade="A6"/>
          </w:tcPr>
          <w:p w:rsidR="00936F2E" w:rsidRPr="005B0659" w:rsidRDefault="00936F2E" w:rsidP="00936F2E">
            <w:pPr>
              <w:jc w:val="left"/>
              <w:rPr>
                <w:rFonts w:ascii="Calibri" w:hAnsi="Calibri" w:cs="Calibri"/>
                <w:sz w:val="24"/>
              </w:rPr>
            </w:pPr>
          </w:p>
        </w:tc>
        <w:tc>
          <w:tcPr>
            <w:tcW w:w="1019" w:type="dxa"/>
            <w:tcBorders>
              <w:left w:val="single" w:sz="18" w:space="0" w:color="auto"/>
            </w:tcBorders>
          </w:tcPr>
          <w:p w:rsidR="00936F2E" w:rsidRPr="005B0659" w:rsidRDefault="00936F2E" w:rsidP="00936F2E">
            <w:pPr>
              <w:jc w:val="left"/>
              <w:rPr>
                <w:rFonts w:ascii="Calibri" w:hAnsi="Calibri" w:cs="Calibri"/>
                <w:sz w:val="24"/>
              </w:rPr>
            </w:pPr>
          </w:p>
        </w:tc>
        <w:tc>
          <w:tcPr>
            <w:tcW w:w="1019" w:type="dxa"/>
          </w:tcPr>
          <w:p w:rsidR="00936F2E" w:rsidRPr="005B0659" w:rsidRDefault="00936F2E" w:rsidP="00936F2E">
            <w:pPr>
              <w:jc w:val="left"/>
              <w:rPr>
                <w:rFonts w:ascii="Calibri" w:hAnsi="Calibri" w:cs="Calibri"/>
                <w:sz w:val="24"/>
              </w:rPr>
            </w:pPr>
          </w:p>
        </w:tc>
        <w:tc>
          <w:tcPr>
            <w:tcW w:w="1020" w:type="dxa"/>
          </w:tcPr>
          <w:p w:rsidR="00936F2E" w:rsidRPr="005B0659" w:rsidRDefault="00776F4C" w:rsidP="00936F2E">
            <w:pPr>
              <w:jc w:val="left"/>
              <w:rPr>
                <w:rFonts w:ascii="Calibri" w:hAnsi="Calibri" w:cs="Calibri"/>
                <w:sz w:val="24"/>
              </w:rPr>
            </w:pPr>
            <w:r w:rsidRPr="005B0659">
              <w:rPr>
                <w:rFonts w:ascii="Calibri" w:hAnsi="Calibri" w:cs="Calibri"/>
                <w:noProof/>
                <w:sz w:val="24"/>
              </w:rPr>
              <mc:AlternateContent>
                <mc:Choice Requires="wps">
                  <w:drawing>
                    <wp:anchor distT="0" distB="0" distL="114300" distR="114300" simplePos="0" relativeHeight="251664384" behindDoc="0" locked="0" layoutInCell="1" allowOverlap="1" wp14:anchorId="2F74673D" wp14:editId="1FA9627C">
                      <wp:simplePos x="0" y="0"/>
                      <wp:positionH relativeFrom="column">
                        <wp:posOffset>-984885</wp:posOffset>
                      </wp:positionH>
                      <wp:positionV relativeFrom="paragraph">
                        <wp:posOffset>69215</wp:posOffset>
                      </wp:positionV>
                      <wp:extent cx="1209675" cy="361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2096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6F4C" w:rsidRPr="00173884" w:rsidRDefault="00173884" w:rsidP="00776F4C">
                                  <w:pPr>
                                    <w:jc w:val="center"/>
                                    <w:rPr>
                                      <w:rFonts w:ascii="Calibri" w:hAnsi="Calibri" w:cs="Calibri"/>
                                    </w:rPr>
                                  </w:pPr>
                                  <w:r w:rsidRPr="00173884">
                                    <w:rPr>
                                      <w:rFonts w:ascii="Calibri" w:hAnsi="Calibri" w:cs="Calibri"/>
                                    </w:rPr>
                                    <w:t xml:space="preserve">Poderá </w:t>
                                  </w:r>
                                  <w:r w:rsidR="00710731">
                                    <w:rPr>
                                      <w:rFonts w:ascii="Calibri" w:hAnsi="Calibri" w:cs="Calibri"/>
                                    </w:rPr>
                                    <w:t>ir</w:t>
                                  </w:r>
                                  <w:r w:rsidRPr="00173884">
                                    <w:rPr>
                                      <w:rFonts w:ascii="Calibri" w:hAnsi="Calibri" w:cs="Calibri"/>
                                    </w:rPr>
                                    <w:t xml:space="preserve"> </w:t>
                                  </w:r>
                                  <w:r w:rsidR="00710731">
                                    <w:rPr>
                                      <w:rFonts w:ascii="Calibri" w:hAnsi="Calibri" w:cs="Calibri"/>
                                    </w:rPr>
                                    <w:t>à</w:t>
                                  </w:r>
                                  <w:r w:rsidRPr="00173884">
                                    <w:rPr>
                                      <w:rFonts w:ascii="Calibri" w:hAnsi="Calibri" w:cs="Calibri"/>
                                    </w:rPr>
                                    <w:t xml:space="preserve"> escola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673D" id="テキスト ボックス 9" o:spid="_x0000_s1028" type="#_x0000_t202" style="position:absolute;margin-left:-77.55pt;margin-top:5.45pt;width:95.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" fillcolor="white [3201]" strokeweight=".5pt">
                      <v:textbox>
                        <w:txbxContent>
                          <w:p w:rsidR="00776F4C" w:rsidRPr="00173884" w:rsidRDefault="00173884" w:rsidP="00776F4C">
                            <w:pPr>
                              <w:jc w:val="center"/>
                              <w:rPr>
                                <w:rFonts w:ascii="Calibri" w:hAnsi="Calibri" w:cs="Calibri"/>
                              </w:rPr>
                            </w:pPr>
                            <w:r w:rsidRPr="00173884">
                              <w:rPr>
                                <w:rFonts w:ascii="Calibri" w:hAnsi="Calibri" w:cs="Calibri"/>
                              </w:rPr>
                              <w:t xml:space="preserve">Poderá </w:t>
                            </w:r>
                            <w:r w:rsidR="00710731">
                              <w:rPr>
                                <w:rFonts w:ascii="Calibri" w:hAnsi="Calibri" w:cs="Calibri"/>
                              </w:rPr>
                              <w:t>ir</w:t>
                            </w:r>
                            <w:r w:rsidRPr="00173884">
                              <w:rPr>
                                <w:rFonts w:ascii="Calibri" w:hAnsi="Calibri" w:cs="Calibri"/>
                              </w:rPr>
                              <w:t xml:space="preserve"> </w:t>
                            </w:r>
                            <w:r w:rsidR="00710731">
                              <w:rPr>
                                <w:rFonts w:ascii="Calibri" w:hAnsi="Calibri" w:cs="Calibri"/>
                              </w:rPr>
                              <w:t>à</w:t>
                            </w:r>
                            <w:r w:rsidRPr="00173884">
                              <w:rPr>
                                <w:rFonts w:ascii="Calibri" w:hAnsi="Calibri" w:cs="Calibri"/>
                              </w:rPr>
                              <w:t xml:space="preserve"> escola</w:t>
                            </w:r>
                          </w:p>
                        </w:txbxContent>
                      </v:textbox>
                    </v:shape>
                  </w:pict>
                </mc:Fallback>
              </mc:AlternateContent>
            </w:r>
          </w:p>
        </w:tc>
      </w:tr>
      <w:tr w:rsidR="00936F2E" w:rsidRPr="005B0659" w:rsidTr="00FF1413">
        <w:tc>
          <w:tcPr>
            <w:tcW w:w="1019" w:type="dxa"/>
            <w:shd w:val="clear" w:color="auto" w:fill="404040" w:themeFill="text1" w:themeFillTint="BF"/>
          </w:tcPr>
          <w:p w:rsidR="00936F2E" w:rsidRPr="005B0659" w:rsidRDefault="00936F2E" w:rsidP="00936F2E">
            <w:pPr>
              <w:jc w:val="left"/>
              <w:rPr>
                <w:rFonts w:ascii="Calibri" w:hAnsi="Calibri" w:cs="Calibri"/>
                <w:sz w:val="24"/>
              </w:rPr>
            </w:pPr>
          </w:p>
        </w:tc>
        <w:tc>
          <w:tcPr>
            <w:tcW w:w="1019" w:type="dxa"/>
            <w:shd w:val="clear" w:color="auto" w:fill="404040" w:themeFill="text1" w:themeFillTint="BF"/>
          </w:tcPr>
          <w:p w:rsidR="00936F2E" w:rsidRPr="005B0659" w:rsidRDefault="00936F2E" w:rsidP="00936F2E">
            <w:pPr>
              <w:jc w:val="left"/>
              <w:rPr>
                <w:rFonts w:ascii="Calibri" w:hAnsi="Calibri" w:cs="Calibri"/>
                <w:sz w:val="24"/>
              </w:rPr>
            </w:pPr>
          </w:p>
        </w:tc>
        <w:tc>
          <w:tcPr>
            <w:tcW w:w="1020" w:type="dxa"/>
            <w:shd w:val="clear" w:color="auto" w:fill="404040" w:themeFill="text1" w:themeFillTint="BF"/>
          </w:tcPr>
          <w:p w:rsidR="00936F2E" w:rsidRPr="005B0659" w:rsidRDefault="00936F2E" w:rsidP="00936F2E">
            <w:pPr>
              <w:jc w:val="left"/>
              <w:rPr>
                <w:rFonts w:ascii="Calibri" w:hAnsi="Calibri" w:cs="Calibri"/>
                <w:sz w:val="24"/>
              </w:rPr>
            </w:pPr>
          </w:p>
        </w:tc>
        <w:tc>
          <w:tcPr>
            <w:tcW w:w="1019" w:type="dxa"/>
            <w:shd w:val="clear" w:color="auto" w:fill="A6A6A6" w:themeFill="background1" w:themeFillShade="A6"/>
          </w:tcPr>
          <w:p w:rsidR="00936F2E" w:rsidRPr="005B0659" w:rsidRDefault="00CA36E6" w:rsidP="00936F2E">
            <w:pPr>
              <w:jc w:val="left"/>
              <w:rPr>
                <w:rFonts w:ascii="Calibri" w:hAnsi="Calibri" w:cs="Calibri"/>
                <w:sz w:val="24"/>
              </w:rPr>
            </w:pPr>
            <w:r w:rsidRPr="005B0659">
              <w:rPr>
                <w:rFonts w:ascii="Calibri" w:hAnsi="Calibri" w:cs="Calibri"/>
                <w:noProof/>
                <w:sz w:val="24"/>
              </w:rPr>
              <mc:AlternateContent>
                <mc:Choice Requires="wps">
                  <w:drawing>
                    <wp:anchor distT="0" distB="0" distL="114300" distR="114300" simplePos="0" relativeHeight="251662079" behindDoc="0" locked="0" layoutInCell="1" allowOverlap="1">
                      <wp:simplePos x="0" y="0"/>
                      <wp:positionH relativeFrom="column">
                        <wp:posOffset>-53975</wp:posOffset>
                      </wp:positionH>
                      <wp:positionV relativeFrom="paragraph">
                        <wp:posOffset>123190</wp:posOffset>
                      </wp:positionV>
                      <wp:extent cx="1905000" cy="0"/>
                      <wp:effectExtent l="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19050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5E3A54" id="直線矢印コネクタ 11" o:spid="_x0000_s1026" type="#_x0000_t32" style="position:absolute;left:0;text-align:left;margin-left:-4.25pt;margin-top:9.7pt;width:150pt;height:0;z-index:2516620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" strokecolor="black [3213]" strokeweight="2pt">
                      <v:stroke dashstyle="dash" endarrow="block" joinstyle="miter"/>
                    </v:shape>
                  </w:pict>
                </mc:Fallback>
              </mc:AlternateContent>
            </w:r>
          </w:p>
        </w:tc>
        <w:tc>
          <w:tcPr>
            <w:tcW w:w="1019" w:type="dxa"/>
            <w:shd w:val="clear" w:color="auto" w:fill="A6A6A6" w:themeFill="background1" w:themeFillShade="A6"/>
          </w:tcPr>
          <w:p w:rsidR="00936F2E" w:rsidRPr="005B0659" w:rsidRDefault="00936F2E" w:rsidP="00936F2E">
            <w:pPr>
              <w:jc w:val="left"/>
              <w:rPr>
                <w:rFonts w:ascii="Calibri" w:hAnsi="Calibri" w:cs="Calibri"/>
                <w:sz w:val="24"/>
              </w:rPr>
            </w:pPr>
          </w:p>
        </w:tc>
        <w:tc>
          <w:tcPr>
            <w:tcW w:w="1020" w:type="dxa"/>
            <w:tcBorders>
              <w:right w:val="single" w:sz="18" w:space="0" w:color="auto"/>
            </w:tcBorders>
            <w:shd w:val="clear" w:color="auto" w:fill="A6A6A6" w:themeFill="background1" w:themeFillShade="A6"/>
          </w:tcPr>
          <w:p w:rsidR="00936F2E" w:rsidRPr="005B0659" w:rsidRDefault="00936F2E" w:rsidP="00936F2E">
            <w:pPr>
              <w:jc w:val="left"/>
              <w:rPr>
                <w:rFonts w:ascii="Calibri" w:hAnsi="Calibri" w:cs="Calibri"/>
                <w:sz w:val="24"/>
              </w:rPr>
            </w:pPr>
          </w:p>
        </w:tc>
        <w:tc>
          <w:tcPr>
            <w:tcW w:w="1019" w:type="dxa"/>
            <w:tcBorders>
              <w:left w:val="single" w:sz="18" w:space="0" w:color="auto"/>
            </w:tcBorders>
          </w:tcPr>
          <w:p w:rsidR="00936F2E" w:rsidRPr="005B0659" w:rsidRDefault="00936F2E" w:rsidP="00936F2E">
            <w:pPr>
              <w:jc w:val="left"/>
              <w:rPr>
                <w:rFonts w:ascii="Calibri" w:hAnsi="Calibri" w:cs="Calibri"/>
                <w:sz w:val="24"/>
              </w:rPr>
            </w:pPr>
          </w:p>
        </w:tc>
        <w:tc>
          <w:tcPr>
            <w:tcW w:w="1019" w:type="dxa"/>
          </w:tcPr>
          <w:p w:rsidR="00936F2E" w:rsidRPr="005B0659" w:rsidRDefault="00936F2E" w:rsidP="00936F2E">
            <w:pPr>
              <w:jc w:val="left"/>
              <w:rPr>
                <w:rFonts w:ascii="Calibri" w:hAnsi="Calibri" w:cs="Calibri"/>
                <w:sz w:val="24"/>
              </w:rPr>
            </w:pPr>
          </w:p>
        </w:tc>
        <w:tc>
          <w:tcPr>
            <w:tcW w:w="1020" w:type="dxa"/>
          </w:tcPr>
          <w:p w:rsidR="00936F2E" w:rsidRPr="005B0659" w:rsidRDefault="00936F2E" w:rsidP="00936F2E">
            <w:pPr>
              <w:jc w:val="left"/>
              <w:rPr>
                <w:rFonts w:ascii="Calibri" w:hAnsi="Calibri" w:cs="Calibri"/>
                <w:sz w:val="24"/>
              </w:rPr>
            </w:pPr>
          </w:p>
        </w:tc>
      </w:tr>
      <w:tr w:rsidR="00936F2E" w:rsidRPr="005B0659" w:rsidTr="00FF1413">
        <w:tc>
          <w:tcPr>
            <w:tcW w:w="1019" w:type="dxa"/>
            <w:shd w:val="clear" w:color="auto" w:fill="404040" w:themeFill="text1" w:themeFillTint="BF"/>
          </w:tcPr>
          <w:p w:rsidR="00936F2E" w:rsidRPr="005B0659" w:rsidRDefault="00936F2E" w:rsidP="00936F2E">
            <w:pPr>
              <w:jc w:val="left"/>
              <w:rPr>
                <w:rFonts w:ascii="Calibri" w:hAnsi="Calibri" w:cs="Calibri"/>
                <w:sz w:val="24"/>
              </w:rPr>
            </w:pPr>
          </w:p>
        </w:tc>
        <w:tc>
          <w:tcPr>
            <w:tcW w:w="1019" w:type="dxa"/>
            <w:shd w:val="clear" w:color="auto" w:fill="404040" w:themeFill="text1" w:themeFillTint="BF"/>
          </w:tcPr>
          <w:p w:rsidR="00936F2E" w:rsidRPr="005B0659" w:rsidRDefault="00936F2E" w:rsidP="00936F2E">
            <w:pPr>
              <w:jc w:val="left"/>
              <w:rPr>
                <w:rFonts w:ascii="Calibri" w:hAnsi="Calibri" w:cs="Calibri"/>
                <w:sz w:val="24"/>
              </w:rPr>
            </w:pPr>
          </w:p>
        </w:tc>
        <w:tc>
          <w:tcPr>
            <w:tcW w:w="1020" w:type="dxa"/>
            <w:shd w:val="clear" w:color="auto" w:fill="404040" w:themeFill="text1" w:themeFillTint="BF"/>
          </w:tcPr>
          <w:p w:rsidR="00936F2E" w:rsidRPr="005B0659" w:rsidRDefault="00936F2E" w:rsidP="00936F2E">
            <w:pPr>
              <w:jc w:val="left"/>
              <w:rPr>
                <w:rFonts w:ascii="Calibri" w:hAnsi="Calibri" w:cs="Calibri"/>
                <w:sz w:val="24"/>
              </w:rPr>
            </w:pPr>
          </w:p>
        </w:tc>
        <w:tc>
          <w:tcPr>
            <w:tcW w:w="1019" w:type="dxa"/>
            <w:shd w:val="clear" w:color="auto" w:fill="404040" w:themeFill="text1" w:themeFillTint="BF"/>
          </w:tcPr>
          <w:p w:rsidR="00936F2E" w:rsidRPr="005B0659" w:rsidRDefault="00936F2E" w:rsidP="00936F2E">
            <w:pPr>
              <w:jc w:val="left"/>
              <w:rPr>
                <w:rFonts w:ascii="Calibri" w:hAnsi="Calibri" w:cs="Calibri"/>
                <w:sz w:val="24"/>
              </w:rPr>
            </w:pPr>
          </w:p>
        </w:tc>
        <w:tc>
          <w:tcPr>
            <w:tcW w:w="1019" w:type="dxa"/>
            <w:shd w:val="clear" w:color="auto" w:fill="A6A6A6" w:themeFill="background1" w:themeFillShade="A6"/>
          </w:tcPr>
          <w:p w:rsidR="00936F2E" w:rsidRPr="005B0659" w:rsidRDefault="003C687C" w:rsidP="00936F2E">
            <w:pPr>
              <w:jc w:val="left"/>
              <w:rPr>
                <w:rFonts w:ascii="Calibri" w:hAnsi="Calibri" w:cs="Calibri"/>
                <w:sz w:val="24"/>
              </w:rPr>
            </w:pPr>
            <w:r w:rsidRPr="005B0659">
              <w:rPr>
                <w:rFonts w:ascii="Calibri" w:hAnsi="Calibri" w:cs="Calibri"/>
                <w:noProof/>
                <w:sz w:val="24"/>
              </w:rPr>
              <mc:AlternateContent>
                <mc:Choice Requires="wps">
                  <w:drawing>
                    <wp:anchor distT="0" distB="0" distL="114300" distR="114300" simplePos="0" relativeHeight="251675648" behindDoc="0" locked="0" layoutInCell="1" allowOverlap="1" wp14:anchorId="3200E824" wp14:editId="67D689D6">
                      <wp:simplePos x="0" y="0"/>
                      <wp:positionH relativeFrom="column">
                        <wp:posOffset>-56515</wp:posOffset>
                      </wp:positionH>
                      <wp:positionV relativeFrom="paragraph">
                        <wp:posOffset>118745</wp:posOffset>
                      </wp:positionV>
                      <wp:extent cx="1257300" cy="0"/>
                      <wp:effectExtent l="0" t="76200" r="19050" b="95250"/>
                      <wp:wrapNone/>
                      <wp:docPr id="19" name="直線矢印コネクタ 19"/>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5497A7" id="直線矢印コネクタ 19" o:spid="_x0000_s1026" type="#_x0000_t32" style="position:absolute;left:0;text-align:left;margin-left:-4.45pt;margin-top:9.35pt;width:9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" strokecolor="black [3213]" strokeweight="2pt">
                      <v:stroke dashstyle="dash" endarrow="block" joinstyle="miter"/>
                    </v:shape>
                  </w:pict>
                </mc:Fallback>
              </mc:AlternateContent>
            </w:r>
          </w:p>
        </w:tc>
        <w:tc>
          <w:tcPr>
            <w:tcW w:w="1020" w:type="dxa"/>
            <w:tcBorders>
              <w:right w:val="single" w:sz="18" w:space="0" w:color="auto"/>
            </w:tcBorders>
            <w:shd w:val="clear" w:color="auto" w:fill="A6A6A6" w:themeFill="background1" w:themeFillShade="A6"/>
          </w:tcPr>
          <w:p w:rsidR="00936F2E" w:rsidRPr="005B0659" w:rsidRDefault="00936F2E" w:rsidP="00936F2E">
            <w:pPr>
              <w:jc w:val="left"/>
              <w:rPr>
                <w:rFonts w:ascii="Calibri" w:hAnsi="Calibri" w:cs="Calibri"/>
                <w:sz w:val="24"/>
              </w:rPr>
            </w:pPr>
          </w:p>
        </w:tc>
        <w:tc>
          <w:tcPr>
            <w:tcW w:w="1019" w:type="dxa"/>
            <w:tcBorders>
              <w:left w:val="single" w:sz="18" w:space="0" w:color="auto"/>
              <w:bottom w:val="single" w:sz="18" w:space="0" w:color="auto"/>
            </w:tcBorders>
          </w:tcPr>
          <w:p w:rsidR="00936F2E" w:rsidRPr="005B0659" w:rsidRDefault="00936F2E" w:rsidP="00936F2E">
            <w:pPr>
              <w:jc w:val="left"/>
              <w:rPr>
                <w:rFonts w:ascii="Calibri" w:hAnsi="Calibri" w:cs="Calibri"/>
                <w:sz w:val="24"/>
              </w:rPr>
            </w:pPr>
          </w:p>
        </w:tc>
        <w:tc>
          <w:tcPr>
            <w:tcW w:w="1019" w:type="dxa"/>
          </w:tcPr>
          <w:p w:rsidR="00936F2E" w:rsidRPr="005B0659" w:rsidRDefault="00936F2E" w:rsidP="00936F2E">
            <w:pPr>
              <w:jc w:val="left"/>
              <w:rPr>
                <w:rFonts w:ascii="Calibri" w:hAnsi="Calibri" w:cs="Calibri"/>
                <w:sz w:val="24"/>
              </w:rPr>
            </w:pPr>
          </w:p>
        </w:tc>
        <w:tc>
          <w:tcPr>
            <w:tcW w:w="1020" w:type="dxa"/>
          </w:tcPr>
          <w:p w:rsidR="00936F2E" w:rsidRPr="005B0659" w:rsidRDefault="00936F2E" w:rsidP="00936F2E">
            <w:pPr>
              <w:jc w:val="left"/>
              <w:rPr>
                <w:rFonts w:ascii="Calibri" w:hAnsi="Calibri" w:cs="Calibri"/>
                <w:sz w:val="24"/>
              </w:rPr>
            </w:pPr>
          </w:p>
        </w:tc>
      </w:tr>
      <w:tr w:rsidR="00FF1413" w:rsidRPr="005B0659" w:rsidTr="00FF1413">
        <w:tc>
          <w:tcPr>
            <w:tcW w:w="1019" w:type="dxa"/>
            <w:shd w:val="clear" w:color="auto" w:fill="404040" w:themeFill="text1" w:themeFillTint="BF"/>
          </w:tcPr>
          <w:p w:rsidR="00FE6A72" w:rsidRPr="005B0659" w:rsidRDefault="00FE6A72" w:rsidP="00FE6A72">
            <w:pPr>
              <w:jc w:val="left"/>
              <w:rPr>
                <w:rFonts w:ascii="Calibri" w:hAnsi="Calibri" w:cs="Calibri"/>
                <w:sz w:val="24"/>
              </w:rPr>
            </w:pPr>
          </w:p>
        </w:tc>
        <w:tc>
          <w:tcPr>
            <w:tcW w:w="1019" w:type="dxa"/>
            <w:shd w:val="clear" w:color="auto" w:fill="404040" w:themeFill="text1" w:themeFillTint="BF"/>
          </w:tcPr>
          <w:p w:rsidR="00FE6A72" w:rsidRPr="005B0659" w:rsidRDefault="00FE6A72" w:rsidP="00FE6A72">
            <w:pPr>
              <w:jc w:val="left"/>
              <w:rPr>
                <w:rFonts w:ascii="Calibri" w:hAnsi="Calibri" w:cs="Calibri"/>
                <w:sz w:val="24"/>
              </w:rPr>
            </w:pPr>
          </w:p>
        </w:tc>
        <w:tc>
          <w:tcPr>
            <w:tcW w:w="1020" w:type="dxa"/>
            <w:shd w:val="clear" w:color="auto" w:fill="404040" w:themeFill="text1" w:themeFillTint="BF"/>
          </w:tcPr>
          <w:p w:rsidR="00FE6A72" w:rsidRPr="005B0659" w:rsidRDefault="00FE6A72" w:rsidP="00FE6A72">
            <w:pPr>
              <w:jc w:val="left"/>
              <w:rPr>
                <w:rFonts w:ascii="Calibri" w:hAnsi="Calibri" w:cs="Calibri"/>
                <w:sz w:val="24"/>
              </w:rPr>
            </w:pPr>
          </w:p>
        </w:tc>
        <w:tc>
          <w:tcPr>
            <w:tcW w:w="1019" w:type="dxa"/>
            <w:shd w:val="clear" w:color="auto" w:fill="404040" w:themeFill="text1" w:themeFillTint="BF"/>
          </w:tcPr>
          <w:p w:rsidR="00FE6A72" w:rsidRPr="005B0659" w:rsidRDefault="00FE6A72" w:rsidP="00FE6A72">
            <w:pPr>
              <w:jc w:val="left"/>
              <w:rPr>
                <w:rFonts w:ascii="Calibri" w:hAnsi="Calibri" w:cs="Calibri"/>
                <w:sz w:val="24"/>
              </w:rPr>
            </w:pPr>
          </w:p>
        </w:tc>
        <w:tc>
          <w:tcPr>
            <w:tcW w:w="1019" w:type="dxa"/>
            <w:shd w:val="clear" w:color="auto" w:fill="404040" w:themeFill="text1" w:themeFillTint="BF"/>
          </w:tcPr>
          <w:p w:rsidR="00FE6A72" w:rsidRPr="005B0659" w:rsidRDefault="00FE6A72" w:rsidP="00FE6A72">
            <w:pPr>
              <w:jc w:val="left"/>
              <w:rPr>
                <w:rFonts w:ascii="Calibri" w:hAnsi="Calibri" w:cs="Calibri"/>
                <w:sz w:val="24"/>
              </w:rPr>
            </w:pPr>
          </w:p>
        </w:tc>
        <w:tc>
          <w:tcPr>
            <w:tcW w:w="1020" w:type="dxa"/>
            <w:shd w:val="clear" w:color="auto" w:fill="A6A6A6" w:themeFill="background1" w:themeFillShade="A6"/>
          </w:tcPr>
          <w:p w:rsidR="00FE6A72" w:rsidRPr="005B0659" w:rsidRDefault="003C687C" w:rsidP="00FE6A72">
            <w:pPr>
              <w:jc w:val="left"/>
              <w:rPr>
                <w:rFonts w:ascii="Calibri" w:hAnsi="Calibri" w:cs="Calibri"/>
                <w:sz w:val="24"/>
              </w:rPr>
            </w:pPr>
            <w:r w:rsidRPr="005B0659">
              <w:rPr>
                <w:rFonts w:ascii="Calibri" w:hAnsi="Calibri" w:cs="Calibri"/>
                <w:noProof/>
                <w:sz w:val="24"/>
              </w:rPr>
              <mc:AlternateContent>
                <mc:Choice Requires="wps">
                  <w:drawing>
                    <wp:anchor distT="0" distB="0" distL="114300" distR="114300" simplePos="0" relativeHeight="251673600" behindDoc="0" locked="0" layoutInCell="1" allowOverlap="1" wp14:anchorId="3200E824" wp14:editId="67D689D6">
                      <wp:simplePos x="0" y="0"/>
                      <wp:positionH relativeFrom="column">
                        <wp:posOffset>-55880</wp:posOffset>
                      </wp:positionH>
                      <wp:positionV relativeFrom="paragraph">
                        <wp:posOffset>109220</wp:posOffset>
                      </wp:positionV>
                      <wp:extent cx="125730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066FF3" id="直線矢印コネクタ 18" o:spid="_x0000_s1026" type="#_x0000_t32" style="position:absolute;left:0;text-align:left;margin-left:-4.4pt;margin-top:8.6pt;width:9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" strokecolor="black [3213]" strokeweight="2pt">
                      <v:stroke dashstyle="dash" endarrow="block" joinstyle="miter"/>
                    </v:shape>
                  </w:pict>
                </mc:Fallback>
              </mc:AlternateContent>
            </w:r>
          </w:p>
        </w:tc>
        <w:tc>
          <w:tcPr>
            <w:tcW w:w="1019" w:type="dxa"/>
            <w:tcBorders>
              <w:top w:val="single" w:sz="18" w:space="0" w:color="auto"/>
              <w:right w:val="single" w:sz="18" w:space="0" w:color="auto"/>
            </w:tcBorders>
            <w:shd w:val="clear" w:color="auto" w:fill="A6A6A6" w:themeFill="background1" w:themeFillShade="A6"/>
          </w:tcPr>
          <w:p w:rsidR="00FE6A72" w:rsidRPr="005B0659" w:rsidRDefault="00FE6A72" w:rsidP="00FE6A72">
            <w:pPr>
              <w:jc w:val="left"/>
              <w:rPr>
                <w:rFonts w:ascii="Calibri" w:hAnsi="Calibri" w:cs="Calibri"/>
                <w:sz w:val="24"/>
              </w:rPr>
            </w:pPr>
          </w:p>
        </w:tc>
        <w:tc>
          <w:tcPr>
            <w:tcW w:w="1019" w:type="dxa"/>
            <w:tcBorders>
              <w:left w:val="single" w:sz="18" w:space="0" w:color="auto"/>
              <w:bottom w:val="single" w:sz="18" w:space="0" w:color="auto"/>
            </w:tcBorders>
          </w:tcPr>
          <w:p w:rsidR="00FE6A72" w:rsidRPr="005B0659" w:rsidRDefault="00FE6A72" w:rsidP="00FE6A72">
            <w:pPr>
              <w:jc w:val="left"/>
              <w:rPr>
                <w:rFonts w:ascii="Calibri" w:hAnsi="Calibri" w:cs="Calibri"/>
                <w:sz w:val="24"/>
              </w:rPr>
            </w:pPr>
          </w:p>
        </w:tc>
        <w:tc>
          <w:tcPr>
            <w:tcW w:w="1020" w:type="dxa"/>
          </w:tcPr>
          <w:p w:rsidR="00FE6A72" w:rsidRPr="005B0659" w:rsidRDefault="00FE6A72" w:rsidP="00FE6A72">
            <w:pPr>
              <w:jc w:val="left"/>
              <w:rPr>
                <w:rFonts w:ascii="Calibri" w:hAnsi="Calibri" w:cs="Calibri"/>
                <w:sz w:val="24"/>
              </w:rPr>
            </w:pPr>
          </w:p>
        </w:tc>
      </w:tr>
      <w:tr w:rsidR="00FF1413" w:rsidRPr="005B0659" w:rsidTr="00FF1413">
        <w:tc>
          <w:tcPr>
            <w:tcW w:w="1019" w:type="dxa"/>
            <w:shd w:val="clear" w:color="auto" w:fill="404040" w:themeFill="text1" w:themeFillTint="BF"/>
          </w:tcPr>
          <w:p w:rsidR="00FE6A72" w:rsidRPr="005B0659" w:rsidRDefault="00FE6A72" w:rsidP="00FE6A72">
            <w:pPr>
              <w:jc w:val="left"/>
              <w:rPr>
                <w:rFonts w:ascii="Calibri" w:hAnsi="Calibri" w:cs="Calibri"/>
                <w:sz w:val="24"/>
              </w:rPr>
            </w:pPr>
          </w:p>
        </w:tc>
        <w:tc>
          <w:tcPr>
            <w:tcW w:w="1019" w:type="dxa"/>
            <w:shd w:val="clear" w:color="auto" w:fill="404040" w:themeFill="text1" w:themeFillTint="BF"/>
          </w:tcPr>
          <w:p w:rsidR="00FE6A72" w:rsidRPr="005B0659" w:rsidRDefault="00FF1413" w:rsidP="00FE6A72">
            <w:pPr>
              <w:jc w:val="left"/>
              <w:rPr>
                <w:rFonts w:ascii="Calibri" w:hAnsi="Calibri" w:cs="Calibri"/>
                <w:sz w:val="24"/>
              </w:rPr>
            </w:pPr>
            <w:r w:rsidRPr="005B0659">
              <w:rPr>
                <w:rFonts w:ascii="Calibri" w:hAnsi="Calibri" w:cs="Calibri"/>
                <w:noProof/>
                <w:sz w:val="24"/>
              </w:rPr>
              <mc:AlternateContent>
                <mc:Choice Requires="wps">
                  <w:drawing>
                    <wp:anchor distT="0" distB="0" distL="114300" distR="114300" simplePos="0" relativeHeight="251661312" behindDoc="0" locked="0" layoutInCell="1" allowOverlap="1" wp14:anchorId="282D0A50" wp14:editId="62F166EB">
                      <wp:simplePos x="0" y="0"/>
                      <wp:positionH relativeFrom="column">
                        <wp:posOffset>69215</wp:posOffset>
                      </wp:positionH>
                      <wp:positionV relativeFrom="paragraph">
                        <wp:posOffset>-876935</wp:posOffset>
                      </wp:positionV>
                      <wp:extent cx="40005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00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1413" w:rsidRPr="00173884" w:rsidRDefault="00173884" w:rsidP="00FF1413">
                                  <w:pPr>
                                    <w:jc w:val="center"/>
                                    <w:rPr>
                                      <w:rFonts w:ascii="Calibri" w:hAnsi="Calibri" w:cs="Calibri"/>
                                      <w:w w:val="90"/>
                                    </w:rPr>
                                  </w:pPr>
                                  <w:r w:rsidRPr="00173884">
                                    <w:rPr>
                                      <w:rFonts w:ascii="Calibri" w:hAnsi="Calibri" w:cs="Calibri"/>
                                      <w:w w:val="90"/>
                                    </w:rPr>
                                    <w:t>Período de febre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2D0A50" id="テキスト ボックス 2" o:spid="_x0000_s1029" type="#_x0000_t202" style="position:absolute;margin-left:5.45pt;margin-top:-69.05pt;width:31.5pt;height: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" fillcolor="white [3201]" strokeweight=".5pt">
                      <v:textbox style="layout-flow:vertical;mso-layout-flow-alt:bottom-to-top">
                        <w:txbxContent>
                          <w:p w:rsidR="00FF1413" w:rsidRPr="00173884" w:rsidRDefault="00173884" w:rsidP="00FF1413">
                            <w:pPr>
                              <w:jc w:val="center"/>
                              <w:rPr>
                                <w:rFonts w:ascii="Calibri" w:hAnsi="Calibri" w:cs="Calibri"/>
                                <w:w w:val="90"/>
                              </w:rPr>
                            </w:pPr>
                            <w:r w:rsidRPr="00173884">
                              <w:rPr>
                                <w:rFonts w:ascii="Calibri" w:hAnsi="Calibri" w:cs="Calibri"/>
                                <w:w w:val="90"/>
                              </w:rPr>
                              <w:t>Período de febre</w:t>
                            </w:r>
                          </w:p>
                        </w:txbxContent>
                      </v:textbox>
                    </v:shape>
                  </w:pict>
                </mc:Fallback>
              </mc:AlternateContent>
            </w:r>
          </w:p>
        </w:tc>
        <w:tc>
          <w:tcPr>
            <w:tcW w:w="1020" w:type="dxa"/>
            <w:shd w:val="clear" w:color="auto" w:fill="404040" w:themeFill="text1" w:themeFillTint="BF"/>
          </w:tcPr>
          <w:p w:rsidR="00FE6A72" w:rsidRPr="005B0659" w:rsidRDefault="00FE6A72" w:rsidP="00FE6A72">
            <w:pPr>
              <w:jc w:val="left"/>
              <w:rPr>
                <w:rFonts w:ascii="Calibri" w:hAnsi="Calibri" w:cs="Calibri"/>
                <w:sz w:val="24"/>
              </w:rPr>
            </w:pPr>
          </w:p>
        </w:tc>
        <w:tc>
          <w:tcPr>
            <w:tcW w:w="1019" w:type="dxa"/>
            <w:shd w:val="clear" w:color="auto" w:fill="404040" w:themeFill="text1" w:themeFillTint="BF"/>
          </w:tcPr>
          <w:p w:rsidR="00FE6A72" w:rsidRPr="005B0659" w:rsidRDefault="00FE6A72" w:rsidP="00FE6A72">
            <w:pPr>
              <w:jc w:val="left"/>
              <w:rPr>
                <w:rFonts w:ascii="Calibri" w:hAnsi="Calibri" w:cs="Calibri"/>
                <w:sz w:val="24"/>
              </w:rPr>
            </w:pPr>
          </w:p>
        </w:tc>
        <w:tc>
          <w:tcPr>
            <w:tcW w:w="1019" w:type="dxa"/>
            <w:shd w:val="clear" w:color="auto" w:fill="404040" w:themeFill="text1" w:themeFillTint="BF"/>
          </w:tcPr>
          <w:p w:rsidR="00FE6A72" w:rsidRPr="005B0659" w:rsidRDefault="00FE6A72" w:rsidP="00FE6A72">
            <w:pPr>
              <w:jc w:val="left"/>
              <w:rPr>
                <w:rFonts w:ascii="Calibri" w:hAnsi="Calibri" w:cs="Calibri"/>
                <w:sz w:val="24"/>
              </w:rPr>
            </w:pPr>
          </w:p>
        </w:tc>
        <w:tc>
          <w:tcPr>
            <w:tcW w:w="1020" w:type="dxa"/>
            <w:shd w:val="clear" w:color="auto" w:fill="404040" w:themeFill="text1" w:themeFillTint="BF"/>
          </w:tcPr>
          <w:p w:rsidR="00FE6A72" w:rsidRPr="005B0659" w:rsidRDefault="00FE6A72" w:rsidP="00FE6A72">
            <w:pPr>
              <w:jc w:val="left"/>
              <w:rPr>
                <w:rFonts w:ascii="Calibri" w:hAnsi="Calibri" w:cs="Calibri"/>
                <w:sz w:val="24"/>
              </w:rPr>
            </w:pPr>
          </w:p>
        </w:tc>
        <w:tc>
          <w:tcPr>
            <w:tcW w:w="1019" w:type="dxa"/>
            <w:shd w:val="clear" w:color="auto" w:fill="A6A6A6" w:themeFill="background1" w:themeFillShade="A6"/>
          </w:tcPr>
          <w:p w:rsidR="00FE6A72" w:rsidRPr="005B0659" w:rsidRDefault="003C687C" w:rsidP="00FE6A72">
            <w:pPr>
              <w:jc w:val="left"/>
              <w:rPr>
                <w:rFonts w:ascii="Calibri" w:hAnsi="Calibri" w:cs="Calibri"/>
                <w:sz w:val="24"/>
              </w:rPr>
            </w:pPr>
            <w:r w:rsidRPr="005B0659">
              <w:rPr>
                <w:rFonts w:ascii="Calibri" w:hAnsi="Calibri" w:cs="Calibri"/>
                <w:noProof/>
                <w:sz w:val="24"/>
              </w:rPr>
              <mc:AlternateContent>
                <mc:Choice Requires="wps">
                  <w:drawing>
                    <wp:anchor distT="0" distB="0" distL="114300" distR="114300" simplePos="0" relativeHeight="251671552" behindDoc="0" locked="0" layoutInCell="1" allowOverlap="1">
                      <wp:simplePos x="0" y="0"/>
                      <wp:positionH relativeFrom="column">
                        <wp:posOffset>-62230</wp:posOffset>
                      </wp:positionH>
                      <wp:positionV relativeFrom="paragraph">
                        <wp:posOffset>116840</wp:posOffset>
                      </wp:positionV>
                      <wp:extent cx="1257300" cy="0"/>
                      <wp:effectExtent l="0" t="76200" r="19050" b="95250"/>
                      <wp:wrapNone/>
                      <wp:docPr id="17" name="直線矢印コネクタ 17"/>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729903" id="直線矢印コネクタ 17" o:spid="_x0000_s1026" type="#_x0000_t32" style="position:absolute;left:0;text-align:left;margin-left:-4.9pt;margin-top:9.2pt;width:99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" strokecolor="black [3213]" strokeweight="2pt">
                      <v:stroke dashstyle="dash" endarrow="block" joinstyle="miter"/>
                    </v:shape>
                  </w:pict>
                </mc:Fallback>
              </mc:AlternateContent>
            </w:r>
          </w:p>
        </w:tc>
        <w:tc>
          <w:tcPr>
            <w:tcW w:w="1019" w:type="dxa"/>
            <w:tcBorders>
              <w:top w:val="single" w:sz="18" w:space="0" w:color="auto"/>
              <w:right w:val="single" w:sz="18" w:space="0" w:color="auto"/>
            </w:tcBorders>
            <w:shd w:val="clear" w:color="auto" w:fill="A6A6A6" w:themeFill="background1" w:themeFillShade="A6"/>
          </w:tcPr>
          <w:p w:rsidR="00FE6A72" w:rsidRPr="005B0659" w:rsidRDefault="00FE6A72" w:rsidP="00FE6A72">
            <w:pPr>
              <w:jc w:val="left"/>
              <w:rPr>
                <w:rFonts w:ascii="Calibri" w:hAnsi="Calibri" w:cs="Calibri"/>
                <w:sz w:val="24"/>
              </w:rPr>
            </w:pPr>
          </w:p>
        </w:tc>
        <w:tc>
          <w:tcPr>
            <w:tcW w:w="1020" w:type="dxa"/>
            <w:tcBorders>
              <w:left w:val="single" w:sz="18" w:space="0" w:color="auto"/>
            </w:tcBorders>
          </w:tcPr>
          <w:p w:rsidR="00FE6A72" w:rsidRPr="005B0659" w:rsidRDefault="00FE6A72" w:rsidP="00FE6A72">
            <w:pPr>
              <w:jc w:val="left"/>
              <w:rPr>
                <w:rFonts w:ascii="Calibri" w:hAnsi="Calibri" w:cs="Calibri"/>
                <w:sz w:val="24"/>
              </w:rPr>
            </w:pPr>
          </w:p>
        </w:tc>
      </w:tr>
    </w:tbl>
    <w:p w:rsidR="00776F4C" w:rsidRPr="00173884" w:rsidRDefault="00776F4C" w:rsidP="00E863B0">
      <w:pPr>
        <w:ind w:leftChars="-37" w:left="-78" w:firstLineChars="641" w:firstLine="1209"/>
        <w:jc w:val="left"/>
        <w:rPr>
          <w:rFonts w:ascii="Calibri" w:hAnsi="Calibri" w:cs="Calibri"/>
          <w:w w:val="90"/>
          <w:lang w:val="pt-BR"/>
        </w:rPr>
      </w:pPr>
      <w:r w:rsidRPr="00173884">
        <w:rPr>
          <w:rFonts w:ascii="Calibri" w:hAnsi="Calibri" w:cs="Calibri"/>
          <w:w w:val="90"/>
          <w:lang w:val="pt-BR"/>
        </w:rPr>
        <w:t>（</w:t>
      </w:r>
      <w:r w:rsidR="00173884" w:rsidRPr="00173884">
        <w:rPr>
          <w:rFonts w:ascii="Calibri" w:hAnsi="Calibri" w:cs="Calibri" w:hint="eastAsia"/>
          <w:w w:val="90"/>
          <w:lang w:val="pt-BR"/>
        </w:rPr>
        <w:t xml:space="preserve">De </w:t>
      </w:r>
      <w:r w:rsidR="00173884" w:rsidRPr="00173884">
        <w:rPr>
          <w:rFonts w:ascii="Calibri" w:hAnsi="Calibri" w:cs="Calibri"/>
          <w:w w:val="90"/>
          <w:lang w:val="pt-BR"/>
        </w:rPr>
        <w:t>acordo com o regulamento da lei de saúde e segurança escolar</w:t>
      </w:r>
      <w:r w:rsidR="00303F65">
        <w:rPr>
          <w:rFonts w:ascii="Calibri" w:hAnsi="Calibri" w:cs="Calibri"/>
          <w:w w:val="90"/>
          <w:lang w:val="pt-BR"/>
        </w:rPr>
        <w:t>､</w:t>
      </w:r>
      <w:r w:rsidR="00173884" w:rsidRPr="00173884">
        <w:rPr>
          <w:rFonts w:ascii="Calibri" w:hAnsi="Calibri" w:cs="Calibri"/>
          <w:w w:val="90"/>
          <w:lang w:val="pt-BR"/>
        </w:rPr>
        <w:t xml:space="preserve"> norma do período de faltas justificadas</w:t>
      </w:r>
      <w:r w:rsidR="00173884" w:rsidRPr="00173884">
        <w:rPr>
          <w:rFonts w:ascii="Calibri" w:hAnsi="Calibri" w:cs="Calibri" w:hint="eastAsia"/>
          <w:w w:val="90"/>
          <w:lang w:val="pt-BR"/>
        </w:rPr>
        <w:t>）</w:t>
      </w:r>
      <w:r w:rsidR="00173884" w:rsidRPr="00173884">
        <w:rPr>
          <w:rFonts w:ascii="Calibri" w:hAnsi="Calibri" w:cs="Calibri"/>
          <w:w w:val="90"/>
          <w:lang w:val="pt-BR"/>
        </w:rPr>
        <w:t xml:space="preserve">  </w:t>
      </w:r>
    </w:p>
    <w:p w:rsidR="0025576A" w:rsidRPr="00B5457D" w:rsidRDefault="0025576A" w:rsidP="0025576A">
      <w:pPr>
        <w:spacing w:line="300" w:lineRule="exact"/>
        <w:ind w:firstLineChars="600" w:firstLine="1440"/>
        <w:jc w:val="left"/>
        <w:rPr>
          <w:rFonts w:ascii="Calibri" w:eastAsia="SimSun" w:hAnsi="Calibri" w:cs="Calibri"/>
          <w:b/>
          <w:sz w:val="28"/>
          <w:lang w:val="pt-BR" w:eastAsia="zh-CN"/>
        </w:rPr>
      </w:pPr>
      <w:r w:rsidRPr="005B0659">
        <w:rPr>
          <w:rFonts w:ascii="Calibri" w:hAnsi="Calibri" w:cs="Calibri"/>
          <w:noProof/>
          <w:sz w:val="24"/>
        </w:rPr>
        <mc:AlternateContent>
          <mc:Choice Requires="wps">
            <w:drawing>
              <wp:anchor distT="0" distB="0" distL="114300" distR="114300" simplePos="0" relativeHeight="251665408" behindDoc="0" locked="0" layoutInCell="1" allowOverlap="1">
                <wp:simplePos x="0" y="0"/>
                <wp:positionH relativeFrom="margin">
                  <wp:posOffset>101600</wp:posOffset>
                </wp:positionH>
                <wp:positionV relativeFrom="paragraph">
                  <wp:posOffset>62865</wp:posOffset>
                </wp:positionV>
                <wp:extent cx="6553200" cy="0"/>
                <wp:effectExtent l="0" t="0" r="19050" b="19050"/>
                <wp:wrapNone/>
                <wp:docPr id="10" name="直線コネクタ 10"/>
                <wp:cNvGraphicFramePr/>
                <a:graphic xmlns:a="http://schemas.openxmlformats.org/drawingml/2006/main">
                  <a:graphicData uri="http://schemas.microsoft.com/office/word/2010/wordprocessingShape">
                    <wps:wsp>
                      <wps:cNvCnPr/>
                      <wps:spPr>
                        <a:xfrm flipV="1">
                          <a:off x="0" y="0"/>
                          <a:ext cx="6553200"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4F5D0" id="直線コネクタ 10"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4.95pt" to="52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" strokecolor="black [3213]" strokeweight="1pt">
                <v:stroke dashstyle="longDash" joinstyle="miter"/>
                <w10:wrap anchorx="margin"/>
              </v:line>
            </w:pict>
          </mc:Fallback>
        </mc:AlternateContent>
      </w:r>
    </w:p>
    <w:p w:rsidR="00776F4C" w:rsidRPr="00653299" w:rsidRDefault="00776F4C" w:rsidP="0025576A">
      <w:pPr>
        <w:spacing w:line="300" w:lineRule="exact"/>
        <w:ind w:firstLineChars="600" w:firstLine="1687"/>
        <w:jc w:val="left"/>
        <w:rPr>
          <w:rFonts w:ascii="Calibri" w:eastAsia="SimSun" w:hAnsi="Calibri" w:cs="Calibri"/>
          <w:b/>
          <w:sz w:val="28"/>
          <w:lang w:val="pt-BR" w:eastAsia="zh-CN"/>
        </w:rPr>
      </w:pPr>
      <w:r w:rsidRPr="005B0659">
        <w:rPr>
          <w:rFonts w:ascii="Calibri" w:hAnsi="Calibri" w:cs="Calibri"/>
          <w:b/>
          <w:sz w:val="28"/>
          <w:lang w:eastAsia="zh-CN"/>
        </w:rPr>
        <w:t>学校感染症届出書</w:t>
      </w:r>
      <w:r w:rsidR="00653299" w:rsidRPr="00653299">
        <w:rPr>
          <w:rFonts w:ascii="Calibri" w:eastAsia="SimSun" w:hAnsi="Calibri" w:cs="Calibri" w:hint="eastAsia"/>
          <w:b/>
          <w:sz w:val="28"/>
          <w:lang w:val="pt-BR" w:eastAsia="zh-CN"/>
        </w:rPr>
        <w:t xml:space="preserve"> </w:t>
      </w:r>
      <w:r w:rsidR="00653299" w:rsidRPr="00653299">
        <w:rPr>
          <w:rFonts w:ascii="Calibri" w:eastAsia="SimSun" w:hAnsi="Calibri" w:cs="Calibri"/>
          <w:b/>
          <w:sz w:val="28"/>
          <w:lang w:val="pt-BR" w:eastAsia="zh-CN"/>
        </w:rPr>
        <w:t>Notificação de doenças contagiosas na esco</w:t>
      </w:r>
      <w:r w:rsidR="00653299">
        <w:rPr>
          <w:rFonts w:ascii="Calibri" w:eastAsia="SimSun" w:hAnsi="Calibri" w:cs="Calibri"/>
          <w:b/>
          <w:sz w:val="28"/>
          <w:lang w:val="pt-BR" w:eastAsia="zh-CN"/>
        </w:rPr>
        <w:t>la</w:t>
      </w:r>
    </w:p>
    <w:p w:rsidR="00776F4C" w:rsidRPr="00653299" w:rsidRDefault="00653299" w:rsidP="0025576A">
      <w:pPr>
        <w:spacing w:line="300" w:lineRule="exact"/>
        <w:jc w:val="left"/>
        <w:rPr>
          <w:rFonts w:ascii="Calibri" w:eastAsia="SimSun" w:hAnsi="Calibri" w:cs="Calibri"/>
          <w:sz w:val="23"/>
          <w:szCs w:val="23"/>
          <w:lang w:val="pt-BR" w:eastAsia="zh-CN"/>
        </w:rPr>
      </w:pPr>
      <w:r w:rsidRPr="00653299">
        <w:rPr>
          <w:rFonts w:ascii="Calibri" w:eastAsia="SimSun" w:hAnsi="Calibri" w:cs="Calibri" w:hint="eastAsia"/>
          <w:sz w:val="23"/>
          <w:szCs w:val="23"/>
          <w:lang w:val="pt-BR" w:eastAsia="zh-CN"/>
        </w:rPr>
        <w:t>S</w:t>
      </w:r>
      <w:r w:rsidRPr="00653299">
        <w:rPr>
          <w:rFonts w:ascii="Calibri" w:eastAsia="SimSun" w:hAnsi="Calibri" w:cs="Calibri"/>
          <w:sz w:val="23"/>
          <w:szCs w:val="23"/>
          <w:lang w:val="pt-BR" w:eastAsia="zh-CN"/>
        </w:rPr>
        <w:t>r. Diretor</w:t>
      </w:r>
      <w:r>
        <w:rPr>
          <w:rFonts w:ascii="Calibri" w:eastAsia="SimSun" w:hAnsi="Calibri" w:cs="Calibri"/>
          <w:sz w:val="23"/>
          <w:szCs w:val="23"/>
          <w:lang w:val="pt-BR" w:eastAsia="zh-CN"/>
        </w:rPr>
        <w:t xml:space="preserve"> </w:t>
      </w:r>
      <w:r w:rsidR="0032320A">
        <w:rPr>
          <w:rFonts w:ascii="Calibri" w:eastAsia="SimSun" w:hAnsi="Calibri" w:cs="Calibri"/>
          <w:sz w:val="23"/>
          <w:szCs w:val="23"/>
          <w:lang w:val="pt-BR" w:eastAsia="zh-CN"/>
        </w:rPr>
        <w:t xml:space="preserve">da escola </w:t>
      </w:r>
      <w:r w:rsidR="00203919">
        <w:rPr>
          <w:rFonts w:ascii="Calibri" w:hAnsi="Calibri" w:cs="Calibri"/>
          <w:sz w:val="23"/>
          <w:szCs w:val="23"/>
          <w:lang w:eastAsia="zh-CN"/>
        </w:rPr>
        <w:t>明生小</w:t>
      </w:r>
      <w:r w:rsidR="00776F4C" w:rsidRPr="005B0659">
        <w:rPr>
          <w:rFonts w:ascii="Calibri" w:hAnsi="Calibri" w:cs="Calibri"/>
          <w:sz w:val="23"/>
          <w:szCs w:val="23"/>
          <w:lang w:eastAsia="zh-CN"/>
        </w:rPr>
        <w:t>学校長　様</w:t>
      </w:r>
      <w:r w:rsidRPr="00653299">
        <w:rPr>
          <w:rFonts w:ascii="Calibri" w:eastAsia="SimSun" w:hAnsi="Calibri" w:cs="Calibri" w:hint="eastAsia"/>
          <w:sz w:val="23"/>
          <w:szCs w:val="23"/>
          <w:lang w:val="pt-BR" w:eastAsia="zh-CN"/>
        </w:rPr>
        <w:t xml:space="preserve"> </w:t>
      </w:r>
    </w:p>
    <w:p w:rsidR="00DE5F33" w:rsidRPr="00653299" w:rsidRDefault="00DE5F33" w:rsidP="00653299">
      <w:pPr>
        <w:spacing w:afterLines="50" w:after="180" w:line="380" w:lineRule="exact"/>
        <w:ind w:firstLineChars="1479" w:firstLine="3402"/>
        <w:jc w:val="left"/>
        <w:rPr>
          <w:rFonts w:ascii="Calibri" w:hAnsi="Calibri" w:cs="Calibri"/>
          <w:sz w:val="23"/>
          <w:szCs w:val="23"/>
          <w:lang w:val="pt-BR" w:eastAsia="zh-CN"/>
        </w:rPr>
      </w:pPr>
      <w:r w:rsidRPr="005B0659">
        <w:rPr>
          <w:rFonts w:ascii="Calibri" w:hAnsi="Calibri" w:cs="Calibri"/>
          <w:sz w:val="23"/>
          <w:szCs w:val="23"/>
          <w:lang w:eastAsia="zh-CN"/>
        </w:rPr>
        <w:t xml:space="preserve">　年</w:t>
      </w:r>
      <w:r w:rsidR="00653299" w:rsidRPr="00653299">
        <w:rPr>
          <w:rFonts w:ascii="Calibri" w:hAnsi="Calibri" w:cs="Calibri" w:hint="eastAsia"/>
          <w:sz w:val="23"/>
          <w:szCs w:val="23"/>
          <w:lang w:val="pt-BR" w:eastAsia="zh-CN"/>
        </w:rPr>
        <w:t>s</w:t>
      </w:r>
      <w:r w:rsidR="00653299" w:rsidRPr="00653299">
        <w:rPr>
          <w:rFonts w:ascii="Calibri" w:hAnsi="Calibri" w:cs="Calibri"/>
          <w:sz w:val="23"/>
          <w:szCs w:val="23"/>
          <w:lang w:val="pt-BR" w:eastAsia="zh-CN"/>
        </w:rPr>
        <w:t>érie</w:t>
      </w:r>
      <w:r w:rsidRPr="005B0659">
        <w:rPr>
          <w:rFonts w:ascii="Calibri" w:hAnsi="Calibri" w:cs="Calibri"/>
          <w:sz w:val="23"/>
          <w:szCs w:val="23"/>
          <w:lang w:eastAsia="zh-CN"/>
        </w:rPr>
        <w:t xml:space="preserve">　　組</w:t>
      </w:r>
      <w:r w:rsidR="00653299" w:rsidRPr="00653299">
        <w:rPr>
          <w:rFonts w:ascii="Calibri" w:hAnsi="Calibri" w:cs="Calibri" w:hint="eastAsia"/>
          <w:sz w:val="23"/>
          <w:szCs w:val="23"/>
          <w:lang w:val="pt-BR" w:eastAsia="zh-CN"/>
        </w:rPr>
        <w:t>t</w:t>
      </w:r>
      <w:bookmarkStart w:id="0" w:name="_GoBack"/>
      <w:bookmarkEnd w:id="0"/>
      <w:r w:rsidR="00653299" w:rsidRPr="00653299">
        <w:rPr>
          <w:rFonts w:ascii="Calibri" w:hAnsi="Calibri" w:cs="Calibri" w:hint="eastAsia"/>
          <w:sz w:val="23"/>
          <w:szCs w:val="23"/>
          <w:lang w:val="pt-BR" w:eastAsia="zh-CN"/>
        </w:rPr>
        <w:t>urma</w:t>
      </w:r>
      <w:r w:rsidRPr="005B0659">
        <w:rPr>
          <w:rFonts w:ascii="Calibri" w:hAnsi="Calibri" w:cs="Calibri"/>
          <w:sz w:val="23"/>
          <w:szCs w:val="23"/>
          <w:lang w:eastAsia="zh-CN"/>
        </w:rPr>
        <w:t xml:space="preserve">　名前</w:t>
      </w:r>
      <w:r w:rsidR="00653299" w:rsidRPr="00653299">
        <w:rPr>
          <w:rFonts w:ascii="Calibri" w:hAnsi="Calibri" w:cs="Calibri" w:hint="eastAsia"/>
          <w:sz w:val="23"/>
          <w:szCs w:val="23"/>
          <w:lang w:val="pt-BR" w:eastAsia="zh-CN"/>
        </w:rPr>
        <w:t>Nome</w:t>
      </w:r>
      <w:r w:rsidRPr="005B0659">
        <w:rPr>
          <w:rFonts w:ascii="Calibri" w:hAnsi="Calibri" w:cs="Calibri"/>
          <w:sz w:val="23"/>
          <w:szCs w:val="23"/>
          <w:u w:val="single"/>
          <w:lang w:eastAsia="zh-CN"/>
        </w:rPr>
        <w:t xml:space="preserve">　　</w:t>
      </w:r>
      <w:r w:rsidR="003C687C" w:rsidRPr="00653299">
        <w:rPr>
          <w:rFonts w:ascii="Calibri" w:hAnsi="Calibri" w:cs="Calibri"/>
          <w:sz w:val="23"/>
          <w:szCs w:val="23"/>
          <w:u w:val="single"/>
          <w:lang w:val="pt-BR" w:eastAsia="zh-CN"/>
        </w:rPr>
        <w:t xml:space="preserve"> </w:t>
      </w:r>
      <w:r w:rsidRPr="005B0659">
        <w:rPr>
          <w:rFonts w:ascii="Calibri" w:hAnsi="Calibri" w:cs="Calibri"/>
          <w:sz w:val="23"/>
          <w:szCs w:val="23"/>
          <w:u w:val="single"/>
          <w:lang w:eastAsia="zh-CN"/>
        </w:rPr>
        <w:t xml:space="preserve">　</w:t>
      </w:r>
      <w:r w:rsidR="00161421" w:rsidRPr="005B0659">
        <w:rPr>
          <w:rFonts w:ascii="Calibri" w:hAnsi="Calibri" w:cs="Calibri"/>
          <w:sz w:val="23"/>
          <w:szCs w:val="23"/>
          <w:u w:val="single"/>
          <w:lang w:eastAsia="zh-CN"/>
        </w:rPr>
        <w:t xml:space="preserve">　</w:t>
      </w:r>
      <w:r w:rsidRPr="005B0659">
        <w:rPr>
          <w:rFonts w:ascii="Calibri" w:hAnsi="Calibri" w:cs="Calibri"/>
          <w:sz w:val="23"/>
          <w:szCs w:val="23"/>
          <w:u w:val="single"/>
          <w:lang w:eastAsia="zh-CN"/>
        </w:rPr>
        <w:t xml:space="preserve">　　　　　　　　　　　　</w:t>
      </w:r>
    </w:p>
    <w:p w:rsidR="0032320A" w:rsidRDefault="00642C17" w:rsidP="0032320A">
      <w:pPr>
        <w:spacing w:line="260" w:lineRule="exact"/>
        <w:jc w:val="left"/>
        <w:rPr>
          <w:rFonts w:ascii="ＭＳ ゴシック" w:eastAsia="ＭＳ ゴシック" w:hAnsi="ＭＳ ゴシック" w:cs="ＭＳ ゴシック"/>
          <w:sz w:val="22"/>
          <w:szCs w:val="23"/>
          <w:lang w:val="pt-BR"/>
        </w:rPr>
      </w:pPr>
      <w:r w:rsidRPr="005B0659">
        <w:rPr>
          <w:rFonts w:ascii="Calibri" w:hAnsi="Calibri" w:cs="Calibri"/>
          <w:noProof/>
          <w:sz w:val="23"/>
          <w:szCs w:val="23"/>
        </w:rPr>
        <mc:AlternateContent>
          <mc:Choice Requires="wps">
            <w:drawing>
              <wp:anchor distT="0" distB="0" distL="114300" distR="114300" simplePos="0" relativeHeight="251666432" behindDoc="0" locked="0" layoutInCell="1" allowOverlap="1">
                <wp:simplePos x="0" y="0"/>
                <wp:positionH relativeFrom="column">
                  <wp:posOffset>2450283</wp:posOffset>
                </wp:positionH>
                <wp:positionV relativeFrom="paragraph">
                  <wp:posOffset>34834</wp:posOffset>
                </wp:positionV>
                <wp:extent cx="1323975"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FF0" w:rsidRPr="00653299" w:rsidRDefault="00653299">
                            <w:pPr>
                              <w:rPr>
                                <w:rFonts w:ascii="Calibri" w:hAnsi="Calibri" w:cs="Calibri"/>
                              </w:rPr>
                            </w:pPr>
                            <w:r w:rsidRPr="00653299">
                              <w:rPr>
                                <w:rFonts w:ascii="Calibri" w:hAnsi="Calibri" w:cs="Calibri"/>
                                <w:sz w:val="16"/>
                              </w:rPr>
                              <w:t>Em caso de influenza</w:t>
                            </w:r>
                            <w:r w:rsidR="00B50FF0" w:rsidRPr="00653299">
                              <w:rPr>
                                <w:rFonts w:ascii="Calibri" w:hAnsi="Calibri" w:cs="Calibri"/>
                              </w:rPr>
                              <w:t xml:space="preserve"> </w:t>
                            </w:r>
                          </w:p>
                          <w:p w:rsidR="00B50FF0" w:rsidRDefault="00B50F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margin-left:192.95pt;margin-top:2.75pt;width:104.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yRoAIAAHo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" filled="f" stroked="f" strokeweight=".5pt">
                <v:textbox>
                  <w:txbxContent>
                    <w:p w:rsidR="00B50FF0" w:rsidRPr="00653299" w:rsidRDefault="00653299">
                      <w:pPr>
                        <w:rPr>
                          <w:rFonts w:ascii="Calibri" w:hAnsi="Calibri" w:cs="Calibri"/>
                        </w:rPr>
                      </w:pPr>
                      <w:r w:rsidRPr="00653299">
                        <w:rPr>
                          <w:rFonts w:ascii="Calibri" w:hAnsi="Calibri" w:cs="Calibri"/>
                          <w:sz w:val="16"/>
                        </w:rPr>
                        <w:t>Em caso de influenza</w:t>
                      </w:r>
                      <w:r w:rsidR="00B50FF0" w:rsidRPr="00653299">
                        <w:rPr>
                          <w:rFonts w:ascii="Calibri" w:hAnsi="Calibri" w:cs="Calibri"/>
                        </w:rPr>
                        <w:t xml:space="preserve"> </w:t>
                      </w:r>
                    </w:p>
                    <w:p w:rsidR="00B50FF0" w:rsidRDefault="00B50FF0"/>
                  </w:txbxContent>
                </v:textbox>
              </v:shape>
            </w:pict>
          </mc:Fallback>
        </mc:AlternateContent>
      </w:r>
      <w:r w:rsidR="0025576A">
        <w:rPr>
          <w:rFonts w:ascii="Calibri" w:hAnsi="Calibri" w:cs="Calibri"/>
          <w:noProof/>
          <w:sz w:val="23"/>
          <w:szCs w:val="23"/>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55880</wp:posOffset>
                </wp:positionV>
                <wp:extent cx="1479550" cy="2984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14795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3299" w:rsidRPr="00653299" w:rsidRDefault="00653299">
                            <w:pPr>
                              <w:rPr>
                                <w:rFonts w:ascii="Calibri" w:hAnsi="Calibri" w:cs="Calibri"/>
                              </w:rPr>
                            </w:pPr>
                            <w:r w:rsidRPr="00653299">
                              <w:rPr>
                                <w:rFonts w:ascii="Calibri" w:hAnsi="Calibri" w:cs="Calibri"/>
                              </w:rPr>
                              <w:t>Nome da doença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1" type="#_x0000_t202" style="position:absolute;margin-left:0;margin-top:4.4pt;width:116.5pt;height:23.5pt;z-index:2516766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" filled="f" stroked="f" strokeweight=".5pt">
                <v:textbox>
                  <w:txbxContent>
                    <w:p w:rsidR="00653299" w:rsidRPr="00653299" w:rsidRDefault="00653299">
                      <w:pPr>
                        <w:rPr>
                          <w:rFonts w:ascii="Calibri" w:hAnsi="Calibri" w:cs="Calibri"/>
                        </w:rPr>
                      </w:pPr>
                      <w:r w:rsidRPr="00653299">
                        <w:rPr>
                          <w:rFonts w:ascii="Calibri" w:hAnsi="Calibri" w:cs="Calibri"/>
                        </w:rPr>
                        <w:t>Nome da doença</w:t>
                      </w:r>
                    </w:p>
                  </w:txbxContent>
                </v:textbox>
                <w10:wrap anchorx="margin"/>
              </v:shape>
            </w:pict>
          </mc:Fallback>
        </mc:AlternateContent>
      </w:r>
      <w:r w:rsidR="00DE5F33" w:rsidRPr="005B0659">
        <w:rPr>
          <w:rFonts w:ascii="Calibri" w:hAnsi="Calibri" w:cs="Calibri"/>
          <w:sz w:val="23"/>
          <w:szCs w:val="23"/>
        </w:rPr>
        <w:t>【病名】</w:t>
      </w:r>
      <w:r w:rsidR="00B50FF0" w:rsidRPr="005B0659">
        <w:rPr>
          <w:rFonts w:ascii="Calibri" w:hAnsi="Calibri" w:cs="Calibri"/>
          <w:sz w:val="23"/>
          <w:szCs w:val="23"/>
          <w:u w:val="single"/>
        </w:rPr>
        <w:t xml:space="preserve">　　　　　　　　　　　　〔</w:t>
      </w:r>
      <w:r w:rsidR="00653299" w:rsidRPr="00653299">
        <w:rPr>
          <w:rFonts w:ascii="Calibri" w:hAnsi="Calibri" w:cs="Calibri" w:hint="eastAsia"/>
          <w:sz w:val="23"/>
          <w:szCs w:val="23"/>
          <w:u w:val="single"/>
          <w:lang w:val="pt-BR"/>
        </w:rPr>
        <w:t>Tipo</w:t>
      </w:r>
      <w:r w:rsidR="00B50FF0" w:rsidRPr="00653299">
        <w:rPr>
          <w:rFonts w:ascii="Calibri" w:hAnsi="Calibri" w:cs="Calibri"/>
          <w:sz w:val="23"/>
          <w:szCs w:val="23"/>
          <w:u w:val="single"/>
          <w:lang w:val="pt-BR"/>
        </w:rPr>
        <w:t xml:space="preserve"> A </w:t>
      </w:r>
      <w:r w:rsidR="00B50FF0" w:rsidRPr="005B0659">
        <w:rPr>
          <w:rFonts w:ascii="Calibri" w:hAnsi="Calibri" w:cs="Calibri"/>
          <w:sz w:val="23"/>
          <w:szCs w:val="23"/>
          <w:u w:val="single"/>
        </w:rPr>
        <w:t>・</w:t>
      </w:r>
      <w:r w:rsidR="00B50FF0" w:rsidRPr="00653299">
        <w:rPr>
          <w:rFonts w:ascii="Calibri" w:hAnsi="Calibri" w:cs="Calibri"/>
          <w:sz w:val="23"/>
          <w:szCs w:val="23"/>
          <w:u w:val="single"/>
          <w:lang w:val="pt-BR"/>
        </w:rPr>
        <w:t xml:space="preserve"> B </w:t>
      </w:r>
      <w:r w:rsidR="00DE5F33" w:rsidRPr="005B0659">
        <w:rPr>
          <w:rFonts w:ascii="Calibri" w:hAnsi="Calibri" w:cs="Calibri"/>
          <w:sz w:val="23"/>
          <w:szCs w:val="23"/>
          <w:u w:val="single"/>
        </w:rPr>
        <w:t>型〕</w:t>
      </w:r>
      <w:r w:rsidR="00B50FF0" w:rsidRPr="00653299">
        <w:rPr>
          <w:rFonts w:ascii="Calibri" w:hAnsi="Calibri" w:cs="Calibri"/>
          <w:sz w:val="23"/>
          <w:szCs w:val="23"/>
          <w:lang w:val="pt-BR"/>
        </w:rPr>
        <w:t xml:space="preserve"> </w:t>
      </w:r>
      <w:r w:rsidR="00DE5F33" w:rsidRPr="00653299">
        <w:rPr>
          <w:rFonts w:ascii="ＭＳ ゴシック" w:eastAsia="ＭＳ ゴシック" w:hAnsi="ＭＳ ゴシック" w:cs="ＭＳ ゴシック" w:hint="eastAsia"/>
          <w:sz w:val="22"/>
          <w:szCs w:val="23"/>
          <w:lang w:val="pt-BR"/>
        </w:rPr>
        <w:t>※</w:t>
      </w:r>
      <w:r w:rsidR="00653299" w:rsidRPr="00653299">
        <w:rPr>
          <w:rFonts w:ascii="Calibri" w:eastAsia="ＭＳ ゴシック" w:hAnsi="Calibri" w:cs="Calibri"/>
          <w:sz w:val="22"/>
          <w:szCs w:val="23"/>
          <w:lang w:val="pt-BR"/>
        </w:rPr>
        <w:t>Verifique com o médico que se consultou</w:t>
      </w:r>
      <w:r w:rsidR="0032320A">
        <w:rPr>
          <w:rFonts w:ascii="ＭＳ ゴシック" w:eastAsia="ＭＳ ゴシック" w:hAnsi="ＭＳ ゴシック" w:cs="ＭＳ ゴシック"/>
          <w:sz w:val="22"/>
          <w:szCs w:val="23"/>
          <w:lang w:val="pt-BR"/>
        </w:rPr>
        <w:t xml:space="preserve"> </w:t>
      </w:r>
    </w:p>
    <w:p w:rsidR="0032320A" w:rsidRDefault="0032320A" w:rsidP="0032320A">
      <w:pPr>
        <w:spacing w:line="260" w:lineRule="exact"/>
        <w:jc w:val="left"/>
        <w:rPr>
          <w:rFonts w:ascii="ＭＳ ゴシック" w:eastAsia="ＭＳ ゴシック" w:hAnsi="ＭＳ ゴシック" w:cs="ＭＳ ゴシック"/>
          <w:sz w:val="22"/>
          <w:szCs w:val="23"/>
          <w:lang w:val="pt-BR"/>
        </w:rPr>
      </w:pPr>
    </w:p>
    <w:p w:rsidR="00DE5F33" w:rsidRPr="0025576A" w:rsidRDefault="0025576A" w:rsidP="0032320A">
      <w:pPr>
        <w:spacing w:line="260" w:lineRule="exact"/>
        <w:jc w:val="left"/>
        <w:rPr>
          <w:rFonts w:ascii="Calibri" w:hAnsi="Calibri" w:cs="Calibri"/>
          <w:sz w:val="23"/>
          <w:szCs w:val="23"/>
          <w:lang w:val="pt-BR"/>
        </w:rPr>
      </w:pPr>
      <w:r w:rsidRPr="0032320A">
        <w:rPr>
          <w:rFonts w:ascii="Calibri" w:hAnsi="Calibri" w:cs="Calibri"/>
          <w:noProof/>
          <w:sz w:val="23"/>
          <w:szCs w:val="23"/>
        </w:rPr>
        <mc:AlternateContent>
          <mc:Choice Requires="wps">
            <w:drawing>
              <wp:anchor distT="0" distB="0" distL="114300" distR="114300" simplePos="0" relativeHeight="251678720" behindDoc="0" locked="0" layoutInCell="1" allowOverlap="1" wp14:anchorId="0C6C9FD0" wp14:editId="3E3BA808">
                <wp:simplePos x="0" y="0"/>
                <wp:positionH relativeFrom="column">
                  <wp:posOffset>2336800</wp:posOffset>
                </wp:positionH>
                <wp:positionV relativeFrom="paragraph">
                  <wp:posOffset>6350</wp:posOffset>
                </wp:positionV>
                <wp:extent cx="3987800" cy="2984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3987800" cy="298450"/>
                        </a:xfrm>
                        <a:prstGeom prst="rect">
                          <a:avLst/>
                        </a:prstGeom>
                        <a:noFill/>
                        <a:ln w="6350">
                          <a:noFill/>
                        </a:ln>
                        <a:effectLst/>
                      </wps:spPr>
                      <wps:txbx>
                        <w:txbxContent>
                          <w:p w:rsidR="0032320A" w:rsidRPr="0032320A" w:rsidRDefault="0032320A" w:rsidP="0032320A">
                            <w:pPr>
                              <w:rPr>
                                <w:rFonts w:ascii="Calibri" w:hAnsi="Calibri" w:cs="Calibri"/>
                                <w:sz w:val="20"/>
                                <w:lang w:val="pt-BR"/>
                              </w:rPr>
                            </w:pPr>
                            <w:r w:rsidRPr="0032320A">
                              <w:rPr>
                                <w:rFonts w:ascii="Calibri" w:hAnsi="Calibri" w:cs="Calibri"/>
                                <w:sz w:val="20"/>
                                <w:lang w:val="pt-BR"/>
                              </w:rPr>
                              <w:t>R</w:t>
                            </w:r>
                            <w:r w:rsidRPr="0032320A">
                              <w:rPr>
                                <w:rFonts w:ascii="Calibri" w:hAnsi="Calibri" w:cs="Calibri" w:hint="eastAsia"/>
                                <w:sz w:val="20"/>
                                <w:lang w:val="pt-BR"/>
                              </w:rPr>
                              <w:t xml:space="preserve">eiwa </w:t>
                            </w:r>
                            <w:r w:rsidRPr="0032320A">
                              <w:rPr>
                                <w:rFonts w:ascii="Calibri" w:hAnsi="Calibri" w:cs="Calibri"/>
                                <w:sz w:val="20"/>
                                <w:lang w:val="pt-BR"/>
                              </w:rPr>
                              <w:t xml:space="preserve">   ano   mês    dia        Reiwa    ano    </w:t>
                            </w:r>
                            <w:r>
                              <w:rPr>
                                <w:rFonts w:ascii="Calibri" w:hAnsi="Calibri" w:cs="Calibri"/>
                                <w:sz w:val="20"/>
                                <w:lang w:val="pt-BR"/>
                              </w:rPr>
                              <w:t xml:space="preserve">mês    dia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6C9FD0" id="テキスト ボックス 6" o:spid="_x0000_s1032" type="#_x0000_t202" style="position:absolute;margin-left:184pt;margin-top:.5pt;width:314pt;height:2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" filled="f" stroked="f" strokeweight=".5pt">
                <v:textbox>
                  <w:txbxContent>
                    <w:p w:rsidR="0032320A" w:rsidRPr="0032320A" w:rsidRDefault="0032320A" w:rsidP="0032320A">
                      <w:pPr>
                        <w:rPr>
                          <w:rFonts w:ascii="Calibri" w:hAnsi="Calibri" w:cs="Calibri"/>
                          <w:sz w:val="20"/>
                          <w:lang w:val="pt-BR"/>
                        </w:rPr>
                      </w:pPr>
                      <w:r w:rsidRPr="0032320A">
                        <w:rPr>
                          <w:rFonts w:ascii="Calibri" w:hAnsi="Calibri" w:cs="Calibri"/>
                          <w:sz w:val="20"/>
                          <w:lang w:val="pt-BR"/>
                        </w:rPr>
                        <w:t>R</w:t>
                      </w:r>
                      <w:r w:rsidRPr="0032320A">
                        <w:rPr>
                          <w:rFonts w:ascii="Calibri" w:hAnsi="Calibri" w:cs="Calibri" w:hint="eastAsia"/>
                          <w:sz w:val="20"/>
                          <w:lang w:val="pt-BR"/>
                        </w:rPr>
                        <w:t xml:space="preserve">eiwa </w:t>
                      </w:r>
                      <w:r w:rsidRPr="0032320A">
                        <w:rPr>
                          <w:rFonts w:ascii="Calibri" w:hAnsi="Calibri" w:cs="Calibri"/>
                          <w:sz w:val="20"/>
                          <w:lang w:val="pt-BR"/>
                        </w:rPr>
                        <w:t xml:space="preserve">   ano   mês    dia        Reiwa    ano    </w:t>
                      </w:r>
                      <w:r>
                        <w:rPr>
                          <w:rFonts w:ascii="Calibri" w:hAnsi="Calibri" w:cs="Calibri"/>
                          <w:sz w:val="20"/>
                          <w:lang w:val="pt-BR"/>
                        </w:rPr>
                        <w:t xml:space="preserve">mês    dia </w:t>
                      </w:r>
                    </w:p>
                  </w:txbxContent>
                </v:textbox>
              </v:shape>
            </w:pict>
          </mc:Fallback>
        </mc:AlternateContent>
      </w:r>
      <w:r w:rsidR="00FF3C4E" w:rsidRPr="005B0659">
        <w:rPr>
          <w:rFonts w:ascii="Calibri" w:hAnsi="Calibri" w:cs="Calibri"/>
          <w:sz w:val="23"/>
          <w:szCs w:val="23"/>
        </w:rPr>
        <w:t>【療養</w:t>
      </w:r>
      <w:r w:rsidR="00DE5F33" w:rsidRPr="005B0659">
        <w:rPr>
          <w:rFonts w:ascii="Calibri" w:hAnsi="Calibri" w:cs="Calibri"/>
          <w:sz w:val="23"/>
          <w:szCs w:val="23"/>
        </w:rPr>
        <w:t>期間</w:t>
      </w:r>
      <w:r w:rsidR="0032320A" w:rsidRPr="0032320A">
        <w:rPr>
          <w:rFonts w:ascii="Calibri" w:hAnsi="Calibri" w:cs="Calibri" w:hint="eastAsia"/>
          <w:w w:val="90"/>
          <w:sz w:val="23"/>
          <w:szCs w:val="23"/>
          <w:lang w:val="pt-BR"/>
        </w:rPr>
        <w:t>Per</w:t>
      </w:r>
      <w:r w:rsidR="0032320A" w:rsidRPr="0032320A">
        <w:rPr>
          <w:rFonts w:ascii="Calibri" w:hAnsi="Calibri" w:cs="Calibri"/>
          <w:w w:val="90"/>
          <w:sz w:val="23"/>
          <w:szCs w:val="23"/>
          <w:lang w:val="pt-BR"/>
        </w:rPr>
        <w:t>íodo de recuperação</w:t>
      </w:r>
      <w:r w:rsidR="00DE5F33" w:rsidRPr="005B0659">
        <w:rPr>
          <w:rFonts w:ascii="Calibri" w:hAnsi="Calibri" w:cs="Calibri"/>
          <w:sz w:val="23"/>
          <w:szCs w:val="23"/>
        </w:rPr>
        <w:t>】　　令和　　年　　月　　日　～　令和　　年　　月　　日</w:t>
      </w:r>
    </w:p>
    <w:p w:rsidR="0025576A" w:rsidRPr="00653299" w:rsidRDefault="0025576A" w:rsidP="0032320A">
      <w:pPr>
        <w:spacing w:line="260" w:lineRule="exact"/>
        <w:jc w:val="left"/>
        <w:rPr>
          <w:rFonts w:ascii="Calibri" w:hAnsi="Calibri" w:cs="Calibri"/>
          <w:sz w:val="23"/>
          <w:szCs w:val="23"/>
          <w:lang w:val="pt-BR"/>
        </w:rPr>
      </w:pPr>
    </w:p>
    <w:p w:rsidR="00DE5F33" w:rsidRPr="005B0659" w:rsidRDefault="0025576A" w:rsidP="0032320A">
      <w:pPr>
        <w:spacing w:line="260" w:lineRule="exact"/>
        <w:jc w:val="left"/>
        <w:rPr>
          <w:rFonts w:ascii="Calibri" w:hAnsi="Calibri" w:cs="Calibri"/>
          <w:sz w:val="23"/>
          <w:szCs w:val="23"/>
          <w:u w:val="single"/>
        </w:rPr>
      </w:pPr>
      <w:r w:rsidRPr="0032320A">
        <w:rPr>
          <w:rFonts w:ascii="Calibri" w:hAnsi="Calibri" w:cs="Calibri"/>
          <w:noProof/>
          <w:sz w:val="23"/>
          <w:szCs w:val="23"/>
        </w:rPr>
        <mc:AlternateContent>
          <mc:Choice Requires="wps">
            <w:drawing>
              <wp:anchor distT="0" distB="0" distL="114300" distR="114300" simplePos="0" relativeHeight="251680768" behindDoc="0" locked="0" layoutInCell="1" allowOverlap="1" wp14:anchorId="0C6C9FD0" wp14:editId="3E3BA808">
                <wp:simplePos x="0" y="0"/>
                <wp:positionH relativeFrom="margin">
                  <wp:align>left</wp:align>
                </wp:positionH>
                <wp:positionV relativeFrom="paragraph">
                  <wp:posOffset>50165</wp:posOffset>
                </wp:positionV>
                <wp:extent cx="1987550" cy="298450"/>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1987550" cy="298450"/>
                        </a:xfrm>
                        <a:prstGeom prst="rect">
                          <a:avLst/>
                        </a:prstGeom>
                        <a:noFill/>
                        <a:ln w="6350">
                          <a:noFill/>
                        </a:ln>
                        <a:effectLst/>
                      </wps:spPr>
                      <wps:txbx>
                        <w:txbxContent>
                          <w:p w:rsidR="0032320A" w:rsidRPr="00653299" w:rsidRDefault="0032320A" w:rsidP="0032320A">
                            <w:pPr>
                              <w:rPr>
                                <w:rFonts w:ascii="Calibri" w:hAnsi="Calibri" w:cs="Calibri"/>
                              </w:rPr>
                            </w:pPr>
                            <w:r w:rsidRPr="00653299">
                              <w:rPr>
                                <w:rFonts w:ascii="Calibri" w:hAnsi="Calibri" w:cs="Calibri"/>
                              </w:rPr>
                              <w:t xml:space="preserve">Nome </w:t>
                            </w:r>
                            <w:r>
                              <w:rPr>
                                <w:rFonts w:ascii="Calibri" w:hAnsi="Calibri" w:cs="Calibri"/>
                              </w:rPr>
                              <w:t xml:space="preserve">da instiruição médica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6C9FD0" id="テキスト ボックス 12" o:spid="_x0000_s1033" type="#_x0000_t202" style="position:absolute;margin-left:0;margin-top:3.95pt;width:156.5pt;height:23.5pt;z-index:2516807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" filled="f" stroked="f" strokeweight=".5pt">
                <v:textbox>
                  <w:txbxContent>
                    <w:p w:rsidR="0032320A" w:rsidRPr="00653299" w:rsidRDefault="0032320A" w:rsidP="0032320A">
                      <w:pPr>
                        <w:rPr>
                          <w:rFonts w:ascii="Calibri" w:hAnsi="Calibri" w:cs="Calibri"/>
                        </w:rPr>
                      </w:pPr>
                      <w:r w:rsidRPr="00653299">
                        <w:rPr>
                          <w:rFonts w:ascii="Calibri" w:hAnsi="Calibri" w:cs="Calibri"/>
                        </w:rPr>
                        <w:t xml:space="preserve">Nome </w:t>
                      </w:r>
                      <w:r>
                        <w:rPr>
                          <w:rFonts w:ascii="Calibri" w:hAnsi="Calibri" w:cs="Calibri"/>
                        </w:rPr>
                        <w:t xml:space="preserve">da instiruição médica </w:t>
                      </w:r>
                    </w:p>
                  </w:txbxContent>
                </v:textbox>
                <w10:wrap anchorx="margin"/>
              </v:shape>
            </w:pict>
          </mc:Fallback>
        </mc:AlternateContent>
      </w:r>
      <w:r w:rsidR="00DE5F33" w:rsidRPr="005B0659">
        <w:rPr>
          <w:rFonts w:ascii="Calibri" w:hAnsi="Calibri" w:cs="Calibri"/>
          <w:sz w:val="23"/>
          <w:szCs w:val="23"/>
        </w:rPr>
        <w:t>【受診した医療機関名】</w:t>
      </w:r>
      <w:r w:rsidR="00EE0848" w:rsidRPr="005B0659">
        <w:rPr>
          <w:rFonts w:ascii="Calibri" w:hAnsi="Calibri" w:cs="Calibri"/>
          <w:sz w:val="23"/>
          <w:szCs w:val="23"/>
          <w:u w:val="single"/>
        </w:rPr>
        <w:t xml:space="preserve">　　　　　　　　　　　　　</w:t>
      </w:r>
      <w:r w:rsidR="00EE0848" w:rsidRPr="005B0659">
        <w:rPr>
          <w:rFonts w:ascii="Calibri" w:hAnsi="Calibri" w:cs="Calibri"/>
          <w:sz w:val="23"/>
          <w:szCs w:val="23"/>
          <w:u w:val="single"/>
        </w:rPr>
        <w:t xml:space="preserve">      </w:t>
      </w:r>
      <w:r w:rsidR="00EE0848" w:rsidRPr="005B0659">
        <w:rPr>
          <w:rFonts w:ascii="Calibri" w:hAnsi="Calibri" w:cs="Calibri"/>
          <w:sz w:val="23"/>
          <w:szCs w:val="23"/>
          <w:u w:val="single"/>
        </w:rPr>
        <w:t xml:space="preserve">　　　　</w:t>
      </w:r>
    </w:p>
    <w:p w:rsidR="0025576A" w:rsidRDefault="0032320A" w:rsidP="0025576A">
      <w:pPr>
        <w:spacing w:line="540" w:lineRule="exact"/>
        <w:ind w:firstLineChars="1047" w:firstLine="2408"/>
        <w:jc w:val="left"/>
        <w:rPr>
          <w:rFonts w:ascii="Calibri" w:hAnsi="Calibri" w:cs="Calibri"/>
          <w:sz w:val="23"/>
          <w:szCs w:val="23"/>
        </w:rPr>
      </w:pPr>
      <w:r w:rsidRPr="0032320A">
        <w:rPr>
          <w:rFonts w:ascii="Calibri" w:hAnsi="Calibri" w:cs="Calibri"/>
          <w:noProof/>
          <w:sz w:val="23"/>
          <w:szCs w:val="23"/>
        </w:rPr>
        <mc:AlternateContent>
          <mc:Choice Requires="wps">
            <w:drawing>
              <wp:anchor distT="0" distB="0" distL="114300" distR="114300" simplePos="0" relativeHeight="251682816" behindDoc="0" locked="0" layoutInCell="1" allowOverlap="1" wp14:anchorId="4A54EC07" wp14:editId="36EF9B6A">
                <wp:simplePos x="0" y="0"/>
                <wp:positionH relativeFrom="column">
                  <wp:posOffset>1587500</wp:posOffset>
                </wp:positionH>
                <wp:positionV relativeFrom="paragraph">
                  <wp:posOffset>165100</wp:posOffset>
                </wp:positionV>
                <wp:extent cx="1784350" cy="298450"/>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1784350" cy="298450"/>
                        </a:xfrm>
                        <a:prstGeom prst="rect">
                          <a:avLst/>
                        </a:prstGeom>
                        <a:noFill/>
                        <a:ln w="6350">
                          <a:noFill/>
                        </a:ln>
                        <a:effectLst/>
                      </wps:spPr>
                      <wps:txbx>
                        <w:txbxContent>
                          <w:p w:rsidR="0032320A" w:rsidRPr="0032320A" w:rsidRDefault="0032320A" w:rsidP="0032320A">
                            <w:pPr>
                              <w:rPr>
                                <w:rFonts w:ascii="Calibri" w:hAnsi="Calibri" w:cs="Calibri"/>
                                <w:sz w:val="20"/>
                                <w:lang w:val="pt-BR"/>
                              </w:rPr>
                            </w:pPr>
                            <w:r w:rsidRPr="0032320A">
                              <w:rPr>
                                <w:rFonts w:ascii="Calibri" w:hAnsi="Calibri" w:cs="Calibri"/>
                                <w:sz w:val="20"/>
                                <w:lang w:val="pt-BR"/>
                              </w:rPr>
                              <w:t>R</w:t>
                            </w:r>
                            <w:r w:rsidRPr="0032320A">
                              <w:rPr>
                                <w:rFonts w:ascii="Calibri" w:hAnsi="Calibri" w:cs="Calibri" w:hint="eastAsia"/>
                                <w:sz w:val="20"/>
                                <w:lang w:val="pt-BR"/>
                              </w:rPr>
                              <w:t xml:space="preserve">eiwa </w:t>
                            </w:r>
                            <w:r w:rsidRPr="0032320A">
                              <w:rPr>
                                <w:rFonts w:ascii="Calibri" w:hAnsi="Calibri" w:cs="Calibri"/>
                                <w:sz w:val="20"/>
                                <w:lang w:val="pt-BR"/>
                              </w:rPr>
                              <w:t xml:space="preserve">   ano   mês    dia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54EC07" id="テキスト ボックス 13" o:spid="_x0000_s1034" type="#_x0000_t202" style="position:absolute;left:0;text-align:left;margin-left:125pt;margin-top:13pt;width:140.5pt;height:2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" filled="f" stroked="f" strokeweight=".5pt">
                <v:textbox>
                  <w:txbxContent>
                    <w:p w:rsidR="0032320A" w:rsidRPr="0032320A" w:rsidRDefault="0032320A" w:rsidP="0032320A">
                      <w:pPr>
                        <w:rPr>
                          <w:rFonts w:ascii="Calibri" w:hAnsi="Calibri" w:cs="Calibri"/>
                          <w:sz w:val="20"/>
                          <w:lang w:val="pt-BR"/>
                        </w:rPr>
                      </w:pPr>
                      <w:r w:rsidRPr="0032320A">
                        <w:rPr>
                          <w:rFonts w:ascii="Calibri" w:hAnsi="Calibri" w:cs="Calibri"/>
                          <w:sz w:val="20"/>
                          <w:lang w:val="pt-BR"/>
                        </w:rPr>
                        <w:t>R</w:t>
                      </w:r>
                      <w:r w:rsidRPr="0032320A">
                        <w:rPr>
                          <w:rFonts w:ascii="Calibri" w:hAnsi="Calibri" w:cs="Calibri" w:hint="eastAsia"/>
                          <w:sz w:val="20"/>
                          <w:lang w:val="pt-BR"/>
                        </w:rPr>
                        <w:t xml:space="preserve">eiwa </w:t>
                      </w:r>
                      <w:r w:rsidRPr="0032320A">
                        <w:rPr>
                          <w:rFonts w:ascii="Calibri" w:hAnsi="Calibri" w:cs="Calibri"/>
                          <w:sz w:val="20"/>
                          <w:lang w:val="pt-BR"/>
                        </w:rPr>
                        <w:t xml:space="preserve">   ano   mês    dia      </w:t>
                      </w:r>
                    </w:p>
                  </w:txbxContent>
                </v:textbox>
              </v:shape>
            </w:pict>
          </mc:Fallback>
        </mc:AlternateContent>
      </w:r>
      <w:r w:rsidR="00DE5F33" w:rsidRPr="005B0659">
        <w:rPr>
          <w:rFonts w:ascii="Calibri" w:hAnsi="Calibri" w:cs="Calibri"/>
          <w:sz w:val="23"/>
          <w:szCs w:val="23"/>
        </w:rPr>
        <w:t xml:space="preserve">　令和　　年　　月　　日</w:t>
      </w:r>
      <w:r w:rsidR="0025576A">
        <w:rPr>
          <w:rFonts w:ascii="Calibri" w:hAnsi="Calibri" w:cs="Calibri" w:hint="eastAsia"/>
          <w:sz w:val="23"/>
          <w:szCs w:val="23"/>
        </w:rPr>
        <w:t xml:space="preserve">　</w:t>
      </w:r>
    </w:p>
    <w:p w:rsidR="00B5457D" w:rsidRDefault="00161421" w:rsidP="00B5457D">
      <w:pPr>
        <w:spacing w:line="540" w:lineRule="exact"/>
        <w:ind w:firstLineChars="1047" w:firstLine="2408"/>
        <w:jc w:val="left"/>
        <w:rPr>
          <w:rFonts w:ascii="Calibri" w:hAnsi="Calibri" w:cs="Calibri"/>
          <w:sz w:val="23"/>
          <w:szCs w:val="23"/>
          <w:u w:val="single"/>
        </w:rPr>
      </w:pPr>
      <w:r w:rsidRPr="005B0659">
        <w:rPr>
          <w:rFonts w:ascii="Calibri" w:hAnsi="Calibri" w:cs="Calibri"/>
          <w:sz w:val="23"/>
          <w:szCs w:val="23"/>
        </w:rPr>
        <w:t xml:space="preserve">　</w:t>
      </w:r>
      <w:r w:rsidR="00DE5F33" w:rsidRPr="005B0659">
        <w:rPr>
          <w:rFonts w:ascii="Calibri" w:hAnsi="Calibri" w:cs="Calibri"/>
          <w:sz w:val="23"/>
          <w:szCs w:val="23"/>
        </w:rPr>
        <w:t>保護者名</w:t>
      </w:r>
      <w:r w:rsidR="0032320A">
        <w:rPr>
          <w:rFonts w:ascii="Calibri" w:hAnsi="Calibri" w:cs="Calibri" w:hint="eastAsia"/>
          <w:sz w:val="23"/>
          <w:szCs w:val="23"/>
        </w:rPr>
        <w:t>Nome do respons</w:t>
      </w:r>
      <w:r w:rsidR="0032320A">
        <w:rPr>
          <w:rFonts w:ascii="Calibri" w:hAnsi="Calibri" w:cs="Calibri"/>
          <w:sz w:val="23"/>
          <w:szCs w:val="23"/>
        </w:rPr>
        <w:t>ável</w:t>
      </w:r>
      <w:r w:rsidR="00DE5F33" w:rsidRPr="005B0659">
        <w:rPr>
          <w:rFonts w:ascii="Calibri" w:hAnsi="Calibri" w:cs="Calibri"/>
          <w:sz w:val="23"/>
          <w:szCs w:val="23"/>
          <w:u w:val="single"/>
        </w:rPr>
        <w:t xml:space="preserve">　　</w:t>
      </w:r>
      <w:r w:rsidR="0025576A">
        <w:rPr>
          <w:rFonts w:ascii="Calibri" w:hAnsi="Calibri" w:cs="Calibri" w:hint="eastAsia"/>
          <w:sz w:val="23"/>
          <w:szCs w:val="23"/>
          <w:u w:val="single"/>
        </w:rPr>
        <w:t xml:space="preserve">　　</w:t>
      </w:r>
      <w:r w:rsidR="00DE5F33" w:rsidRPr="005B0659">
        <w:rPr>
          <w:rFonts w:ascii="Calibri" w:hAnsi="Calibri" w:cs="Calibri"/>
          <w:sz w:val="23"/>
          <w:szCs w:val="23"/>
          <w:u w:val="single"/>
        </w:rPr>
        <w:t xml:space="preserve">　　　　　　　　</w:t>
      </w:r>
      <w:r w:rsidRPr="005B0659">
        <w:rPr>
          <w:rFonts w:ascii="Calibri" w:hAnsi="Calibri" w:cs="Calibri"/>
          <w:sz w:val="23"/>
          <w:szCs w:val="23"/>
          <w:u w:val="single"/>
        </w:rPr>
        <w:t xml:space="preserve">　</w:t>
      </w:r>
      <w:r w:rsidR="00DC4FA9" w:rsidRPr="005B0659">
        <w:rPr>
          <w:rFonts w:ascii="Calibri" w:hAnsi="Calibri" w:cs="Calibri"/>
          <w:sz w:val="23"/>
          <w:szCs w:val="23"/>
          <w:u w:val="single"/>
        </w:rPr>
        <w:t xml:space="preserve">　　　　　　</w:t>
      </w:r>
      <w:r w:rsidRPr="005B0659">
        <w:rPr>
          <w:rFonts w:ascii="Calibri" w:hAnsi="Calibri" w:cs="Calibri"/>
          <w:sz w:val="23"/>
          <w:szCs w:val="23"/>
          <w:u w:val="single"/>
        </w:rPr>
        <w:t xml:space="preserve"> </w:t>
      </w:r>
    </w:p>
    <w:p w:rsidR="007F6D93" w:rsidRPr="007F6D93" w:rsidRDefault="00A21985" w:rsidP="00F95614">
      <w:pPr>
        <w:tabs>
          <w:tab w:val="left" w:pos="1611"/>
          <w:tab w:val="right" w:pos="10886"/>
        </w:tabs>
        <w:adjustRightInd w:val="0"/>
        <w:snapToGrid w:val="0"/>
        <w:spacing w:line="260" w:lineRule="exact"/>
        <w:jc w:val="left"/>
        <w:rPr>
          <w:rFonts w:ascii="Tahoma" w:eastAsia="ＭＳ ゴシック" w:hAnsi="Tahoma" w:cs="Tahoma"/>
          <w:bCs/>
          <w:kern w:val="0"/>
          <w:szCs w:val="26"/>
          <w:lang w:val="pt-BR"/>
        </w:rPr>
      </w:pPr>
      <w:r>
        <w:rPr>
          <w:rFonts w:ascii="Tahoma" w:eastAsia="ＭＳ ゴシック" w:hAnsi="Tahoma" w:cs="Tahoma"/>
          <w:bCs/>
          <w:kern w:val="0"/>
          <w:szCs w:val="26"/>
          <w:lang w:val="pt-BR"/>
        </w:rPr>
        <w:lastRenderedPageBreak/>
        <w:tab/>
      </w:r>
      <w:r w:rsidR="007F6D93" w:rsidRPr="007F6D93">
        <w:rPr>
          <w:rFonts w:ascii="Tahoma" w:eastAsia="ＭＳ ゴシック" w:hAnsi="Tahoma" w:cs="Tahoma" w:hint="eastAsia"/>
          <w:bCs/>
          <w:kern w:val="0"/>
          <w:szCs w:val="26"/>
          <w:lang w:val="pt-BR"/>
        </w:rPr>
        <w:t>学校で予防すべき感染症の種類及び出席停止期間の基準に関する資料</w:t>
      </w:r>
      <w:r w:rsidR="007F6D93">
        <w:rPr>
          <w:rFonts w:ascii="Tahoma" w:eastAsia="ＭＳ ゴシック" w:hAnsi="Tahoma" w:cs="Tahoma" w:hint="eastAsia"/>
          <w:bCs/>
          <w:kern w:val="0"/>
          <w:szCs w:val="26"/>
          <w:lang w:val="pt-BR"/>
        </w:rPr>
        <w:t xml:space="preserve">　</w:t>
      </w:r>
      <w:r w:rsidR="007F6D93" w:rsidRPr="007F6D93">
        <w:rPr>
          <w:rFonts w:ascii="Tahoma" w:eastAsia="ＭＳ ゴシック" w:hAnsi="Tahoma" w:cs="Tahoma" w:hint="eastAsia"/>
          <w:bCs/>
          <w:kern w:val="0"/>
          <w:szCs w:val="26"/>
          <w:bdr w:val="single" w:sz="4" w:space="0" w:color="auto"/>
          <w:lang w:val="pt-BR"/>
        </w:rPr>
        <w:t>ポルトガル語</w:t>
      </w:r>
    </w:p>
    <w:p w:rsidR="007F6D93" w:rsidRPr="00A21985" w:rsidRDefault="007F6D93" w:rsidP="00F95614">
      <w:pPr>
        <w:adjustRightInd w:val="0"/>
        <w:snapToGrid w:val="0"/>
        <w:spacing w:beforeLines="50" w:before="180" w:line="260" w:lineRule="exact"/>
        <w:jc w:val="center"/>
        <w:rPr>
          <w:rFonts w:ascii="Calibri" w:eastAsia="ＭＳ ゴシック" w:hAnsi="Calibri" w:cs="Calibri"/>
          <w:b/>
          <w:bCs/>
          <w:snapToGrid w:val="0"/>
          <w:kern w:val="0"/>
          <w:sz w:val="28"/>
          <w:szCs w:val="26"/>
          <w:lang w:val="pt-BR"/>
        </w:rPr>
      </w:pPr>
      <w:r w:rsidRPr="00A21985">
        <w:rPr>
          <w:rFonts w:ascii="Calibri" w:eastAsia="ＭＳ ゴシック" w:hAnsi="Calibri" w:cs="Calibri"/>
          <w:b/>
          <w:bCs/>
          <w:snapToGrid w:val="0"/>
          <w:kern w:val="0"/>
          <w:sz w:val="28"/>
          <w:szCs w:val="26"/>
          <w:lang w:val="pt-BR"/>
        </w:rPr>
        <w:t xml:space="preserve">Lista de doenças contagiosas que devem ser prevenidas </w:t>
      </w:r>
      <w:r w:rsidR="00FC4230">
        <w:rPr>
          <w:rFonts w:ascii="Calibri" w:eastAsia="ＭＳ ゴシック" w:hAnsi="Calibri" w:cs="Calibri"/>
          <w:b/>
          <w:bCs/>
          <w:snapToGrid w:val="0"/>
          <w:kern w:val="0"/>
          <w:sz w:val="28"/>
          <w:szCs w:val="26"/>
          <w:lang w:val="pt-BR"/>
        </w:rPr>
        <w:t>nas</w:t>
      </w:r>
      <w:r w:rsidRPr="00A21985">
        <w:rPr>
          <w:rFonts w:ascii="Calibri" w:eastAsia="ＭＳ ゴシック" w:hAnsi="Calibri" w:cs="Calibri"/>
          <w:b/>
          <w:bCs/>
          <w:snapToGrid w:val="0"/>
          <w:kern w:val="0"/>
          <w:sz w:val="28"/>
          <w:szCs w:val="26"/>
          <w:lang w:val="pt-BR"/>
        </w:rPr>
        <w:t xml:space="preserve"> Escola</w:t>
      </w:r>
      <w:r w:rsidR="00FC4230">
        <w:rPr>
          <w:rFonts w:ascii="Calibri" w:eastAsia="ＭＳ ゴシック" w:hAnsi="Calibri" w:cs="Calibri"/>
          <w:b/>
          <w:bCs/>
          <w:snapToGrid w:val="0"/>
          <w:kern w:val="0"/>
          <w:sz w:val="28"/>
          <w:szCs w:val="26"/>
          <w:lang w:val="pt-BR"/>
        </w:rPr>
        <w:t>s</w:t>
      </w:r>
      <w:r w:rsidRPr="00A21985">
        <w:rPr>
          <w:rFonts w:ascii="Calibri" w:eastAsia="ＭＳ ゴシック" w:hAnsi="Calibri" w:cs="Calibri"/>
          <w:b/>
          <w:bCs/>
          <w:snapToGrid w:val="0"/>
          <w:kern w:val="0"/>
          <w:sz w:val="28"/>
          <w:szCs w:val="26"/>
          <w:lang w:val="pt-BR"/>
        </w:rPr>
        <w:t xml:space="preserve"> </w:t>
      </w:r>
    </w:p>
    <w:p w:rsidR="007F6D93" w:rsidRPr="00A21985" w:rsidRDefault="007F6D93" w:rsidP="00F95614">
      <w:pPr>
        <w:adjustRightInd w:val="0"/>
        <w:snapToGrid w:val="0"/>
        <w:spacing w:line="260" w:lineRule="exact"/>
        <w:jc w:val="center"/>
        <w:rPr>
          <w:rFonts w:ascii="Calibri" w:eastAsia="ＭＳ ゴシック" w:hAnsi="Calibri" w:cs="Calibri"/>
          <w:b/>
          <w:bCs/>
          <w:snapToGrid w:val="0"/>
          <w:sz w:val="28"/>
          <w:szCs w:val="26"/>
          <w:lang w:val="pt-BR"/>
        </w:rPr>
      </w:pPr>
      <w:r w:rsidRPr="00A21985">
        <w:rPr>
          <w:rFonts w:ascii="Calibri" w:eastAsia="ＭＳ ゴシック" w:hAnsi="Calibri" w:cs="Calibri"/>
          <w:b/>
          <w:bCs/>
          <w:snapToGrid w:val="0"/>
          <w:kern w:val="0"/>
          <w:sz w:val="28"/>
          <w:szCs w:val="26"/>
          <w:lang w:val="pt-BR"/>
        </w:rPr>
        <w:t xml:space="preserve">e </w:t>
      </w:r>
      <w:r w:rsidR="00FC4230">
        <w:rPr>
          <w:rFonts w:ascii="Calibri" w:eastAsia="ＭＳ ゴシック" w:hAnsi="Calibri" w:cs="Calibri"/>
          <w:b/>
          <w:bCs/>
          <w:snapToGrid w:val="0"/>
          <w:kern w:val="0"/>
          <w:sz w:val="28"/>
          <w:szCs w:val="26"/>
          <w:lang w:val="pt-BR"/>
        </w:rPr>
        <w:t xml:space="preserve">regras para o período de suspensão de aulas </w:t>
      </w:r>
      <w:r w:rsidRPr="00A21985">
        <w:rPr>
          <w:rFonts w:ascii="Calibri" w:eastAsia="ＭＳ ゴシック" w:hAnsi="Calibri" w:cs="Calibri"/>
          <w:b/>
          <w:bCs/>
          <w:snapToGrid w:val="0"/>
          <w:kern w:val="0"/>
          <w:sz w:val="28"/>
          <w:szCs w:val="26"/>
          <w:lang w:val="pt-BR"/>
        </w:rPr>
        <w:t xml:space="preserve">   </w:t>
      </w:r>
    </w:p>
    <w:tbl>
      <w:tblPr>
        <w:tblW w:w="1108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5913"/>
        <w:gridCol w:w="4320"/>
      </w:tblGrid>
      <w:tr w:rsidR="007F6D93" w:rsidRPr="002C66B4" w:rsidTr="00ED174F">
        <w:trPr>
          <w:trHeight w:val="825"/>
        </w:trPr>
        <w:tc>
          <w:tcPr>
            <w:tcW w:w="851" w:type="dxa"/>
          </w:tcPr>
          <w:p w:rsidR="007F6D93" w:rsidRPr="002C66B4" w:rsidRDefault="007F6D93" w:rsidP="00ED174F">
            <w:pPr>
              <w:ind w:leftChars="-171" w:left="-359"/>
              <w:rPr>
                <w:sz w:val="22"/>
                <w:lang w:val="pt-BR"/>
              </w:rPr>
            </w:pPr>
          </w:p>
        </w:tc>
        <w:tc>
          <w:tcPr>
            <w:tcW w:w="5913" w:type="dxa"/>
            <w:vAlign w:val="center"/>
          </w:tcPr>
          <w:p w:rsidR="007F6D93" w:rsidRPr="002C66B4" w:rsidRDefault="007F6D93" w:rsidP="00ED174F">
            <w:pPr>
              <w:jc w:val="center"/>
              <w:rPr>
                <w:sz w:val="22"/>
                <w:lang w:val="pt-BR"/>
              </w:rPr>
            </w:pPr>
            <w:r w:rsidRPr="00027407">
              <w:rPr>
                <w:rFonts w:ascii="Tahoma" w:hAnsi="Tahoma" w:cs="Tahoma"/>
                <w:kern w:val="0"/>
                <w:sz w:val="22"/>
                <w:lang w:val="pt-BR"/>
              </w:rPr>
              <w:t>Doenças a serem prevenidas</w:t>
            </w:r>
            <w:r w:rsidRPr="002C66B4">
              <w:rPr>
                <w:rFonts w:hint="eastAsia"/>
                <w:kern w:val="0"/>
                <w:szCs w:val="21"/>
                <w:lang w:val="pt-BR"/>
              </w:rPr>
              <w:t>対象疾病</w:t>
            </w:r>
          </w:p>
        </w:tc>
        <w:tc>
          <w:tcPr>
            <w:tcW w:w="4320" w:type="dxa"/>
            <w:vAlign w:val="center"/>
          </w:tcPr>
          <w:p w:rsidR="007F6D93" w:rsidRPr="002C66B4" w:rsidRDefault="007F6D93" w:rsidP="00ED174F">
            <w:pPr>
              <w:spacing w:line="300" w:lineRule="exact"/>
              <w:jc w:val="center"/>
              <w:rPr>
                <w:sz w:val="22"/>
                <w:lang w:val="pt-BR"/>
              </w:rPr>
            </w:pPr>
            <w:r w:rsidRPr="008A3941">
              <w:rPr>
                <w:rFonts w:ascii="Tahoma" w:hAnsi="Tahoma" w:cs="Tahoma"/>
                <w:kern w:val="0"/>
                <w:lang w:val="pt-BR"/>
              </w:rPr>
              <w:t>Critério de período de suspensão das</w:t>
            </w:r>
            <w:r w:rsidRPr="008A3941">
              <w:rPr>
                <w:kern w:val="0"/>
                <w:sz w:val="20"/>
                <w:lang w:val="pt-BR"/>
              </w:rPr>
              <w:t xml:space="preserve"> </w:t>
            </w:r>
            <w:r w:rsidRPr="008A3941">
              <w:rPr>
                <w:rFonts w:ascii="Tahoma" w:hAnsi="Tahoma" w:cs="Tahoma"/>
                <w:kern w:val="0"/>
                <w:lang w:val="pt-BR"/>
              </w:rPr>
              <w:t>aulas</w:t>
            </w:r>
            <w:r w:rsidRPr="002C66B4">
              <w:rPr>
                <w:rFonts w:hint="eastAsia"/>
                <w:kern w:val="0"/>
                <w:szCs w:val="21"/>
                <w:lang w:val="pt-BR"/>
              </w:rPr>
              <w:t>出席停止の基準</w:t>
            </w:r>
          </w:p>
        </w:tc>
      </w:tr>
      <w:tr w:rsidR="007F6D93" w:rsidRPr="002C66B4" w:rsidTr="00642C17">
        <w:trPr>
          <w:trHeight w:val="3014"/>
        </w:trPr>
        <w:tc>
          <w:tcPr>
            <w:tcW w:w="851" w:type="dxa"/>
            <w:vAlign w:val="center"/>
          </w:tcPr>
          <w:p w:rsidR="007F6D93" w:rsidRPr="00027407" w:rsidRDefault="007F6D93" w:rsidP="00ED174F">
            <w:pPr>
              <w:jc w:val="center"/>
              <w:rPr>
                <w:rFonts w:ascii="Tahoma" w:hAnsi="Tahoma" w:cs="Tahoma"/>
                <w:sz w:val="22"/>
                <w:lang w:val="pt-BR"/>
              </w:rPr>
            </w:pPr>
            <w:r w:rsidRPr="00027407">
              <w:rPr>
                <w:rFonts w:ascii="Tahoma" w:hAnsi="Tahoma" w:cs="Tahoma"/>
                <w:sz w:val="22"/>
                <w:lang w:val="pt-BR"/>
              </w:rPr>
              <w:t>Tipo 1</w:t>
            </w:r>
          </w:p>
          <w:p w:rsidR="007F6D93" w:rsidRPr="002C66B4" w:rsidRDefault="007F6D93" w:rsidP="00ED174F">
            <w:pPr>
              <w:jc w:val="center"/>
              <w:rPr>
                <w:sz w:val="22"/>
                <w:lang w:val="pt-BR"/>
              </w:rPr>
            </w:pPr>
            <w:r w:rsidRPr="002C66B4">
              <w:rPr>
                <w:rFonts w:hint="eastAsia"/>
                <w:sz w:val="22"/>
                <w:lang w:val="pt-BR"/>
              </w:rPr>
              <w:t>第１種</w:t>
            </w:r>
          </w:p>
        </w:tc>
        <w:tc>
          <w:tcPr>
            <w:tcW w:w="5913" w:type="dxa"/>
            <w:vAlign w:val="center"/>
          </w:tcPr>
          <w:p w:rsidR="007F6D93" w:rsidRPr="00027407" w:rsidRDefault="007F6D93" w:rsidP="00642C17">
            <w:pPr>
              <w:adjustRightInd w:val="0"/>
              <w:snapToGrid w:val="0"/>
              <w:spacing w:line="220" w:lineRule="exact"/>
              <w:rPr>
                <w:rFonts w:ascii="Tahoma" w:hAnsi="Tahoma" w:cs="Tahoma"/>
                <w:sz w:val="22"/>
                <w:lang w:val="pt-BR"/>
              </w:rPr>
            </w:pPr>
            <w:r w:rsidRPr="00027407">
              <w:rPr>
                <w:rFonts w:ascii="Tahoma" w:hAnsi="Tahoma" w:cs="Tahoma"/>
                <w:kern w:val="0"/>
                <w:sz w:val="20"/>
                <w:szCs w:val="26"/>
                <w:lang w:val="pt-BR"/>
              </w:rPr>
              <w:t>Febre Hemorrágica Ebola</w:t>
            </w:r>
            <w:r w:rsidRPr="00027407">
              <w:rPr>
                <w:rFonts w:ascii="Tahoma" w:hAnsi="Arial Unicode MS" w:cs="Tahoma"/>
                <w:kern w:val="0"/>
                <w:sz w:val="20"/>
                <w:szCs w:val="26"/>
                <w:lang w:val="pt-BR"/>
              </w:rPr>
              <w:t>エボラ出血熱</w:t>
            </w:r>
          </w:p>
          <w:p w:rsidR="007F6D93" w:rsidRPr="00027407" w:rsidRDefault="007F6D93" w:rsidP="00642C17">
            <w:pPr>
              <w:adjustRightInd w:val="0"/>
              <w:snapToGrid w:val="0"/>
              <w:spacing w:line="220" w:lineRule="exact"/>
              <w:rPr>
                <w:rFonts w:ascii="Tahoma" w:hAnsi="Tahoma" w:cs="Tahoma"/>
                <w:sz w:val="22"/>
                <w:lang w:val="pt-BR"/>
              </w:rPr>
            </w:pPr>
            <w:r w:rsidRPr="00027407">
              <w:rPr>
                <w:rFonts w:ascii="Tahoma" w:hAnsi="Tahoma" w:cs="Tahoma"/>
                <w:kern w:val="0"/>
                <w:sz w:val="20"/>
                <w:szCs w:val="26"/>
                <w:lang w:val="pt-BR"/>
              </w:rPr>
              <w:t>Febre Hemorrágica Culmia-Congo</w:t>
            </w:r>
            <w:r w:rsidRPr="00027407">
              <w:rPr>
                <w:rFonts w:ascii="Tahoma" w:hAnsi="Arial Unicode MS" w:cs="Tahoma"/>
                <w:kern w:val="0"/>
                <w:sz w:val="20"/>
                <w:szCs w:val="26"/>
                <w:lang w:val="pt-BR"/>
              </w:rPr>
              <w:t>クリミア・コンゴ出血熱</w:t>
            </w:r>
          </w:p>
          <w:p w:rsidR="007F6D93" w:rsidRPr="00027407" w:rsidRDefault="007F6D93" w:rsidP="00642C17">
            <w:pPr>
              <w:adjustRightInd w:val="0"/>
              <w:snapToGrid w:val="0"/>
              <w:spacing w:line="220" w:lineRule="exact"/>
              <w:jc w:val="left"/>
              <w:rPr>
                <w:rFonts w:ascii="Tahoma" w:hAnsi="Tahoma" w:cs="Tahoma"/>
                <w:sz w:val="22"/>
                <w:lang w:val="pt-BR"/>
              </w:rPr>
            </w:pPr>
            <w:r w:rsidRPr="00027407">
              <w:rPr>
                <w:rFonts w:ascii="Tahoma" w:hAnsi="Tahoma" w:cs="Tahoma"/>
                <w:lang w:val="pt-BR"/>
              </w:rPr>
              <w:t>Varíola</w:t>
            </w:r>
            <w:r w:rsidRPr="00027407">
              <w:rPr>
                <w:rFonts w:ascii="Tahoma" w:cs="Tahoma"/>
                <w:sz w:val="20"/>
                <w:szCs w:val="20"/>
                <w:lang w:val="pt-BR"/>
              </w:rPr>
              <w:t>痘そう</w:t>
            </w:r>
          </w:p>
          <w:p w:rsidR="007F6D93" w:rsidRPr="00027407" w:rsidRDefault="007F6D93" w:rsidP="00642C17">
            <w:pPr>
              <w:adjustRightInd w:val="0"/>
              <w:snapToGrid w:val="0"/>
              <w:spacing w:line="220" w:lineRule="exact"/>
              <w:rPr>
                <w:rFonts w:ascii="Tahoma" w:hAnsi="Tahoma" w:cs="Tahoma"/>
                <w:sz w:val="22"/>
                <w:lang w:val="pt-BR"/>
              </w:rPr>
            </w:pPr>
            <w:r w:rsidRPr="00027407">
              <w:rPr>
                <w:rFonts w:ascii="Tahoma" w:hAnsi="Tahoma" w:cs="Tahoma"/>
                <w:kern w:val="0"/>
                <w:sz w:val="20"/>
                <w:szCs w:val="26"/>
                <w:lang w:val="pt-BR"/>
              </w:rPr>
              <w:t>Febre Hemorrágica Sul Americana</w:t>
            </w:r>
            <w:r w:rsidRPr="00027407">
              <w:rPr>
                <w:rFonts w:ascii="Tahoma" w:hAnsi="Arial Unicode MS" w:cs="Tahoma"/>
                <w:kern w:val="0"/>
                <w:sz w:val="20"/>
                <w:szCs w:val="26"/>
                <w:lang w:val="pt-BR"/>
              </w:rPr>
              <w:t>南米出血熱</w:t>
            </w:r>
          </w:p>
          <w:p w:rsidR="007F6D93" w:rsidRPr="00027407" w:rsidRDefault="007F6D93" w:rsidP="00642C17">
            <w:pPr>
              <w:adjustRightInd w:val="0"/>
              <w:snapToGrid w:val="0"/>
              <w:spacing w:line="220" w:lineRule="exact"/>
              <w:rPr>
                <w:rFonts w:ascii="Tahoma" w:hAnsi="Tahoma" w:cs="Tahoma"/>
                <w:sz w:val="22"/>
                <w:lang w:val="pt-BR"/>
              </w:rPr>
            </w:pPr>
            <w:r w:rsidRPr="00027407">
              <w:rPr>
                <w:rFonts w:ascii="Tahoma" w:hAnsi="Tahoma" w:cs="Tahoma"/>
                <w:sz w:val="22"/>
                <w:lang w:val="pt-BR"/>
              </w:rPr>
              <w:t>Peste</w:t>
            </w:r>
            <w:r w:rsidRPr="00027407">
              <w:rPr>
                <w:rFonts w:ascii="Tahoma" w:hAnsi="Tahoma" w:cs="Tahoma"/>
                <w:sz w:val="20"/>
                <w:szCs w:val="20"/>
                <w:lang w:val="pt-BR"/>
              </w:rPr>
              <w:t>ペスト</w:t>
            </w:r>
          </w:p>
          <w:p w:rsidR="007F6D93" w:rsidRPr="00027407" w:rsidRDefault="007F6D93" w:rsidP="00642C17">
            <w:pPr>
              <w:adjustRightInd w:val="0"/>
              <w:snapToGrid w:val="0"/>
              <w:spacing w:line="220" w:lineRule="exact"/>
              <w:rPr>
                <w:rFonts w:ascii="Tahoma" w:hAnsi="Tahoma" w:cs="Tahoma"/>
                <w:sz w:val="22"/>
                <w:lang w:val="pt-BR"/>
              </w:rPr>
            </w:pPr>
            <w:r w:rsidRPr="00027407">
              <w:rPr>
                <w:rFonts w:ascii="Tahoma" w:hAnsi="Tahoma" w:cs="Tahoma"/>
                <w:lang w:val="pt-BR"/>
              </w:rPr>
              <w:t>Doença de Mall Burg</w:t>
            </w:r>
            <w:r w:rsidRPr="00027407">
              <w:rPr>
                <w:rFonts w:ascii="Tahoma" w:hAnsi="Tahoma" w:cs="Tahoma"/>
                <w:sz w:val="20"/>
                <w:szCs w:val="20"/>
                <w:lang w:val="pt-BR"/>
              </w:rPr>
              <w:t>マールブルグ病</w:t>
            </w:r>
          </w:p>
          <w:p w:rsidR="007F6D93" w:rsidRPr="00027407" w:rsidRDefault="007F6D93" w:rsidP="00642C17">
            <w:pPr>
              <w:adjustRightInd w:val="0"/>
              <w:snapToGrid w:val="0"/>
              <w:spacing w:line="220" w:lineRule="exact"/>
              <w:rPr>
                <w:rFonts w:ascii="Tahoma" w:hAnsi="Tahoma" w:cs="Tahoma"/>
                <w:sz w:val="22"/>
                <w:lang w:val="pt-BR"/>
              </w:rPr>
            </w:pPr>
            <w:r w:rsidRPr="00027407">
              <w:rPr>
                <w:rFonts w:ascii="Tahoma" w:hAnsi="Tahoma" w:cs="Tahoma"/>
                <w:lang w:val="pt-BR"/>
              </w:rPr>
              <w:t>Febre Russel</w:t>
            </w:r>
            <w:r w:rsidRPr="00027407">
              <w:rPr>
                <w:rFonts w:ascii="Tahoma" w:hAnsi="Tahoma" w:cs="Tahoma"/>
                <w:sz w:val="20"/>
                <w:szCs w:val="20"/>
                <w:lang w:val="pt-BR"/>
              </w:rPr>
              <w:t>ラッサ熱</w:t>
            </w:r>
          </w:p>
          <w:p w:rsidR="007F6D93" w:rsidRPr="00027407" w:rsidRDefault="007F6D93" w:rsidP="00642C17">
            <w:pPr>
              <w:adjustRightInd w:val="0"/>
              <w:snapToGrid w:val="0"/>
              <w:spacing w:line="220" w:lineRule="exact"/>
              <w:rPr>
                <w:rFonts w:ascii="Tahoma" w:hAnsi="Tahoma" w:cs="Tahoma"/>
                <w:sz w:val="22"/>
                <w:lang w:val="pt-BR"/>
              </w:rPr>
            </w:pPr>
            <w:r w:rsidRPr="00027407">
              <w:rPr>
                <w:rFonts w:ascii="Tahoma" w:hAnsi="Tahoma" w:cs="Tahoma"/>
                <w:sz w:val="22"/>
                <w:lang w:val="pt-BR"/>
              </w:rPr>
              <w:t>Poliomielite aguda</w:t>
            </w:r>
            <w:r w:rsidRPr="00027407">
              <w:rPr>
                <w:rFonts w:ascii="Tahoma" w:hAnsi="Tahoma" w:cs="Tahoma"/>
                <w:sz w:val="20"/>
                <w:szCs w:val="20"/>
                <w:lang w:val="pt-BR"/>
              </w:rPr>
              <w:t>急性灰白髄炎</w:t>
            </w:r>
          </w:p>
          <w:p w:rsidR="007F6D93" w:rsidRPr="00027407" w:rsidRDefault="007F6D93" w:rsidP="00642C17">
            <w:pPr>
              <w:adjustRightInd w:val="0"/>
              <w:snapToGrid w:val="0"/>
              <w:spacing w:line="220" w:lineRule="exact"/>
              <w:rPr>
                <w:rFonts w:ascii="Tahoma" w:hAnsi="Tahoma" w:cs="Tahoma"/>
                <w:sz w:val="22"/>
                <w:lang w:val="pt-BR"/>
              </w:rPr>
            </w:pPr>
            <w:r w:rsidRPr="00027407">
              <w:rPr>
                <w:rFonts w:ascii="Tahoma" w:hAnsi="Tahoma" w:cs="Tahoma"/>
                <w:lang w:val="pt-BR"/>
              </w:rPr>
              <w:t>Difteria</w:t>
            </w:r>
            <w:r w:rsidRPr="00027407">
              <w:rPr>
                <w:rFonts w:ascii="Tahoma" w:hAnsi="Tahoma" w:cs="Tahoma"/>
                <w:sz w:val="20"/>
                <w:szCs w:val="20"/>
                <w:lang w:val="pt-BR"/>
              </w:rPr>
              <w:t>ジフテリア</w:t>
            </w:r>
          </w:p>
          <w:p w:rsidR="007F6D93" w:rsidRDefault="007F6D93" w:rsidP="00642C17">
            <w:pPr>
              <w:adjustRightInd w:val="0"/>
              <w:snapToGrid w:val="0"/>
              <w:spacing w:line="220" w:lineRule="exact"/>
              <w:rPr>
                <w:rFonts w:ascii="Tahoma" w:hAnsi="Tahoma" w:cs="Tahoma"/>
                <w:sz w:val="22"/>
                <w:lang w:val="pt-BR"/>
              </w:rPr>
            </w:pPr>
            <w:r w:rsidRPr="00D40AC3">
              <w:rPr>
                <w:rFonts w:ascii="Tahoma" w:hAnsi="Tahoma" w:cs="Tahoma"/>
                <w:sz w:val="20"/>
                <w:lang w:val="pt-BR"/>
              </w:rPr>
              <w:t>Síndrome de Respiração Aguda Severa</w:t>
            </w:r>
            <w:r w:rsidRPr="00027407">
              <w:rPr>
                <w:rFonts w:ascii="Tahoma" w:hAnsi="Tahoma" w:cs="Tahoma"/>
                <w:sz w:val="22"/>
                <w:lang w:val="pt-BR"/>
              </w:rPr>
              <w:t>（</w:t>
            </w:r>
            <w:r w:rsidRPr="00027407">
              <w:rPr>
                <w:rFonts w:ascii="Tahoma" w:hAnsi="Tahoma" w:cs="Tahoma"/>
                <w:sz w:val="22"/>
              </w:rPr>
              <w:ruby>
                <w:rubyPr>
                  <w:rubyAlign w:val="distributeSpace"/>
                  <w:hps w:val="12"/>
                  <w:hpsRaise w:val="18"/>
                  <w:hpsBaseText w:val="22"/>
                  <w:lid w:val="ja-JP"/>
                </w:rubyPr>
                <w:rt>
                  <w:r w:rsidR="007F6D93" w:rsidRPr="00027407">
                    <w:rPr>
                      <w:rFonts w:ascii="Tahoma" w:hAnsi="Tahoma" w:cs="Tahoma"/>
                      <w:sz w:val="22"/>
                      <w:lang w:val="pt-BR"/>
                    </w:rPr>
                    <w:t>＊</w:t>
                  </w:r>
                </w:rt>
                <w:rubyBase>
                  <w:r w:rsidR="007F6D93" w:rsidRPr="00027407">
                    <w:rPr>
                      <w:rFonts w:ascii="Tahoma" w:hAnsi="Tahoma" w:cs="Tahoma"/>
                      <w:sz w:val="22"/>
                      <w:lang w:val="pt-BR"/>
                    </w:rPr>
                    <w:t>Ｓ</w:t>
                  </w:r>
                </w:rubyBase>
              </w:ruby>
            </w:r>
            <w:r w:rsidRPr="00027407">
              <w:rPr>
                <w:rFonts w:ascii="Tahoma" w:hAnsi="Tahoma" w:cs="Tahoma"/>
                <w:sz w:val="22"/>
                <w:lang w:val="pt-BR"/>
              </w:rPr>
              <w:t>ＡＲＳ）</w:t>
            </w:r>
          </w:p>
          <w:p w:rsidR="007F6D93" w:rsidRPr="00027407" w:rsidRDefault="007F6D93" w:rsidP="00642C17">
            <w:pPr>
              <w:adjustRightInd w:val="0"/>
              <w:snapToGrid w:val="0"/>
              <w:spacing w:line="220" w:lineRule="exact"/>
              <w:rPr>
                <w:rFonts w:ascii="Tahoma" w:hAnsi="Tahoma" w:cs="Tahoma"/>
                <w:sz w:val="20"/>
                <w:szCs w:val="20"/>
                <w:lang w:val="pt-BR"/>
              </w:rPr>
            </w:pPr>
            <w:r w:rsidRPr="00D40AC3">
              <w:rPr>
                <w:rFonts w:ascii="Tahoma" w:hAnsi="Tahoma" w:cs="Tahoma"/>
                <w:sz w:val="16"/>
                <w:szCs w:val="20"/>
                <w:lang w:val="pt-BR"/>
              </w:rPr>
              <w:t>重症急性呼吸器症候群（</w:t>
            </w:r>
            <w:r w:rsidRPr="00D40AC3">
              <w:rPr>
                <w:rFonts w:ascii="Tahoma" w:hAnsi="Tahoma" w:cs="Tahoma"/>
                <w:sz w:val="16"/>
                <w:szCs w:val="20"/>
                <w:lang w:val="pt-BR"/>
              </w:rPr>
              <w:t>SARS</w:t>
            </w:r>
            <w:r w:rsidRPr="00027407">
              <w:rPr>
                <w:rFonts w:ascii="Tahoma" w:hAnsi="Tahoma" w:cs="Tahoma"/>
                <w:sz w:val="20"/>
                <w:szCs w:val="20"/>
                <w:lang w:val="pt-BR"/>
              </w:rPr>
              <w:t>）</w:t>
            </w:r>
          </w:p>
          <w:p w:rsidR="007F6D93" w:rsidRDefault="007F6D93" w:rsidP="00642C17">
            <w:pPr>
              <w:adjustRightInd w:val="0"/>
              <w:snapToGrid w:val="0"/>
              <w:spacing w:line="220" w:lineRule="exact"/>
              <w:rPr>
                <w:sz w:val="16"/>
                <w:lang w:val="pt-BR"/>
              </w:rPr>
            </w:pPr>
            <w:r>
              <w:rPr>
                <w:rFonts w:ascii="Tahoma" w:hAnsi="Tahoma" w:cs="Tahoma"/>
                <w:sz w:val="20"/>
                <w:szCs w:val="20"/>
                <w:lang w:val="pt-BR"/>
              </w:rPr>
              <w:t xml:space="preserve">Síndrome respiratória do Oriente Médio </w:t>
            </w:r>
            <w:r w:rsidRPr="008A3941">
              <w:rPr>
                <w:rFonts w:hint="eastAsia"/>
                <w:sz w:val="16"/>
              </w:rPr>
              <w:t>中東呼吸器症候群</w:t>
            </w:r>
            <w:r w:rsidRPr="008A3941">
              <w:rPr>
                <w:rFonts w:hint="eastAsia"/>
                <w:sz w:val="16"/>
                <w:lang w:val="pt-BR"/>
              </w:rPr>
              <w:t>（Ｍ</w:t>
            </w:r>
            <w:r>
              <w:rPr>
                <w:rFonts w:hint="eastAsia"/>
                <w:sz w:val="16"/>
                <w:lang w:val="pt-BR"/>
              </w:rPr>
              <w:t>Ａ</w:t>
            </w:r>
            <w:r w:rsidRPr="008A3941">
              <w:rPr>
                <w:rFonts w:hint="eastAsia"/>
                <w:sz w:val="16"/>
                <w:lang w:val="pt-BR"/>
              </w:rPr>
              <w:t>ＲＳ）</w:t>
            </w:r>
          </w:p>
          <w:p w:rsidR="007F6D93" w:rsidRPr="002C66B4" w:rsidRDefault="007F6D93" w:rsidP="00642C17">
            <w:pPr>
              <w:adjustRightInd w:val="0"/>
              <w:snapToGrid w:val="0"/>
              <w:spacing w:line="220" w:lineRule="exact"/>
              <w:rPr>
                <w:sz w:val="22"/>
                <w:lang w:val="pt-BR"/>
              </w:rPr>
            </w:pPr>
            <w:r w:rsidRPr="00EF47AC">
              <w:rPr>
                <w:rFonts w:ascii="Tahoma" w:hAnsi="Tahoma" w:cs="Tahoma"/>
                <w:lang w:val="pt-BR"/>
              </w:rPr>
              <w:t>Influenza</w:t>
            </w:r>
            <w:r w:rsidRPr="00EF47AC">
              <w:rPr>
                <w:rFonts w:ascii="Tahoma" w:hAnsi="Tahoma" w:cs="Tahoma"/>
              </w:rPr>
              <w:t xml:space="preserve"> Aviária específica </w:t>
            </w:r>
            <w:r w:rsidRPr="00D40AC3">
              <w:rPr>
                <w:rFonts w:hint="eastAsia"/>
                <w:sz w:val="20"/>
              </w:rPr>
              <w:t xml:space="preserve">特定鳥インフルエンザ　</w:t>
            </w:r>
          </w:p>
        </w:tc>
        <w:tc>
          <w:tcPr>
            <w:tcW w:w="4320" w:type="dxa"/>
            <w:vAlign w:val="center"/>
          </w:tcPr>
          <w:p w:rsidR="007F6D93" w:rsidRPr="002626FA" w:rsidRDefault="007F6D93" w:rsidP="00ED174F">
            <w:pPr>
              <w:pStyle w:val="ab"/>
              <w:rPr>
                <w:szCs w:val="22"/>
              </w:rPr>
            </w:pPr>
            <w:r w:rsidRPr="00F95614">
              <w:rPr>
                <w:rFonts w:ascii="Calibri" w:hAnsi="Calibri" w:cs="Calibri"/>
                <w:sz w:val="28"/>
                <w:lang w:val="pt-BR"/>
              </w:rPr>
              <w:t>Até se curar</w:t>
            </w:r>
            <w:r w:rsidRPr="002626FA">
              <w:rPr>
                <w:sz w:val="20"/>
                <w:szCs w:val="20"/>
                <w:lang w:val="pt-BR"/>
              </w:rPr>
              <w:t>治癒するまで</w:t>
            </w:r>
          </w:p>
        </w:tc>
      </w:tr>
      <w:tr w:rsidR="007F6D93" w:rsidRPr="002C66B4" w:rsidTr="00ED174F">
        <w:trPr>
          <w:cantSplit/>
          <w:trHeight w:val="453"/>
        </w:trPr>
        <w:tc>
          <w:tcPr>
            <w:tcW w:w="851" w:type="dxa"/>
            <w:vMerge w:val="restart"/>
            <w:vAlign w:val="center"/>
          </w:tcPr>
          <w:p w:rsidR="007F6D93" w:rsidRPr="00027407" w:rsidRDefault="007F6D93" w:rsidP="00ED174F">
            <w:pPr>
              <w:jc w:val="center"/>
              <w:rPr>
                <w:rFonts w:ascii="Tahoma" w:hAnsi="Tahoma" w:cs="Tahoma"/>
                <w:sz w:val="22"/>
                <w:lang w:val="pt-BR"/>
              </w:rPr>
            </w:pPr>
            <w:r w:rsidRPr="00027407">
              <w:rPr>
                <w:rFonts w:ascii="Tahoma" w:hAnsi="Tahoma" w:cs="Tahoma"/>
                <w:sz w:val="22"/>
                <w:lang w:val="pt-BR"/>
              </w:rPr>
              <w:t>Tipo 2</w:t>
            </w:r>
          </w:p>
          <w:p w:rsidR="007F6D93" w:rsidRPr="00027407" w:rsidRDefault="007F6D93" w:rsidP="00ED174F">
            <w:pPr>
              <w:jc w:val="center"/>
              <w:rPr>
                <w:rFonts w:ascii="Tahoma" w:hAnsi="Tahoma" w:cs="Tahoma"/>
                <w:sz w:val="22"/>
                <w:lang w:val="pt-BR"/>
              </w:rPr>
            </w:pPr>
            <w:r w:rsidRPr="00027407">
              <w:rPr>
                <w:rFonts w:ascii="Tahoma" w:cs="Tahoma"/>
                <w:sz w:val="22"/>
                <w:lang w:val="pt-BR"/>
              </w:rPr>
              <w:t>第２種</w:t>
            </w:r>
          </w:p>
        </w:tc>
        <w:tc>
          <w:tcPr>
            <w:tcW w:w="5913" w:type="dxa"/>
            <w:vAlign w:val="center"/>
          </w:tcPr>
          <w:p w:rsidR="007F6D93" w:rsidRPr="00027407" w:rsidRDefault="007F6D93" w:rsidP="00ED174F">
            <w:pPr>
              <w:spacing w:line="0" w:lineRule="atLeast"/>
              <w:rPr>
                <w:rFonts w:ascii="Tahoma" w:hAnsi="Tahoma" w:cs="Tahoma"/>
                <w:lang w:val="pt-BR"/>
              </w:rPr>
            </w:pPr>
            <w:r w:rsidRPr="00027407">
              <w:rPr>
                <w:rFonts w:ascii="Tahoma" w:hAnsi="Tahoma" w:cs="Tahoma"/>
                <w:lang w:val="pt-BR"/>
              </w:rPr>
              <w:t>Influenza (Com exce</w:t>
            </w:r>
            <w:r>
              <w:rPr>
                <w:rFonts w:ascii="Tahoma" w:hAnsi="Tahoma" w:cs="Tahoma"/>
                <w:lang w:val="pt-BR"/>
              </w:rPr>
              <w:t>ç</w:t>
            </w:r>
            <w:r w:rsidRPr="00027407">
              <w:rPr>
                <w:rFonts w:ascii="Tahoma" w:hAnsi="Tahoma" w:cs="Tahoma"/>
                <w:lang w:val="pt-BR"/>
              </w:rPr>
              <w:t xml:space="preserve">ão da Influenza Aviária </w:t>
            </w:r>
            <w:r>
              <w:rPr>
                <w:rFonts w:ascii="Tahoma" w:hAnsi="Tahoma" w:cs="Tahoma"/>
                <w:lang w:val="pt-BR"/>
              </w:rPr>
              <w:t>específica</w:t>
            </w:r>
            <w:r w:rsidRPr="00027407">
              <w:rPr>
                <w:rFonts w:ascii="Tahoma" w:hAnsi="Tahoma" w:cs="Tahoma"/>
                <w:lang w:val="pt-BR"/>
              </w:rPr>
              <w:t>)</w:t>
            </w:r>
          </w:p>
          <w:p w:rsidR="007F6D93" w:rsidRPr="00027407" w:rsidRDefault="007F6D93" w:rsidP="00ED174F">
            <w:pPr>
              <w:spacing w:line="0" w:lineRule="atLeast"/>
              <w:rPr>
                <w:rFonts w:ascii="Tahoma" w:hAnsi="Tahoma" w:cs="Tahoma"/>
                <w:sz w:val="22"/>
                <w:lang w:val="pt-BR"/>
              </w:rPr>
            </w:pPr>
            <w:r w:rsidRPr="00EF47AC">
              <w:rPr>
                <w:rFonts w:hint="eastAsia"/>
              </w:rPr>
              <w:t>(</w:t>
            </w:r>
            <w:r w:rsidRPr="00EF47AC">
              <w:rPr>
                <w:rFonts w:hint="eastAsia"/>
              </w:rPr>
              <w:t>特定インフルエンザを除く</w:t>
            </w:r>
            <w:r w:rsidRPr="00EF47AC">
              <w:rPr>
                <w:rFonts w:hint="eastAsia"/>
              </w:rPr>
              <w:t>)</w:t>
            </w:r>
          </w:p>
        </w:tc>
        <w:tc>
          <w:tcPr>
            <w:tcW w:w="4320" w:type="dxa"/>
            <w:vAlign w:val="center"/>
          </w:tcPr>
          <w:p w:rsidR="007F6D93" w:rsidRPr="00027407" w:rsidRDefault="007F6D93" w:rsidP="00ED174F">
            <w:pPr>
              <w:spacing w:line="0" w:lineRule="atLeast"/>
              <w:rPr>
                <w:rFonts w:ascii="Tahoma" w:hAnsi="Tahoma" w:cs="Tahoma"/>
                <w:sz w:val="20"/>
                <w:szCs w:val="20"/>
                <w:lang w:val="pt-BR"/>
              </w:rPr>
            </w:pPr>
            <w:r w:rsidRPr="00027407">
              <w:rPr>
                <w:rFonts w:ascii="Tahoma" w:hAnsi="Tahoma" w:cs="Tahoma"/>
                <w:sz w:val="20"/>
                <w:szCs w:val="20"/>
                <w:lang w:val="pt-BR"/>
              </w:rPr>
              <w:t xml:space="preserve"> 5 dias após o começo e 2 dias depois de baixar a febre (crianças do Yochien 3 dias)</w:t>
            </w:r>
          </w:p>
          <w:p w:rsidR="007F6D93" w:rsidRPr="00027407" w:rsidRDefault="007F6D93" w:rsidP="00ED174F">
            <w:pPr>
              <w:spacing w:line="0" w:lineRule="atLeast"/>
              <w:rPr>
                <w:rFonts w:ascii="Tahoma" w:hAnsi="Tahoma" w:cs="Tahoma"/>
                <w:sz w:val="20"/>
                <w:szCs w:val="20"/>
                <w:lang w:val="pt-BR"/>
              </w:rPr>
            </w:pPr>
            <w:r w:rsidRPr="00027407">
              <w:rPr>
                <w:rFonts w:ascii="Tahoma" w:cs="Tahoma"/>
                <w:sz w:val="20"/>
                <w:szCs w:val="20"/>
                <w:lang w:val="pt-BR"/>
              </w:rPr>
              <w:t>発症した</w:t>
            </w:r>
            <w:r w:rsidRPr="00027407">
              <w:rPr>
                <w:rFonts w:ascii="Tahoma" w:hAnsi="Tahoma" w:cs="Tahoma"/>
                <w:sz w:val="20"/>
                <w:szCs w:val="20"/>
                <w:lang w:val="pt-BR"/>
              </w:rPr>
              <w:t>5</w:t>
            </w:r>
            <w:r w:rsidRPr="00027407">
              <w:rPr>
                <w:rFonts w:ascii="Tahoma" w:cs="Tahoma"/>
                <w:sz w:val="20"/>
                <w:szCs w:val="20"/>
                <w:lang w:val="pt-BR"/>
              </w:rPr>
              <w:t>日を経過し</w:t>
            </w:r>
            <w:r w:rsidR="00303F65">
              <w:rPr>
                <w:rFonts w:ascii="Tahoma" w:cs="Tahoma"/>
                <w:sz w:val="20"/>
                <w:szCs w:val="20"/>
                <w:lang w:val="pt-BR"/>
              </w:rPr>
              <w:t>､</w:t>
            </w:r>
            <w:r w:rsidRPr="00027407">
              <w:rPr>
                <w:rFonts w:ascii="Tahoma" w:cs="Tahoma"/>
                <w:sz w:val="20"/>
                <w:szCs w:val="20"/>
                <w:lang w:val="pt-BR"/>
              </w:rPr>
              <w:t>かつ</w:t>
            </w:r>
            <w:r w:rsidR="00303F65">
              <w:rPr>
                <w:rFonts w:ascii="Tahoma" w:cs="Tahoma"/>
                <w:sz w:val="20"/>
                <w:szCs w:val="20"/>
                <w:lang w:val="pt-BR"/>
              </w:rPr>
              <w:t>､</w:t>
            </w:r>
            <w:r w:rsidRPr="00027407">
              <w:rPr>
                <w:rFonts w:ascii="Tahoma" w:cs="Tahoma"/>
                <w:sz w:val="20"/>
                <w:szCs w:val="20"/>
                <w:lang w:val="pt-BR"/>
              </w:rPr>
              <w:t>解熱した後２日</w:t>
            </w:r>
          </w:p>
          <w:p w:rsidR="007F6D93" w:rsidRPr="00027407" w:rsidRDefault="007F6D93" w:rsidP="00ED174F">
            <w:pPr>
              <w:spacing w:line="0" w:lineRule="atLeast"/>
              <w:rPr>
                <w:rFonts w:ascii="Tahoma" w:hAnsi="Tahoma" w:cs="Tahoma"/>
                <w:sz w:val="20"/>
                <w:szCs w:val="20"/>
                <w:lang w:val="pt-BR"/>
              </w:rPr>
            </w:pPr>
            <w:r w:rsidRPr="00027407">
              <w:rPr>
                <w:rFonts w:ascii="Tahoma" w:cs="Tahoma"/>
                <w:sz w:val="20"/>
                <w:szCs w:val="20"/>
                <w:lang w:val="pt-BR"/>
              </w:rPr>
              <w:t>（幼児にあったては</w:t>
            </w:r>
            <w:r w:rsidR="00303F65">
              <w:rPr>
                <w:rFonts w:ascii="Tahoma" w:cs="Tahoma"/>
                <w:sz w:val="20"/>
                <w:szCs w:val="20"/>
                <w:lang w:val="pt-BR"/>
              </w:rPr>
              <w:t>､</w:t>
            </w:r>
            <w:r w:rsidRPr="00027407">
              <w:rPr>
                <w:rFonts w:ascii="Tahoma" w:cs="Tahoma"/>
                <w:sz w:val="20"/>
                <w:szCs w:val="20"/>
                <w:lang w:val="pt-BR"/>
              </w:rPr>
              <w:t>３日）を経過するまで。</w:t>
            </w:r>
          </w:p>
        </w:tc>
      </w:tr>
      <w:tr w:rsidR="007F6D93" w:rsidRPr="002C66B4" w:rsidTr="00ED174F">
        <w:trPr>
          <w:cantSplit/>
          <w:trHeight w:val="439"/>
        </w:trPr>
        <w:tc>
          <w:tcPr>
            <w:tcW w:w="851" w:type="dxa"/>
            <w:vMerge/>
          </w:tcPr>
          <w:p w:rsidR="007F6D93" w:rsidRPr="00027407" w:rsidRDefault="007F6D93" w:rsidP="00ED174F">
            <w:pPr>
              <w:rPr>
                <w:rFonts w:ascii="Tahoma" w:hAnsi="Tahoma" w:cs="Tahoma"/>
                <w:sz w:val="22"/>
                <w:lang w:val="pt-BR"/>
              </w:rPr>
            </w:pPr>
          </w:p>
        </w:tc>
        <w:tc>
          <w:tcPr>
            <w:tcW w:w="5913" w:type="dxa"/>
            <w:vAlign w:val="center"/>
          </w:tcPr>
          <w:p w:rsidR="007F6D93" w:rsidRPr="00027407" w:rsidRDefault="007F6D93" w:rsidP="00ED174F">
            <w:pPr>
              <w:rPr>
                <w:rFonts w:ascii="Tahoma" w:hAnsi="Tahoma" w:cs="Tahoma"/>
                <w:sz w:val="22"/>
                <w:lang w:val="pt-BR"/>
              </w:rPr>
            </w:pPr>
            <w:r w:rsidRPr="00027407">
              <w:rPr>
                <w:rFonts w:ascii="Tahoma" w:hAnsi="Tahoma" w:cs="Tahoma"/>
                <w:sz w:val="22"/>
                <w:lang w:val="pt-BR"/>
              </w:rPr>
              <w:t>Coqueluche</w:t>
            </w:r>
            <w:r w:rsidRPr="00027407">
              <w:rPr>
                <w:rFonts w:ascii="Tahoma" w:hAnsi="Tahoma" w:cs="Tahoma"/>
                <w:sz w:val="20"/>
                <w:szCs w:val="20"/>
                <w:lang w:val="pt-BR"/>
              </w:rPr>
              <w:t>百日咳</w:t>
            </w:r>
          </w:p>
        </w:tc>
        <w:tc>
          <w:tcPr>
            <w:tcW w:w="4320" w:type="dxa"/>
            <w:vAlign w:val="center"/>
          </w:tcPr>
          <w:p w:rsidR="007F6D93" w:rsidRPr="00027407" w:rsidRDefault="007F6D93" w:rsidP="00ED174F">
            <w:pPr>
              <w:spacing w:line="0" w:lineRule="atLeast"/>
              <w:rPr>
                <w:rFonts w:ascii="Tahoma" w:hAnsi="Tahoma" w:cs="Tahoma"/>
                <w:sz w:val="20"/>
                <w:lang w:val="pt-BR"/>
              </w:rPr>
            </w:pPr>
            <w:r w:rsidRPr="00027407">
              <w:rPr>
                <w:rFonts w:ascii="Tahoma" w:hAnsi="Tahoma" w:cs="Tahoma"/>
                <w:sz w:val="20"/>
                <w:lang w:val="pt-BR"/>
              </w:rPr>
              <w:t>Até que a tosse desapareça ou até acabar o tratamento com a substância antibacteriana</w:t>
            </w:r>
          </w:p>
          <w:p w:rsidR="007F6D93" w:rsidRPr="00027407" w:rsidRDefault="007F6D93" w:rsidP="00ED174F">
            <w:pPr>
              <w:spacing w:line="0" w:lineRule="atLeast"/>
              <w:rPr>
                <w:rFonts w:ascii="Tahoma" w:hAnsi="Tahoma" w:cs="Tahoma"/>
                <w:sz w:val="20"/>
                <w:szCs w:val="20"/>
                <w:lang w:val="pt-BR"/>
              </w:rPr>
            </w:pPr>
            <w:r w:rsidRPr="00027407">
              <w:rPr>
                <w:rFonts w:ascii="Tahoma" w:cs="Tahoma"/>
                <w:sz w:val="20"/>
                <w:szCs w:val="20"/>
                <w:lang w:val="pt-BR"/>
              </w:rPr>
              <w:t>特有の咳が消失するまで又は５日間の適正な抗菌性物質剤に治療が終了するまで。</w:t>
            </w:r>
          </w:p>
        </w:tc>
      </w:tr>
      <w:tr w:rsidR="007F6D93" w:rsidRPr="002C66B4" w:rsidTr="00ED174F">
        <w:trPr>
          <w:cantSplit/>
          <w:trHeight w:val="425"/>
        </w:trPr>
        <w:tc>
          <w:tcPr>
            <w:tcW w:w="851" w:type="dxa"/>
            <w:vMerge/>
          </w:tcPr>
          <w:p w:rsidR="007F6D93" w:rsidRPr="00027407" w:rsidRDefault="007F6D93" w:rsidP="00ED174F">
            <w:pPr>
              <w:rPr>
                <w:rFonts w:ascii="Tahoma" w:hAnsi="Tahoma" w:cs="Tahoma"/>
                <w:sz w:val="22"/>
                <w:lang w:val="pt-BR"/>
              </w:rPr>
            </w:pPr>
          </w:p>
        </w:tc>
        <w:tc>
          <w:tcPr>
            <w:tcW w:w="5913" w:type="dxa"/>
            <w:vAlign w:val="center"/>
          </w:tcPr>
          <w:p w:rsidR="007F6D93" w:rsidRPr="00027407" w:rsidRDefault="007F6D93" w:rsidP="00ED174F">
            <w:pPr>
              <w:rPr>
                <w:rFonts w:ascii="Tahoma" w:hAnsi="Tahoma" w:cs="Tahoma"/>
                <w:sz w:val="22"/>
                <w:lang w:val="pt-BR"/>
              </w:rPr>
            </w:pPr>
            <w:r w:rsidRPr="00027407">
              <w:rPr>
                <w:rFonts w:ascii="Tahoma" w:hAnsi="Tahoma" w:cs="Tahoma"/>
                <w:sz w:val="22"/>
                <w:lang w:val="pt-BR"/>
              </w:rPr>
              <w:t>Sarampo</w:t>
            </w:r>
            <w:r w:rsidRPr="00027407">
              <w:rPr>
                <w:rFonts w:ascii="Tahoma" w:hAnsi="Tahoma" w:cs="Tahoma"/>
                <w:sz w:val="20"/>
                <w:szCs w:val="20"/>
                <w:lang w:val="pt-BR"/>
              </w:rPr>
              <w:t>麻しん</w:t>
            </w:r>
          </w:p>
        </w:tc>
        <w:tc>
          <w:tcPr>
            <w:tcW w:w="4320" w:type="dxa"/>
            <w:vAlign w:val="center"/>
          </w:tcPr>
          <w:p w:rsidR="007F6D93" w:rsidRPr="00027407" w:rsidRDefault="007F6D93" w:rsidP="00ED174F">
            <w:pPr>
              <w:spacing w:line="0" w:lineRule="atLeast"/>
              <w:rPr>
                <w:rFonts w:ascii="Tahoma" w:hAnsi="Tahoma" w:cs="Tahoma"/>
                <w:sz w:val="22"/>
                <w:lang w:val="pt-BR"/>
              </w:rPr>
            </w:pPr>
            <w:r w:rsidRPr="00027407">
              <w:rPr>
                <w:rFonts w:ascii="Tahoma" w:hAnsi="Tahoma" w:cs="Tahoma"/>
                <w:sz w:val="22"/>
                <w:lang w:val="pt-BR"/>
              </w:rPr>
              <w:t>Até após 3 dias da cessação da febre</w:t>
            </w:r>
          </w:p>
          <w:p w:rsidR="007F6D93" w:rsidRPr="00027407" w:rsidRDefault="007F6D93" w:rsidP="00ED174F">
            <w:pPr>
              <w:spacing w:line="0" w:lineRule="atLeast"/>
              <w:rPr>
                <w:rFonts w:ascii="Tahoma" w:hAnsi="Tahoma" w:cs="Tahoma"/>
                <w:sz w:val="20"/>
                <w:szCs w:val="20"/>
                <w:lang w:val="pt-BR"/>
              </w:rPr>
            </w:pPr>
            <w:r w:rsidRPr="00027407">
              <w:rPr>
                <w:rFonts w:ascii="Tahoma" w:cs="Tahoma"/>
                <w:sz w:val="20"/>
                <w:szCs w:val="20"/>
                <w:lang w:val="pt-BR"/>
              </w:rPr>
              <w:t>解熱した後３日を経過するまで</w:t>
            </w:r>
          </w:p>
        </w:tc>
      </w:tr>
      <w:tr w:rsidR="007F6D93" w:rsidRPr="002C66B4" w:rsidTr="00ED174F">
        <w:trPr>
          <w:cantSplit/>
          <w:trHeight w:val="526"/>
        </w:trPr>
        <w:tc>
          <w:tcPr>
            <w:tcW w:w="851" w:type="dxa"/>
            <w:vMerge/>
          </w:tcPr>
          <w:p w:rsidR="007F6D93" w:rsidRPr="00027407" w:rsidRDefault="007F6D93" w:rsidP="00ED174F">
            <w:pPr>
              <w:rPr>
                <w:rFonts w:ascii="Tahoma" w:hAnsi="Tahoma" w:cs="Tahoma"/>
                <w:sz w:val="22"/>
                <w:lang w:val="pt-BR"/>
              </w:rPr>
            </w:pPr>
          </w:p>
        </w:tc>
        <w:tc>
          <w:tcPr>
            <w:tcW w:w="5913" w:type="dxa"/>
            <w:vAlign w:val="center"/>
          </w:tcPr>
          <w:p w:rsidR="007F6D93" w:rsidRPr="00027407" w:rsidRDefault="007F6D93" w:rsidP="00ED174F">
            <w:pPr>
              <w:rPr>
                <w:rFonts w:ascii="Tahoma" w:hAnsi="Tahoma" w:cs="Tahoma"/>
                <w:sz w:val="22"/>
                <w:lang w:val="pt-BR"/>
              </w:rPr>
            </w:pPr>
            <w:r w:rsidRPr="00027407">
              <w:rPr>
                <w:rFonts w:ascii="Tahoma" w:hAnsi="Tahoma" w:cs="Tahoma"/>
                <w:sz w:val="22"/>
                <w:lang w:val="pt-BR"/>
              </w:rPr>
              <w:t xml:space="preserve">Parotidite </w:t>
            </w:r>
            <w:r w:rsidRPr="00027407">
              <w:rPr>
                <w:rFonts w:ascii="Tahoma" w:hAnsi="Tahoma" w:cs="Tahoma"/>
                <w:lang w:val="pt-BR"/>
              </w:rPr>
              <w:t>Epidemiológica</w:t>
            </w:r>
            <w:r w:rsidRPr="00027407">
              <w:rPr>
                <w:rFonts w:ascii="Tahoma" w:hAnsi="Tahoma" w:cs="Tahoma"/>
                <w:sz w:val="20"/>
                <w:szCs w:val="20"/>
                <w:lang w:val="pt-BR"/>
              </w:rPr>
              <w:t>流行性耳下腺炎</w:t>
            </w:r>
          </w:p>
        </w:tc>
        <w:tc>
          <w:tcPr>
            <w:tcW w:w="4320" w:type="dxa"/>
            <w:vAlign w:val="center"/>
          </w:tcPr>
          <w:p w:rsidR="007F6D93" w:rsidRPr="00027407" w:rsidRDefault="007F6D93" w:rsidP="00ED174F">
            <w:pPr>
              <w:spacing w:line="0" w:lineRule="atLeast"/>
              <w:rPr>
                <w:rFonts w:ascii="Tahoma" w:hAnsi="Tahoma" w:cs="Tahoma"/>
                <w:sz w:val="22"/>
                <w:lang w:val="pt-BR"/>
              </w:rPr>
            </w:pPr>
            <w:r w:rsidRPr="00027407">
              <w:rPr>
                <w:rFonts w:ascii="Tahoma" w:hAnsi="Tahoma" w:cs="Tahoma"/>
                <w:sz w:val="22"/>
                <w:lang w:val="pt-BR"/>
              </w:rPr>
              <w:t>Até desinflamação das parótidas</w:t>
            </w:r>
          </w:p>
          <w:p w:rsidR="007F6D93" w:rsidRPr="00027407" w:rsidRDefault="007F6D93" w:rsidP="00ED174F">
            <w:pPr>
              <w:spacing w:line="0" w:lineRule="atLeast"/>
              <w:rPr>
                <w:rFonts w:ascii="Tahoma" w:hAnsi="Tahoma" w:cs="Tahoma"/>
                <w:sz w:val="20"/>
                <w:szCs w:val="20"/>
                <w:lang w:val="pt-BR"/>
              </w:rPr>
            </w:pPr>
            <w:r w:rsidRPr="00027407">
              <w:rPr>
                <w:rFonts w:ascii="Tahoma" w:cs="Tahoma"/>
                <w:sz w:val="20"/>
                <w:szCs w:val="20"/>
                <w:lang w:val="pt-BR"/>
              </w:rPr>
              <w:t>耳下腺の腫脹が消失するまで</w:t>
            </w:r>
          </w:p>
        </w:tc>
      </w:tr>
      <w:tr w:rsidR="007F6D93" w:rsidRPr="002C66B4" w:rsidTr="00ED174F">
        <w:trPr>
          <w:cantSplit/>
          <w:trHeight w:val="421"/>
        </w:trPr>
        <w:tc>
          <w:tcPr>
            <w:tcW w:w="851" w:type="dxa"/>
            <w:vMerge/>
          </w:tcPr>
          <w:p w:rsidR="007F6D93" w:rsidRPr="00027407" w:rsidRDefault="007F6D93" w:rsidP="00ED174F">
            <w:pPr>
              <w:rPr>
                <w:rFonts w:ascii="Tahoma" w:hAnsi="Tahoma" w:cs="Tahoma"/>
                <w:sz w:val="22"/>
              </w:rPr>
            </w:pPr>
          </w:p>
        </w:tc>
        <w:tc>
          <w:tcPr>
            <w:tcW w:w="5913" w:type="dxa"/>
            <w:vAlign w:val="center"/>
          </w:tcPr>
          <w:p w:rsidR="007F6D93" w:rsidRPr="00027407" w:rsidRDefault="007F6D93" w:rsidP="00ED174F">
            <w:pPr>
              <w:rPr>
                <w:rFonts w:ascii="Tahoma" w:hAnsi="Tahoma" w:cs="Tahoma"/>
                <w:sz w:val="22"/>
              </w:rPr>
            </w:pPr>
            <w:r w:rsidRPr="00027407">
              <w:rPr>
                <w:rFonts w:ascii="Tahoma" w:hAnsi="Tahoma" w:cs="Tahoma"/>
                <w:lang w:val="pt-BR"/>
              </w:rPr>
              <w:t>Rubéola</w:t>
            </w:r>
            <w:r w:rsidRPr="00027407">
              <w:rPr>
                <w:rFonts w:ascii="Tahoma" w:hAnsi="Tahoma" w:cs="Tahoma"/>
                <w:sz w:val="20"/>
                <w:szCs w:val="20"/>
                <w:lang w:val="pt-BR"/>
              </w:rPr>
              <w:t>風しん</w:t>
            </w:r>
          </w:p>
        </w:tc>
        <w:tc>
          <w:tcPr>
            <w:tcW w:w="4320" w:type="dxa"/>
            <w:vAlign w:val="center"/>
          </w:tcPr>
          <w:p w:rsidR="007F6D93" w:rsidRPr="00027407" w:rsidRDefault="007F6D93" w:rsidP="00ED174F">
            <w:pPr>
              <w:spacing w:line="0" w:lineRule="atLeast"/>
              <w:rPr>
                <w:rFonts w:ascii="Tahoma" w:hAnsi="Tahoma" w:cs="Tahoma"/>
                <w:sz w:val="20"/>
                <w:szCs w:val="20"/>
                <w:lang w:val="pt-BR"/>
              </w:rPr>
            </w:pPr>
            <w:r w:rsidRPr="00027407">
              <w:rPr>
                <w:rFonts w:ascii="Tahoma" w:hAnsi="Tahoma" w:cs="Tahoma"/>
                <w:sz w:val="20"/>
                <w:lang w:val="pt-BR"/>
              </w:rPr>
              <w:t xml:space="preserve">Até o desaparecimento das erupções cutâneas </w:t>
            </w:r>
            <w:r w:rsidRPr="00027407">
              <w:rPr>
                <w:rFonts w:ascii="Tahoma" w:cs="Tahoma"/>
                <w:sz w:val="18"/>
                <w:szCs w:val="20"/>
                <w:lang w:val="pt-BR"/>
              </w:rPr>
              <w:t>発しんが消失するまで</w:t>
            </w:r>
          </w:p>
        </w:tc>
      </w:tr>
      <w:tr w:rsidR="007F6D93" w:rsidRPr="002C66B4" w:rsidTr="00ED174F">
        <w:trPr>
          <w:cantSplit/>
          <w:trHeight w:val="453"/>
        </w:trPr>
        <w:tc>
          <w:tcPr>
            <w:tcW w:w="851" w:type="dxa"/>
            <w:vMerge/>
          </w:tcPr>
          <w:p w:rsidR="007F6D93" w:rsidRPr="00027407" w:rsidRDefault="007F6D93" w:rsidP="00ED174F">
            <w:pPr>
              <w:rPr>
                <w:rFonts w:ascii="Tahoma" w:hAnsi="Tahoma" w:cs="Tahoma"/>
                <w:sz w:val="22"/>
                <w:lang w:val="pt-BR"/>
              </w:rPr>
            </w:pPr>
          </w:p>
        </w:tc>
        <w:tc>
          <w:tcPr>
            <w:tcW w:w="5913" w:type="dxa"/>
            <w:vAlign w:val="center"/>
          </w:tcPr>
          <w:p w:rsidR="007F6D93" w:rsidRPr="00027407" w:rsidRDefault="007F6D93" w:rsidP="00ED174F">
            <w:pPr>
              <w:rPr>
                <w:rFonts w:ascii="Tahoma" w:hAnsi="Tahoma" w:cs="Tahoma"/>
                <w:sz w:val="22"/>
              </w:rPr>
            </w:pPr>
            <w:r w:rsidRPr="00027407">
              <w:rPr>
                <w:rFonts w:ascii="Tahoma" w:hAnsi="Tahoma" w:cs="Tahoma"/>
              </w:rPr>
              <w:t>Catapora</w:t>
            </w:r>
            <w:r w:rsidRPr="00027407">
              <w:rPr>
                <w:rFonts w:ascii="Tahoma" w:hAnsi="Tahoma" w:cs="Tahoma"/>
                <w:sz w:val="20"/>
                <w:szCs w:val="20"/>
              </w:rPr>
              <w:t>水痘</w:t>
            </w:r>
          </w:p>
        </w:tc>
        <w:tc>
          <w:tcPr>
            <w:tcW w:w="4320" w:type="dxa"/>
            <w:vAlign w:val="center"/>
          </w:tcPr>
          <w:p w:rsidR="007F6D93" w:rsidRPr="00027407" w:rsidRDefault="007F6D93" w:rsidP="00ED174F">
            <w:pPr>
              <w:spacing w:line="0" w:lineRule="atLeast"/>
              <w:rPr>
                <w:rFonts w:ascii="Tahoma" w:hAnsi="Tahoma" w:cs="Tahoma"/>
                <w:sz w:val="22"/>
                <w:lang w:val="pt-BR"/>
              </w:rPr>
            </w:pPr>
            <w:r w:rsidRPr="00027407">
              <w:rPr>
                <w:rFonts w:ascii="Tahoma" w:hAnsi="Tahoma" w:cs="Tahoma"/>
                <w:sz w:val="22"/>
                <w:lang w:val="pt-BR"/>
              </w:rPr>
              <w:t>Até a completa recuperação cutânea das erupções</w:t>
            </w:r>
            <w:r w:rsidRPr="00027407">
              <w:rPr>
                <w:rFonts w:ascii="Tahoma" w:cs="Tahoma"/>
                <w:sz w:val="20"/>
                <w:szCs w:val="20"/>
                <w:lang w:val="pt-BR"/>
              </w:rPr>
              <w:t>すべての発しんが痂皮化するまで</w:t>
            </w:r>
          </w:p>
        </w:tc>
      </w:tr>
      <w:tr w:rsidR="007F6D93" w:rsidRPr="002C66B4" w:rsidTr="00ED174F">
        <w:trPr>
          <w:cantSplit/>
          <w:trHeight w:val="453"/>
        </w:trPr>
        <w:tc>
          <w:tcPr>
            <w:tcW w:w="851" w:type="dxa"/>
            <w:vMerge/>
          </w:tcPr>
          <w:p w:rsidR="007F6D93" w:rsidRPr="00027407" w:rsidRDefault="007F6D93" w:rsidP="00ED174F">
            <w:pPr>
              <w:rPr>
                <w:rFonts w:ascii="Tahoma" w:hAnsi="Tahoma" w:cs="Tahoma"/>
                <w:sz w:val="22"/>
                <w:lang w:val="pt-BR"/>
              </w:rPr>
            </w:pPr>
          </w:p>
        </w:tc>
        <w:tc>
          <w:tcPr>
            <w:tcW w:w="5913" w:type="dxa"/>
            <w:vAlign w:val="center"/>
          </w:tcPr>
          <w:p w:rsidR="007F6D93" w:rsidRPr="00027407" w:rsidRDefault="007F6D93" w:rsidP="00ED174F">
            <w:pPr>
              <w:rPr>
                <w:rFonts w:ascii="Tahoma" w:hAnsi="Tahoma" w:cs="Tahoma"/>
                <w:sz w:val="22"/>
                <w:lang w:val="pt-BR"/>
              </w:rPr>
            </w:pPr>
            <w:r w:rsidRPr="00027407">
              <w:rPr>
                <w:rFonts w:ascii="Tahoma" w:hAnsi="Tahoma" w:cs="Tahoma"/>
                <w:lang w:val="pt-BR"/>
              </w:rPr>
              <w:t>Febre Faringo-Conjuntiva</w:t>
            </w:r>
            <w:r w:rsidRPr="00027407">
              <w:rPr>
                <w:rFonts w:ascii="Tahoma" w:hAnsi="Tahoma" w:cs="Tahoma"/>
                <w:sz w:val="20"/>
                <w:szCs w:val="20"/>
                <w:lang w:val="pt-BR"/>
              </w:rPr>
              <w:t>咽頭結膜熱</w:t>
            </w:r>
          </w:p>
        </w:tc>
        <w:tc>
          <w:tcPr>
            <w:tcW w:w="4320" w:type="dxa"/>
            <w:vAlign w:val="center"/>
          </w:tcPr>
          <w:p w:rsidR="007F6D93" w:rsidRPr="00027407" w:rsidRDefault="007F6D93" w:rsidP="00ED174F">
            <w:pPr>
              <w:spacing w:line="0" w:lineRule="atLeast"/>
              <w:ind w:leftChars="-27" w:hangingChars="26" w:hanging="57"/>
              <w:rPr>
                <w:rFonts w:ascii="Tahoma" w:hAnsi="Tahoma" w:cs="Tahoma"/>
                <w:sz w:val="22"/>
                <w:lang w:val="pt-BR"/>
              </w:rPr>
            </w:pPr>
            <w:r w:rsidRPr="00027407">
              <w:rPr>
                <w:rFonts w:ascii="Tahoma" w:hAnsi="Tahoma" w:cs="Tahoma"/>
                <w:sz w:val="22"/>
                <w:lang w:val="pt-BR"/>
              </w:rPr>
              <w:t xml:space="preserve"> </w:t>
            </w:r>
            <w:r w:rsidRPr="00027407">
              <w:rPr>
                <w:rFonts w:ascii="Tahoma" w:hAnsi="Tahoma" w:cs="Tahoma"/>
                <w:sz w:val="18"/>
                <w:lang w:val="pt-BR"/>
              </w:rPr>
              <w:t>2 dias após o desaparecimento do quadro principal</w:t>
            </w:r>
            <w:r w:rsidRPr="00027407">
              <w:rPr>
                <w:rFonts w:ascii="Tahoma" w:cs="Tahoma"/>
                <w:sz w:val="16"/>
                <w:szCs w:val="20"/>
                <w:lang w:val="pt-BR"/>
              </w:rPr>
              <w:t>主要症状が消退した後２日を経過するまで</w:t>
            </w:r>
          </w:p>
        </w:tc>
      </w:tr>
      <w:tr w:rsidR="00A21985" w:rsidRPr="00203919" w:rsidTr="00ED174F">
        <w:trPr>
          <w:cantSplit/>
          <w:trHeight w:val="453"/>
        </w:trPr>
        <w:tc>
          <w:tcPr>
            <w:tcW w:w="851" w:type="dxa"/>
            <w:vMerge/>
          </w:tcPr>
          <w:p w:rsidR="00A21985" w:rsidRPr="00027407" w:rsidRDefault="00A21985" w:rsidP="00ED174F">
            <w:pPr>
              <w:rPr>
                <w:rFonts w:ascii="Tahoma" w:hAnsi="Tahoma" w:cs="Tahoma"/>
                <w:sz w:val="22"/>
                <w:lang w:val="pt-BR"/>
              </w:rPr>
            </w:pPr>
          </w:p>
        </w:tc>
        <w:tc>
          <w:tcPr>
            <w:tcW w:w="5913" w:type="dxa"/>
            <w:vAlign w:val="center"/>
          </w:tcPr>
          <w:p w:rsidR="00A21985" w:rsidRPr="00027407" w:rsidRDefault="00FC4230" w:rsidP="00FC4230">
            <w:pPr>
              <w:rPr>
                <w:rFonts w:ascii="Tahoma" w:hAnsi="Tahoma" w:cs="Tahoma"/>
                <w:lang w:val="pt-BR"/>
              </w:rPr>
            </w:pPr>
            <w:r w:rsidRPr="00FC4230">
              <w:rPr>
                <w:rFonts w:ascii="Calibri" w:hAnsi="Calibri" w:cs="Calibri"/>
                <w:snapToGrid w:val="0"/>
                <w:color w:val="000000" w:themeColor="text1"/>
                <w:kern w:val="0"/>
                <w:sz w:val="24"/>
              </w:rPr>
              <w:t>Infecção pelo novo coronavirus</w:t>
            </w:r>
            <w:r>
              <w:rPr>
                <w:rFonts w:ascii="Calibri" w:hAnsi="Calibri" w:cs="Calibri"/>
                <w:color w:val="000000" w:themeColor="text1"/>
                <w:sz w:val="18"/>
              </w:rPr>
              <w:t xml:space="preserve"> </w:t>
            </w:r>
            <w:r w:rsidRPr="00FC4230">
              <w:rPr>
                <w:rFonts w:ascii="Calibri" w:hAnsi="Calibri" w:cs="Calibri"/>
                <w:color w:val="000000" w:themeColor="text1"/>
                <w:sz w:val="18"/>
              </w:rPr>
              <w:t xml:space="preserve"> </w:t>
            </w:r>
            <w:r w:rsidR="00A21985" w:rsidRPr="00A21985">
              <w:rPr>
                <w:rFonts w:hint="eastAsia"/>
                <w:color w:val="000000" w:themeColor="text1"/>
                <w:sz w:val="18"/>
              </w:rPr>
              <w:t>新型コロナウイルス感染症</w:t>
            </w:r>
          </w:p>
        </w:tc>
        <w:tc>
          <w:tcPr>
            <w:tcW w:w="4320" w:type="dxa"/>
            <w:vAlign w:val="center"/>
          </w:tcPr>
          <w:p w:rsidR="00A21985" w:rsidRPr="00027407" w:rsidRDefault="00FC4230" w:rsidP="00F95614">
            <w:pPr>
              <w:spacing w:line="0" w:lineRule="atLeast"/>
              <w:ind w:leftChars="-27" w:left="80" w:hangingChars="76" w:hanging="137"/>
              <w:rPr>
                <w:rFonts w:ascii="Tahoma" w:hAnsi="Tahoma" w:cs="Tahoma"/>
                <w:sz w:val="22"/>
                <w:lang w:val="pt-BR"/>
              </w:rPr>
            </w:pPr>
            <w:r>
              <w:rPr>
                <w:rFonts w:ascii="Tahoma" w:hAnsi="Tahoma" w:cs="Tahoma" w:hint="eastAsia"/>
                <w:sz w:val="18"/>
                <w:lang w:val="pt-BR"/>
              </w:rPr>
              <w:t>At</w:t>
            </w:r>
            <w:r>
              <w:rPr>
                <w:rFonts w:ascii="Tahoma" w:hAnsi="Tahoma" w:cs="Tahoma"/>
                <w:sz w:val="18"/>
                <w:lang w:val="pt-BR"/>
              </w:rPr>
              <w:t xml:space="preserve">é 5 dias após </w:t>
            </w:r>
            <w:r w:rsidR="00F95614">
              <w:rPr>
                <w:rFonts w:ascii="Tahoma" w:hAnsi="Tahoma" w:cs="Tahoma"/>
                <w:sz w:val="18"/>
                <w:lang w:val="pt-BR"/>
              </w:rPr>
              <w:t xml:space="preserve">o início dos sintomas e 1 dia após o desaparecimento dos sintomas </w:t>
            </w:r>
            <w:r w:rsidR="00A21985" w:rsidRPr="00F95614">
              <w:rPr>
                <w:rFonts w:ascii="Tahoma" w:hAnsi="Tahoma" w:cs="Tahoma" w:hint="eastAsia"/>
                <w:sz w:val="16"/>
                <w:lang w:val="pt-BR"/>
              </w:rPr>
              <w:t>発症した後５日を経過し</w:t>
            </w:r>
            <w:r w:rsidR="00303F65">
              <w:rPr>
                <w:rFonts w:ascii="Tahoma" w:hAnsi="Tahoma" w:cs="Tahoma" w:hint="eastAsia"/>
                <w:sz w:val="16"/>
                <w:lang w:val="pt-BR"/>
              </w:rPr>
              <w:t>､</w:t>
            </w:r>
            <w:r w:rsidR="00A21985" w:rsidRPr="00F95614">
              <w:rPr>
                <w:rFonts w:ascii="Tahoma" w:hAnsi="Tahoma" w:cs="Tahoma" w:hint="eastAsia"/>
                <w:sz w:val="16"/>
                <w:lang w:val="pt-BR"/>
              </w:rPr>
              <w:t>かつ</w:t>
            </w:r>
            <w:r w:rsidR="00303F65">
              <w:rPr>
                <w:rFonts w:ascii="Tahoma" w:hAnsi="Tahoma" w:cs="Tahoma" w:hint="eastAsia"/>
                <w:sz w:val="16"/>
                <w:lang w:val="pt-BR"/>
              </w:rPr>
              <w:t>､</w:t>
            </w:r>
            <w:r w:rsidR="00A21985" w:rsidRPr="00F95614">
              <w:rPr>
                <w:rFonts w:ascii="Tahoma" w:hAnsi="Tahoma" w:cs="Tahoma" w:hint="eastAsia"/>
                <w:sz w:val="16"/>
                <w:lang w:val="pt-BR"/>
              </w:rPr>
              <w:t>症状が軽快した後１日を経過するまで。</w:t>
            </w:r>
          </w:p>
        </w:tc>
      </w:tr>
      <w:tr w:rsidR="007F6D93" w:rsidRPr="002C66B4" w:rsidTr="00ED174F">
        <w:trPr>
          <w:cantSplit/>
          <w:trHeight w:val="439"/>
        </w:trPr>
        <w:tc>
          <w:tcPr>
            <w:tcW w:w="851" w:type="dxa"/>
            <w:vMerge/>
          </w:tcPr>
          <w:p w:rsidR="007F6D93" w:rsidRPr="00027407" w:rsidRDefault="007F6D93" w:rsidP="00ED174F">
            <w:pPr>
              <w:rPr>
                <w:rFonts w:ascii="Tahoma" w:hAnsi="Tahoma" w:cs="Tahoma"/>
                <w:sz w:val="22"/>
                <w:lang w:val="pt-BR"/>
              </w:rPr>
            </w:pPr>
          </w:p>
        </w:tc>
        <w:tc>
          <w:tcPr>
            <w:tcW w:w="5913" w:type="dxa"/>
            <w:vAlign w:val="center"/>
          </w:tcPr>
          <w:p w:rsidR="007F6D93" w:rsidRPr="00027407" w:rsidRDefault="007F6D93" w:rsidP="00ED174F">
            <w:pPr>
              <w:rPr>
                <w:rFonts w:ascii="Tahoma" w:hAnsi="Tahoma" w:cs="Tahoma"/>
                <w:lang w:val="pt-BR"/>
              </w:rPr>
            </w:pPr>
            <w:r w:rsidRPr="00027407">
              <w:rPr>
                <w:rFonts w:ascii="Tahoma" w:hAnsi="Tahoma" w:cs="Tahoma"/>
                <w:lang w:val="pt-BR"/>
              </w:rPr>
              <w:t>Tuberculose</w:t>
            </w:r>
            <w:r w:rsidR="00303F65">
              <w:rPr>
                <w:rFonts w:ascii="Tahoma" w:hAnsi="Tahoma" w:cs="Tahoma"/>
                <w:lang w:val="pt-BR"/>
              </w:rPr>
              <w:t>､</w:t>
            </w:r>
            <w:r w:rsidRPr="00027407">
              <w:rPr>
                <w:rFonts w:ascii="Tahoma" w:hAnsi="Tahoma" w:cs="Tahoma"/>
                <w:lang w:val="pt-BR"/>
              </w:rPr>
              <w:t>ou Meningite meningocócica</w:t>
            </w:r>
          </w:p>
          <w:p w:rsidR="007F6D93" w:rsidRPr="00027407" w:rsidRDefault="007F6D93" w:rsidP="00ED174F">
            <w:pPr>
              <w:rPr>
                <w:rFonts w:ascii="Tahoma" w:hAnsi="Tahoma" w:cs="Tahoma"/>
                <w:sz w:val="22"/>
                <w:lang w:val="pt-BR"/>
              </w:rPr>
            </w:pPr>
            <w:r w:rsidRPr="00027407">
              <w:rPr>
                <w:rFonts w:ascii="Tahoma" w:hAnsi="Tahoma" w:cs="Tahoma"/>
                <w:sz w:val="20"/>
                <w:szCs w:val="20"/>
                <w:lang w:val="pt-BR"/>
              </w:rPr>
              <w:t>結核及び髄膜炎菌性髄膜炎</w:t>
            </w:r>
          </w:p>
        </w:tc>
        <w:tc>
          <w:tcPr>
            <w:tcW w:w="4320" w:type="dxa"/>
            <w:vMerge w:val="restart"/>
            <w:vAlign w:val="center"/>
          </w:tcPr>
          <w:p w:rsidR="007F6D93" w:rsidRPr="00F95614" w:rsidRDefault="007F6D93" w:rsidP="00642C17">
            <w:pPr>
              <w:adjustRightInd w:val="0"/>
              <w:snapToGrid w:val="0"/>
              <w:spacing w:line="280" w:lineRule="exact"/>
              <w:rPr>
                <w:rFonts w:ascii="Calibri" w:hAnsi="Calibri" w:cs="Calibri"/>
                <w:sz w:val="24"/>
                <w:lang w:val="pt-BR"/>
              </w:rPr>
            </w:pPr>
            <w:r w:rsidRPr="00F95614">
              <w:rPr>
                <w:rFonts w:ascii="Calibri" w:hAnsi="Calibri" w:cs="Calibri"/>
                <w:sz w:val="24"/>
                <w:lang w:val="pt-BR"/>
              </w:rPr>
              <w:t>Dependendo do quadro da doença</w:t>
            </w:r>
            <w:r w:rsidR="00303F65">
              <w:rPr>
                <w:rFonts w:ascii="Calibri" w:hAnsi="Calibri" w:cs="Calibri"/>
                <w:sz w:val="24"/>
                <w:lang w:val="pt-BR"/>
              </w:rPr>
              <w:t>､</w:t>
            </w:r>
            <w:r w:rsidRPr="00F95614">
              <w:rPr>
                <w:rFonts w:ascii="Calibri" w:hAnsi="Calibri" w:cs="Calibri"/>
                <w:sz w:val="24"/>
                <w:lang w:val="pt-BR"/>
              </w:rPr>
              <w:t xml:space="preserve"> até o médico da escola ou outro médico determinar que não há mais o risco de infecção</w:t>
            </w:r>
          </w:p>
          <w:p w:rsidR="007F6D93" w:rsidRPr="00027407" w:rsidRDefault="007F6D93" w:rsidP="00642C17">
            <w:pPr>
              <w:spacing w:line="280" w:lineRule="exact"/>
              <w:rPr>
                <w:rFonts w:ascii="Tahoma" w:hAnsi="Tahoma" w:cs="Tahoma"/>
                <w:sz w:val="20"/>
                <w:szCs w:val="20"/>
                <w:lang w:val="pt-BR"/>
              </w:rPr>
            </w:pPr>
            <w:r w:rsidRPr="00027407">
              <w:rPr>
                <w:rFonts w:ascii="Tahoma" w:cs="Tahoma"/>
                <w:sz w:val="20"/>
                <w:szCs w:val="20"/>
                <w:lang w:val="pt-BR"/>
              </w:rPr>
              <w:t>症状により</w:t>
            </w:r>
            <w:r w:rsidR="00303F65">
              <w:rPr>
                <w:rFonts w:ascii="Tahoma" w:cs="Tahoma"/>
                <w:sz w:val="20"/>
                <w:szCs w:val="20"/>
                <w:lang w:val="pt-BR"/>
              </w:rPr>
              <w:t>､</w:t>
            </w:r>
            <w:r w:rsidRPr="00027407">
              <w:rPr>
                <w:rFonts w:ascii="Tahoma" w:cs="Tahoma"/>
                <w:sz w:val="20"/>
                <w:szCs w:val="20"/>
                <w:lang w:val="pt-BR"/>
              </w:rPr>
              <w:t>学校医その他の医師において感染の恐れがないと認めるまで</w:t>
            </w:r>
          </w:p>
        </w:tc>
      </w:tr>
      <w:tr w:rsidR="007F6D93" w:rsidRPr="002C66B4" w:rsidTr="00ED174F">
        <w:trPr>
          <w:cantSplit/>
          <w:trHeight w:val="2271"/>
        </w:trPr>
        <w:tc>
          <w:tcPr>
            <w:tcW w:w="851" w:type="dxa"/>
            <w:tcBorders>
              <w:bottom w:val="single" w:sz="4" w:space="0" w:color="auto"/>
            </w:tcBorders>
            <w:vAlign w:val="center"/>
          </w:tcPr>
          <w:p w:rsidR="007F6D93" w:rsidRPr="00027407" w:rsidRDefault="007F6D93" w:rsidP="00ED174F">
            <w:pPr>
              <w:jc w:val="center"/>
              <w:rPr>
                <w:rFonts w:ascii="Tahoma" w:hAnsi="Tahoma" w:cs="Tahoma"/>
                <w:sz w:val="22"/>
              </w:rPr>
            </w:pPr>
            <w:r w:rsidRPr="00027407">
              <w:rPr>
                <w:rFonts w:ascii="Tahoma" w:hAnsi="Tahoma" w:cs="Tahoma"/>
                <w:sz w:val="22"/>
              </w:rPr>
              <w:t>Tipo 3</w:t>
            </w:r>
          </w:p>
          <w:p w:rsidR="007F6D93" w:rsidRPr="00027407" w:rsidRDefault="007F6D93" w:rsidP="00ED174F">
            <w:pPr>
              <w:jc w:val="center"/>
              <w:rPr>
                <w:rFonts w:ascii="Tahoma" w:hAnsi="Tahoma" w:cs="Tahoma"/>
                <w:sz w:val="22"/>
              </w:rPr>
            </w:pPr>
            <w:r w:rsidRPr="00027407">
              <w:rPr>
                <w:rFonts w:ascii="Tahoma" w:cs="Tahoma"/>
                <w:sz w:val="22"/>
              </w:rPr>
              <w:t>第３種</w:t>
            </w:r>
          </w:p>
        </w:tc>
        <w:tc>
          <w:tcPr>
            <w:tcW w:w="5913" w:type="dxa"/>
            <w:tcBorders>
              <w:bottom w:val="single" w:sz="4" w:space="0" w:color="auto"/>
            </w:tcBorders>
            <w:vAlign w:val="center"/>
          </w:tcPr>
          <w:p w:rsidR="007F6D93" w:rsidRPr="003D1D72" w:rsidRDefault="007F6D93" w:rsidP="00ED174F">
            <w:pPr>
              <w:spacing w:line="0" w:lineRule="atLeast"/>
              <w:rPr>
                <w:rFonts w:ascii="Tahoma" w:hAnsi="Tahoma" w:cs="Tahoma"/>
                <w:sz w:val="22"/>
              </w:rPr>
            </w:pPr>
            <w:r w:rsidRPr="003D1D72">
              <w:rPr>
                <w:rFonts w:ascii="Tahoma" w:hAnsi="Tahoma" w:cs="Tahoma"/>
              </w:rPr>
              <w:t>Cólera</w:t>
            </w:r>
            <w:r w:rsidRPr="00027407">
              <w:rPr>
                <w:rFonts w:ascii="Tahoma" w:hAnsi="Tahoma" w:cs="Tahoma"/>
                <w:sz w:val="20"/>
                <w:szCs w:val="20"/>
                <w:lang w:val="pt-BR"/>
              </w:rPr>
              <w:t>コレラ</w:t>
            </w:r>
          </w:p>
          <w:p w:rsidR="007F6D93" w:rsidRPr="003D1D72" w:rsidRDefault="007F6D93" w:rsidP="00ED174F">
            <w:pPr>
              <w:spacing w:line="0" w:lineRule="atLeast"/>
              <w:rPr>
                <w:rFonts w:ascii="Tahoma" w:hAnsi="Tahoma" w:cs="Tahoma"/>
                <w:sz w:val="22"/>
              </w:rPr>
            </w:pPr>
            <w:r w:rsidRPr="003D1D72">
              <w:rPr>
                <w:rFonts w:ascii="Tahoma" w:hAnsi="Tahoma" w:cs="Tahoma"/>
              </w:rPr>
              <w:t>Desinteria</w:t>
            </w:r>
            <w:r w:rsidRPr="00027407">
              <w:rPr>
                <w:rFonts w:ascii="Tahoma" w:hAnsi="Tahoma" w:cs="Tahoma"/>
                <w:sz w:val="20"/>
                <w:szCs w:val="20"/>
                <w:lang w:val="pt-BR"/>
              </w:rPr>
              <w:t>細菌性赤痢</w:t>
            </w:r>
          </w:p>
          <w:p w:rsidR="007F6D93" w:rsidRPr="003D1D72" w:rsidRDefault="007F6D93" w:rsidP="00ED174F">
            <w:pPr>
              <w:spacing w:line="0" w:lineRule="atLeast"/>
              <w:rPr>
                <w:rFonts w:ascii="Tahoma" w:hAnsi="Tahoma" w:cs="Tahoma"/>
                <w:sz w:val="22"/>
              </w:rPr>
            </w:pPr>
            <w:r w:rsidRPr="003D1D72">
              <w:rPr>
                <w:rFonts w:ascii="Tahoma" w:hAnsi="Tahoma" w:cs="Tahoma"/>
              </w:rPr>
              <w:t>Infecção Hemorrágica do Colo</w:t>
            </w:r>
            <w:r w:rsidRPr="00027407">
              <w:rPr>
                <w:rFonts w:ascii="Tahoma" w:hAnsi="Tahoma" w:cs="Tahoma"/>
                <w:sz w:val="20"/>
                <w:szCs w:val="20"/>
                <w:lang w:val="pt-BR"/>
              </w:rPr>
              <w:t>腸管出血性大腸菌感染症</w:t>
            </w:r>
          </w:p>
          <w:p w:rsidR="007F6D93" w:rsidRPr="003D1D72" w:rsidRDefault="007F6D93" w:rsidP="00ED174F">
            <w:pPr>
              <w:spacing w:line="0" w:lineRule="atLeast"/>
              <w:rPr>
                <w:rFonts w:ascii="Tahoma" w:hAnsi="Tahoma" w:cs="Tahoma"/>
                <w:sz w:val="22"/>
              </w:rPr>
            </w:pPr>
            <w:r w:rsidRPr="003D1D72">
              <w:rPr>
                <w:rFonts w:ascii="Tahoma" w:hAnsi="Tahoma" w:cs="Tahoma"/>
              </w:rPr>
              <w:t>Tifo de Cólo</w:t>
            </w:r>
            <w:r w:rsidRPr="00027407">
              <w:rPr>
                <w:rFonts w:ascii="Tahoma" w:hAnsi="Tahoma" w:cs="Tahoma"/>
                <w:sz w:val="20"/>
                <w:szCs w:val="20"/>
                <w:lang w:val="pt-BR"/>
              </w:rPr>
              <w:t>腸チフス</w:t>
            </w:r>
          </w:p>
          <w:p w:rsidR="007F6D93" w:rsidRPr="003D1D72" w:rsidRDefault="007F6D93" w:rsidP="00ED174F">
            <w:pPr>
              <w:spacing w:line="0" w:lineRule="atLeast"/>
              <w:rPr>
                <w:rFonts w:ascii="Tahoma" w:hAnsi="Tahoma" w:cs="Tahoma"/>
                <w:sz w:val="22"/>
              </w:rPr>
            </w:pPr>
            <w:r w:rsidRPr="003D1D72">
              <w:rPr>
                <w:rFonts w:ascii="Tahoma" w:hAnsi="Tahoma" w:cs="Tahoma"/>
              </w:rPr>
              <w:t>Paratifo</w:t>
            </w:r>
            <w:r w:rsidRPr="00027407">
              <w:rPr>
                <w:rFonts w:ascii="Tahoma" w:hAnsi="Tahoma" w:cs="Tahoma"/>
                <w:sz w:val="20"/>
                <w:szCs w:val="20"/>
                <w:lang w:val="pt-BR"/>
              </w:rPr>
              <w:t>パラチフス</w:t>
            </w:r>
          </w:p>
          <w:p w:rsidR="007F6D93" w:rsidRPr="003D1D72" w:rsidRDefault="007F6D93" w:rsidP="00ED174F">
            <w:pPr>
              <w:spacing w:line="0" w:lineRule="atLeast"/>
              <w:rPr>
                <w:rFonts w:ascii="Tahoma" w:hAnsi="Tahoma" w:cs="Tahoma"/>
                <w:sz w:val="22"/>
              </w:rPr>
            </w:pPr>
            <w:r w:rsidRPr="003D1D72">
              <w:rPr>
                <w:rFonts w:ascii="Tahoma" w:hAnsi="Tahoma" w:cs="Tahoma"/>
              </w:rPr>
              <w:t>Conjuntivite Epidemiológica</w:t>
            </w:r>
            <w:r w:rsidRPr="00027407">
              <w:rPr>
                <w:rFonts w:ascii="Tahoma" w:hAnsi="Tahoma" w:cs="Tahoma"/>
                <w:sz w:val="20"/>
                <w:szCs w:val="20"/>
                <w:lang w:val="pt-BR"/>
              </w:rPr>
              <w:t>流行性角結膜炎</w:t>
            </w:r>
          </w:p>
          <w:p w:rsidR="007F6D93" w:rsidRPr="00027407" w:rsidRDefault="007F6D93" w:rsidP="00ED174F">
            <w:pPr>
              <w:spacing w:line="0" w:lineRule="atLeast"/>
              <w:rPr>
                <w:rFonts w:ascii="Tahoma" w:hAnsi="Tahoma" w:cs="Tahoma"/>
                <w:sz w:val="22"/>
                <w:lang w:val="pt-BR"/>
              </w:rPr>
            </w:pPr>
            <w:r w:rsidRPr="00027407">
              <w:rPr>
                <w:rFonts w:ascii="Tahoma" w:hAnsi="Tahoma" w:cs="Tahoma"/>
                <w:lang w:val="pt-BR"/>
              </w:rPr>
              <w:t>Conjuntivite Hemorrágica Aguda</w:t>
            </w:r>
            <w:r w:rsidRPr="00027407">
              <w:rPr>
                <w:rFonts w:ascii="Tahoma" w:hAnsi="Tahoma" w:cs="Tahoma"/>
                <w:sz w:val="20"/>
                <w:szCs w:val="20"/>
                <w:lang w:val="pt-BR"/>
              </w:rPr>
              <w:t>急性出血性結膜炎</w:t>
            </w:r>
          </w:p>
          <w:p w:rsidR="007F6D93" w:rsidRPr="00027407" w:rsidRDefault="007F6D93" w:rsidP="00ED174F">
            <w:pPr>
              <w:spacing w:line="0" w:lineRule="atLeast"/>
              <w:rPr>
                <w:rFonts w:ascii="Tahoma" w:hAnsi="Tahoma" w:cs="Tahoma"/>
                <w:sz w:val="22"/>
              </w:rPr>
            </w:pPr>
            <w:r w:rsidRPr="00027407">
              <w:rPr>
                <w:rFonts w:ascii="Tahoma" w:hAnsi="Tahoma" w:cs="Tahoma"/>
                <w:lang w:val="pt-BR"/>
              </w:rPr>
              <w:t>Outras Doenças Infecciosas</w:t>
            </w:r>
            <w:r w:rsidRPr="00027407">
              <w:rPr>
                <w:rFonts w:ascii="Tahoma" w:hAnsi="Tahoma" w:cs="Tahoma"/>
                <w:sz w:val="20"/>
                <w:szCs w:val="20"/>
                <w:lang w:val="pt-BR"/>
              </w:rPr>
              <w:t>その他の感染症</w:t>
            </w:r>
          </w:p>
        </w:tc>
        <w:tc>
          <w:tcPr>
            <w:tcW w:w="4320" w:type="dxa"/>
            <w:vMerge/>
            <w:tcBorders>
              <w:bottom w:val="single" w:sz="4" w:space="0" w:color="auto"/>
            </w:tcBorders>
            <w:vAlign w:val="center"/>
          </w:tcPr>
          <w:p w:rsidR="007F6D93" w:rsidRPr="002C66B4" w:rsidRDefault="007F6D93" w:rsidP="00ED174F">
            <w:pPr>
              <w:rPr>
                <w:sz w:val="22"/>
              </w:rPr>
            </w:pPr>
          </w:p>
        </w:tc>
      </w:tr>
    </w:tbl>
    <w:p w:rsidR="00F95614" w:rsidRPr="00642C17" w:rsidRDefault="007F6D93" w:rsidP="00642C17">
      <w:pPr>
        <w:adjustRightInd w:val="0"/>
        <w:snapToGrid w:val="0"/>
        <w:spacing w:line="220" w:lineRule="exact"/>
        <w:ind w:leftChars="-67" w:left="245" w:hangingChars="193" w:hanging="386"/>
        <w:rPr>
          <w:rFonts w:ascii="Tahoma" w:cs="Tahoma"/>
          <w:color w:val="7F7F7F" w:themeColor="text1" w:themeTint="80"/>
          <w:sz w:val="18"/>
          <w:szCs w:val="20"/>
          <w:lang w:val="pt-BR"/>
        </w:rPr>
      </w:pPr>
      <w:r w:rsidRPr="00F95614">
        <w:rPr>
          <w:rFonts w:hint="eastAsia"/>
          <w:sz w:val="20"/>
          <w:szCs w:val="20"/>
        </w:rPr>
        <w:t>＊</w:t>
      </w:r>
      <w:r w:rsidRPr="00F95614">
        <w:rPr>
          <w:rFonts w:hint="eastAsia"/>
          <w:sz w:val="20"/>
          <w:szCs w:val="20"/>
        </w:rPr>
        <w:t xml:space="preserve"> </w:t>
      </w:r>
      <w:r w:rsidRPr="00EF47AC">
        <w:rPr>
          <w:rFonts w:hint="eastAsia"/>
          <w:sz w:val="20"/>
          <w:szCs w:val="20"/>
        </w:rPr>
        <w:t xml:space="preserve">　</w:t>
      </w:r>
      <w:r w:rsidR="00F95614" w:rsidRPr="00642C17">
        <w:rPr>
          <w:rFonts w:ascii="Tahoma" w:cs="Tahoma"/>
          <w:color w:val="7F7F7F" w:themeColor="text1" w:themeTint="80"/>
          <w:sz w:val="18"/>
          <w:szCs w:val="20"/>
          <w:lang w:val="pt-BR"/>
        </w:rPr>
        <w:t>重症急性呼吸器症候群については</w:t>
      </w:r>
      <w:r w:rsidR="00303F65">
        <w:rPr>
          <w:rFonts w:ascii="Tahoma" w:cs="Tahoma"/>
          <w:color w:val="7F7F7F" w:themeColor="text1" w:themeTint="80"/>
          <w:sz w:val="18"/>
          <w:szCs w:val="20"/>
        </w:rPr>
        <w:t>､</w:t>
      </w:r>
      <w:r w:rsidR="00F95614" w:rsidRPr="00642C17">
        <w:rPr>
          <w:rFonts w:ascii="Tahoma" w:cs="Tahoma"/>
          <w:color w:val="7F7F7F" w:themeColor="text1" w:themeTint="80"/>
          <w:sz w:val="18"/>
          <w:szCs w:val="20"/>
          <w:lang w:val="pt-BR"/>
        </w:rPr>
        <w:t>病原体が</w:t>
      </w:r>
      <w:r w:rsidR="00F95614" w:rsidRPr="00642C17">
        <w:rPr>
          <w:rFonts w:hint="eastAsia"/>
          <w:color w:val="7F7F7F" w:themeColor="text1" w:themeTint="80"/>
          <w:sz w:val="18"/>
          <w:szCs w:val="20"/>
        </w:rPr>
        <w:t>ベータ</w:t>
      </w:r>
      <w:r w:rsidR="00F95614" w:rsidRPr="00642C17">
        <w:rPr>
          <w:rFonts w:ascii="Tahoma" w:cs="Tahoma"/>
          <w:color w:val="7F7F7F" w:themeColor="text1" w:themeTint="80"/>
          <w:sz w:val="18"/>
          <w:szCs w:val="20"/>
          <w:lang w:val="pt-BR"/>
        </w:rPr>
        <w:t>コロナウイルス属</w:t>
      </w:r>
      <w:r w:rsidR="00F95614" w:rsidRPr="00642C17">
        <w:rPr>
          <w:rFonts w:ascii="Tahoma" w:cs="Tahoma"/>
          <w:color w:val="7F7F7F" w:themeColor="text1" w:themeTint="80"/>
          <w:sz w:val="18"/>
          <w:szCs w:val="20"/>
        </w:rPr>
        <w:t>ＳＡＲＳ</w:t>
      </w:r>
      <w:r w:rsidR="00F95614" w:rsidRPr="00642C17">
        <w:rPr>
          <w:rFonts w:ascii="Tahoma" w:cs="Tahoma"/>
          <w:color w:val="7F7F7F" w:themeColor="text1" w:themeTint="80"/>
          <w:sz w:val="18"/>
          <w:szCs w:val="20"/>
          <w:lang w:val="pt-BR"/>
        </w:rPr>
        <w:t>コロナウイルスであるものに限る</w:t>
      </w:r>
    </w:p>
    <w:p w:rsidR="007F6D93" w:rsidRPr="00F95614" w:rsidRDefault="00F95614" w:rsidP="00642C17">
      <w:pPr>
        <w:adjustRightInd w:val="0"/>
        <w:snapToGrid w:val="0"/>
        <w:spacing w:line="220" w:lineRule="exact"/>
        <w:ind w:leftChars="83" w:left="174" w:firstLineChars="100" w:firstLine="220"/>
        <w:rPr>
          <w:rFonts w:ascii="Tahoma" w:cs="Tahoma"/>
          <w:sz w:val="18"/>
          <w:szCs w:val="20"/>
          <w:lang w:val="pt-BR"/>
        </w:rPr>
      </w:pPr>
      <w:r w:rsidRPr="00F95614">
        <w:rPr>
          <w:rFonts w:ascii="Calibri" w:hAnsi="Calibri" w:cs="Calibri"/>
          <w:sz w:val="22"/>
          <w:szCs w:val="20"/>
          <w:lang w:val="pt-BR"/>
        </w:rPr>
        <w:t>A</w:t>
      </w:r>
      <w:r w:rsidR="007F6D93" w:rsidRPr="00F95614">
        <w:rPr>
          <w:rFonts w:ascii="Calibri" w:hAnsi="Calibri" w:cs="Calibri"/>
          <w:sz w:val="22"/>
          <w:szCs w:val="20"/>
          <w:lang w:val="pt-BR"/>
        </w:rPr>
        <w:t xml:space="preserve"> Síndrome de Respiração Aguda Severa</w:t>
      </w:r>
      <w:r w:rsidR="00303F65">
        <w:rPr>
          <w:rFonts w:ascii="Calibri" w:hAnsi="Calibri" w:cs="Calibri"/>
          <w:sz w:val="22"/>
          <w:szCs w:val="20"/>
          <w:lang w:val="pt-BR"/>
        </w:rPr>
        <w:t>､</w:t>
      </w:r>
      <w:r w:rsidR="007F6D93" w:rsidRPr="00F95614">
        <w:rPr>
          <w:rFonts w:ascii="Calibri" w:hAnsi="Calibri" w:cs="Calibri"/>
          <w:sz w:val="22"/>
          <w:szCs w:val="20"/>
          <w:lang w:val="pt-BR"/>
        </w:rPr>
        <w:t xml:space="preserve"> se limita ao coronavírus responsável pela SARS.</w:t>
      </w:r>
      <w:r w:rsidR="007F6D93" w:rsidRPr="00F95614">
        <w:rPr>
          <w:rFonts w:ascii="Tahoma" w:cs="Tahoma"/>
          <w:sz w:val="18"/>
          <w:szCs w:val="20"/>
          <w:lang w:val="pt-BR"/>
        </w:rPr>
        <w:t xml:space="preserve">　　</w:t>
      </w:r>
    </w:p>
    <w:p w:rsidR="00F95614" w:rsidRPr="00EF47AC" w:rsidRDefault="007F6D93" w:rsidP="00642C17">
      <w:pPr>
        <w:adjustRightInd w:val="0"/>
        <w:snapToGrid w:val="0"/>
        <w:spacing w:line="220" w:lineRule="exact"/>
        <w:ind w:leftChars="-67" w:left="621" w:hangingChars="381" w:hanging="762"/>
        <w:rPr>
          <w:sz w:val="20"/>
          <w:szCs w:val="20"/>
        </w:rPr>
      </w:pPr>
      <w:r w:rsidRPr="00EF47AC">
        <w:rPr>
          <w:rFonts w:ascii="Tahoma" w:cs="Tahoma" w:hint="eastAsia"/>
          <w:sz w:val="20"/>
          <w:szCs w:val="20"/>
          <w:lang w:val="pt-BR"/>
        </w:rPr>
        <w:t>＊</w:t>
      </w:r>
      <w:r w:rsidRPr="00EF47AC">
        <w:rPr>
          <w:rFonts w:ascii="Tahoma" w:cs="Tahoma" w:hint="eastAsia"/>
          <w:sz w:val="20"/>
          <w:szCs w:val="20"/>
          <w:lang w:val="pt-BR"/>
        </w:rPr>
        <w:t xml:space="preserve"> </w:t>
      </w:r>
      <w:r w:rsidRPr="00EF47AC">
        <w:rPr>
          <w:rFonts w:ascii="Tahoma" w:hAnsi="Tahoma" w:cs="Tahoma"/>
          <w:sz w:val="20"/>
          <w:szCs w:val="20"/>
          <w:lang w:val="pt-BR"/>
        </w:rPr>
        <w:t xml:space="preserve"> </w:t>
      </w:r>
      <w:r w:rsidRPr="00F95614">
        <w:rPr>
          <w:rFonts w:ascii="Calibri" w:hAnsi="Calibri" w:cs="Calibri"/>
          <w:sz w:val="22"/>
          <w:szCs w:val="20"/>
          <w:lang w:val="pt-BR"/>
        </w:rPr>
        <w:t xml:space="preserve"> </w:t>
      </w:r>
      <w:r w:rsidR="00F95614" w:rsidRPr="00642C17">
        <w:rPr>
          <w:rFonts w:hint="eastAsia"/>
          <w:color w:val="7F7F7F" w:themeColor="text1" w:themeTint="80"/>
          <w:sz w:val="20"/>
          <w:szCs w:val="20"/>
        </w:rPr>
        <w:t>中東呼吸器症候群については</w:t>
      </w:r>
      <w:r w:rsidR="00303F65">
        <w:rPr>
          <w:rFonts w:hint="eastAsia"/>
          <w:color w:val="7F7F7F" w:themeColor="text1" w:themeTint="80"/>
          <w:sz w:val="20"/>
          <w:szCs w:val="20"/>
        </w:rPr>
        <w:t>､</w:t>
      </w:r>
      <w:r w:rsidR="00F95614" w:rsidRPr="00642C17">
        <w:rPr>
          <w:rFonts w:hint="eastAsia"/>
          <w:color w:val="7F7F7F" w:themeColor="text1" w:themeTint="80"/>
          <w:sz w:val="20"/>
          <w:szCs w:val="20"/>
        </w:rPr>
        <w:t>ベータコロナウイルス属ＭＥＲＳコロナウイルスであるものに限る。</w:t>
      </w:r>
    </w:p>
    <w:p w:rsidR="007F6D93" w:rsidRPr="00F95614" w:rsidRDefault="00F95614" w:rsidP="00642C17">
      <w:pPr>
        <w:adjustRightInd w:val="0"/>
        <w:snapToGrid w:val="0"/>
        <w:spacing w:line="220" w:lineRule="exact"/>
        <w:ind w:leftChars="183" w:left="650" w:hangingChars="121" w:hanging="266"/>
        <w:rPr>
          <w:rFonts w:ascii="Calibri" w:hAnsi="Calibri" w:cs="Calibri"/>
          <w:sz w:val="22"/>
          <w:szCs w:val="20"/>
          <w:lang w:val="pt-BR"/>
        </w:rPr>
      </w:pPr>
      <w:r w:rsidRPr="00F95614">
        <w:rPr>
          <w:rFonts w:ascii="Calibri" w:hAnsi="Calibri" w:cs="Calibri"/>
          <w:sz w:val="22"/>
          <w:szCs w:val="20"/>
          <w:lang w:val="pt-BR"/>
        </w:rPr>
        <w:t>A</w:t>
      </w:r>
      <w:r w:rsidR="007F6D93" w:rsidRPr="00F95614">
        <w:rPr>
          <w:rFonts w:ascii="Calibri" w:hAnsi="Calibri" w:cs="Calibri"/>
          <w:sz w:val="22"/>
          <w:szCs w:val="20"/>
          <w:lang w:val="pt-BR"/>
        </w:rPr>
        <w:t xml:space="preserve"> Síndrome respiratória do Oriente Médio</w:t>
      </w:r>
      <w:r w:rsidR="00303F65">
        <w:rPr>
          <w:rFonts w:ascii="Calibri" w:hAnsi="Calibri" w:cs="Calibri"/>
          <w:sz w:val="22"/>
          <w:szCs w:val="20"/>
          <w:lang w:val="pt-BR"/>
        </w:rPr>
        <w:t>､</w:t>
      </w:r>
      <w:r w:rsidR="007F6D93" w:rsidRPr="00F95614">
        <w:rPr>
          <w:rFonts w:ascii="Calibri" w:hAnsi="Calibri" w:cs="Calibri"/>
          <w:sz w:val="22"/>
          <w:szCs w:val="20"/>
          <w:lang w:val="pt-BR"/>
        </w:rPr>
        <w:t xml:space="preserve"> se limita ao tipo do gênero Betta </w:t>
      </w:r>
      <w:r w:rsidRPr="00F95614">
        <w:rPr>
          <w:rFonts w:ascii="Calibri" w:hAnsi="Calibri" w:cs="Calibri"/>
          <w:sz w:val="22"/>
          <w:szCs w:val="20"/>
          <w:lang w:val="pt-BR"/>
        </w:rPr>
        <w:t>c</w:t>
      </w:r>
      <w:r w:rsidR="007F6D93" w:rsidRPr="00F95614">
        <w:rPr>
          <w:rFonts w:ascii="Calibri" w:hAnsi="Calibri" w:cs="Calibri"/>
          <w:sz w:val="22"/>
          <w:szCs w:val="20"/>
          <w:lang w:val="pt-BR"/>
        </w:rPr>
        <w:t>oronav</w:t>
      </w:r>
      <w:r w:rsidRPr="00F95614">
        <w:rPr>
          <w:rFonts w:ascii="Calibri" w:hAnsi="Calibri" w:cs="Calibri"/>
          <w:sz w:val="22"/>
          <w:szCs w:val="20"/>
          <w:lang w:val="pt-BR"/>
        </w:rPr>
        <w:t>í</w:t>
      </w:r>
      <w:r w:rsidR="007F6D93" w:rsidRPr="00F95614">
        <w:rPr>
          <w:rFonts w:ascii="Calibri" w:hAnsi="Calibri" w:cs="Calibri"/>
          <w:sz w:val="22"/>
          <w:szCs w:val="20"/>
          <w:lang w:val="pt-BR"/>
        </w:rPr>
        <w:t xml:space="preserve">rus e Mers </w:t>
      </w:r>
      <w:r w:rsidRPr="00F95614">
        <w:rPr>
          <w:rFonts w:ascii="Calibri" w:hAnsi="Calibri" w:cs="Calibri"/>
          <w:sz w:val="22"/>
          <w:szCs w:val="20"/>
          <w:lang w:val="pt-BR"/>
        </w:rPr>
        <w:t>c</w:t>
      </w:r>
      <w:r w:rsidR="007F6D93" w:rsidRPr="00F95614">
        <w:rPr>
          <w:rFonts w:ascii="Calibri" w:hAnsi="Calibri" w:cs="Calibri"/>
          <w:sz w:val="22"/>
          <w:szCs w:val="20"/>
          <w:lang w:val="pt-BR"/>
        </w:rPr>
        <w:t xml:space="preserve">oronavírus)   </w:t>
      </w:r>
    </w:p>
    <w:p w:rsidR="00A21985" w:rsidRPr="00642C17" w:rsidRDefault="007F6D93" w:rsidP="00642C17">
      <w:pPr>
        <w:tabs>
          <w:tab w:val="left" w:pos="-284"/>
          <w:tab w:val="left" w:pos="-142"/>
          <w:tab w:val="left" w:pos="142"/>
          <w:tab w:val="left" w:pos="10466"/>
        </w:tabs>
        <w:adjustRightInd w:val="0"/>
        <w:snapToGrid w:val="0"/>
        <w:spacing w:line="220" w:lineRule="exact"/>
        <w:ind w:leftChars="-85" w:left="422" w:right="-23" w:hangingChars="300" w:hanging="600"/>
        <w:jc w:val="left"/>
        <w:rPr>
          <w:rFonts w:ascii="Calibri" w:hAnsi="Calibri" w:cs="Calibri"/>
          <w:color w:val="7F7F7F" w:themeColor="text1" w:themeTint="80"/>
          <w:sz w:val="18"/>
        </w:rPr>
      </w:pPr>
      <w:r w:rsidRPr="00F95614">
        <w:rPr>
          <w:rFonts w:ascii="Tahoma" w:cs="Tahoma"/>
          <w:sz w:val="20"/>
          <w:szCs w:val="20"/>
          <w:lang w:val="pt-BR"/>
        </w:rPr>
        <w:t>＊</w:t>
      </w:r>
      <w:r w:rsidRPr="00EF47AC">
        <w:rPr>
          <w:rFonts w:ascii="Tahoma" w:cs="Tahoma"/>
          <w:sz w:val="20"/>
          <w:szCs w:val="20"/>
        </w:rPr>
        <w:t xml:space="preserve">　</w:t>
      </w:r>
      <w:r w:rsidR="00F95614">
        <w:rPr>
          <w:rFonts w:ascii="Tahoma" w:cs="Tahoma" w:hint="eastAsia"/>
          <w:sz w:val="20"/>
          <w:szCs w:val="20"/>
        </w:rPr>
        <w:t xml:space="preserve"> </w:t>
      </w:r>
      <w:r w:rsidR="00F95614" w:rsidRPr="00642C17">
        <w:rPr>
          <w:rFonts w:hint="eastAsia"/>
          <w:color w:val="7F7F7F" w:themeColor="text1" w:themeTint="80"/>
          <w:sz w:val="18"/>
          <w:szCs w:val="20"/>
        </w:rPr>
        <w:t>特定鳥インフルエンザについては</w:t>
      </w:r>
      <w:r w:rsidR="00F95614" w:rsidRPr="00642C17">
        <w:rPr>
          <w:rFonts w:ascii="Tahoma" w:cs="Tahoma"/>
          <w:color w:val="7F7F7F" w:themeColor="text1" w:themeTint="80"/>
          <w:sz w:val="18"/>
          <w:szCs w:val="20"/>
          <w:lang w:val="pt-BR"/>
        </w:rPr>
        <w:t>については</w:t>
      </w:r>
      <w:r w:rsidR="00303F65">
        <w:rPr>
          <w:rFonts w:ascii="Tahoma" w:cs="Tahoma"/>
          <w:color w:val="7F7F7F" w:themeColor="text1" w:themeTint="80"/>
          <w:sz w:val="18"/>
          <w:szCs w:val="20"/>
          <w:lang w:val="pt-BR"/>
        </w:rPr>
        <w:t>､</w:t>
      </w:r>
      <w:r w:rsidR="00F95614" w:rsidRPr="00642C17">
        <w:rPr>
          <w:rFonts w:ascii="Tahoma" w:cs="Tahoma"/>
          <w:color w:val="7F7F7F" w:themeColor="text1" w:themeTint="80"/>
          <w:sz w:val="18"/>
          <w:szCs w:val="20"/>
          <w:lang w:val="pt-BR"/>
        </w:rPr>
        <w:t>血清亜型が</w:t>
      </w:r>
      <w:r w:rsidR="00F95614" w:rsidRPr="00642C17">
        <w:rPr>
          <w:rFonts w:ascii="Tahoma" w:cs="Tahoma" w:hint="eastAsia"/>
          <w:color w:val="7F7F7F" w:themeColor="text1" w:themeTint="80"/>
          <w:sz w:val="18"/>
          <w:szCs w:val="20"/>
          <w:lang w:val="pt-BR"/>
        </w:rPr>
        <w:t>（</w:t>
      </w:r>
      <w:r w:rsidR="00F95614" w:rsidRPr="00642C17">
        <w:rPr>
          <w:rFonts w:ascii="Tahoma" w:cs="Tahoma" w:hint="eastAsia"/>
          <w:color w:val="7F7F7F" w:themeColor="text1" w:themeTint="80"/>
          <w:sz w:val="18"/>
          <w:szCs w:val="20"/>
          <w:lang w:val="pt-BR"/>
        </w:rPr>
        <w:t>H5N1</w:t>
      </w:r>
      <w:r w:rsidR="00F95614" w:rsidRPr="00642C17">
        <w:rPr>
          <w:rFonts w:ascii="Tahoma" w:cs="Tahoma" w:hint="eastAsia"/>
          <w:color w:val="7F7F7F" w:themeColor="text1" w:themeTint="80"/>
          <w:sz w:val="18"/>
          <w:szCs w:val="20"/>
          <w:lang w:val="pt-BR"/>
        </w:rPr>
        <w:t>）（</w:t>
      </w:r>
      <w:r w:rsidR="00F95614" w:rsidRPr="00642C17">
        <w:rPr>
          <w:rFonts w:ascii="Tahoma" w:cs="Tahoma" w:hint="eastAsia"/>
          <w:color w:val="7F7F7F" w:themeColor="text1" w:themeTint="80"/>
          <w:sz w:val="18"/>
          <w:szCs w:val="20"/>
          <w:lang w:val="pt-BR"/>
        </w:rPr>
        <w:t>H7N9</w:t>
      </w:r>
      <w:r w:rsidR="00F95614" w:rsidRPr="00642C17">
        <w:rPr>
          <w:rFonts w:hint="eastAsia"/>
          <w:color w:val="7F7F7F" w:themeColor="text1" w:themeTint="80"/>
          <w:sz w:val="18"/>
        </w:rPr>
        <w:t>とする</w:t>
      </w:r>
      <w:r w:rsidR="00F95614" w:rsidRPr="00642C17">
        <w:rPr>
          <w:rFonts w:ascii="Tahoma" w:cs="Tahoma" w:hint="eastAsia"/>
          <w:color w:val="7F7F7F" w:themeColor="text1" w:themeTint="80"/>
          <w:sz w:val="18"/>
          <w:szCs w:val="20"/>
          <w:lang w:val="pt-BR"/>
        </w:rPr>
        <w:t>）</w:t>
      </w:r>
      <w:r w:rsidR="00F95614" w:rsidRPr="00642C17">
        <w:rPr>
          <w:rFonts w:ascii="Tahoma" w:hAnsi="Tahoma" w:cs="Tahoma"/>
          <w:color w:val="7F7F7F" w:themeColor="text1" w:themeTint="80"/>
          <w:sz w:val="18"/>
          <w:szCs w:val="20"/>
          <w:lang w:val="pt-BR"/>
        </w:rPr>
        <w:t>.</w:t>
      </w:r>
      <w:r w:rsidR="00F95614" w:rsidRPr="00F95614">
        <w:rPr>
          <w:rFonts w:ascii="Tahoma" w:hAnsi="Tahoma" w:cs="Tahoma"/>
          <w:sz w:val="20"/>
          <w:szCs w:val="20"/>
          <w:lang w:val="pt-BR"/>
        </w:rPr>
        <w:t xml:space="preserve"> </w:t>
      </w:r>
      <w:r w:rsidRPr="00F95614">
        <w:rPr>
          <w:rFonts w:ascii="Calibri" w:hAnsi="Calibri" w:cs="Calibri"/>
          <w:snapToGrid w:val="0"/>
          <w:kern w:val="0"/>
          <w:sz w:val="22"/>
          <w:szCs w:val="20"/>
          <w:lang w:val="pt-BR"/>
        </w:rPr>
        <w:t>Quando os agentes causadores da Influenza Aviária</w:t>
      </w:r>
      <w:r w:rsidR="00303F65">
        <w:rPr>
          <w:rFonts w:ascii="Calibri" w:hAnsi="Calibri" w:cs="Calibri"/>
          <w:snapToGrid w:val="0"/>
          <w:kern w:val="0"/>
          <w:sz w:val="22"/>
          <w:szCs w:val="20"/>
          <w:lang w:val="pt-BR"/>
        </w:rPr>
        <w:t>､</w:t>
      </w:r>
      <w:r w:rsidRPr="00F95614">
        <w:rPr>
          <w:rFonts w:ascii="Calibri" w:hAnsi="Calibri" w:cs="Calibri"/>
          <w:snapToGrid w:val="0"/>
          <w:kern w:val="0"/>
          <w:sz w:val="22"/>
          <w:szCs w:val="20"/>
          <w:lang w:val="pt-BR"/>
        </w:rPr>
        <w:t xml:space="preserve"> se limita ao vírus da Influenza A</w:t>
      </w:r>
      <w:r w:rsidR="00303F65">
        <w:rPr>
          <w:rFonts w:ascii="Calibri" w:hAnsi="Calibri" w:cs="Calibri"/>
          <w:snapToGrid w:val="0"/>
          <w:kern w:val="0"/>
          <w:sz w:val="22"/>
          <w:szCs w:val="20"/>
          <w:lang w:val="pt-BR"/>
        </w:rPr>
        <w:t>､</w:t>
      </w:r>
      <w:r w:rsidRPr="00F95614">
        <w:rPr>
          <w:rFonts w:ascii="Calibri" w:hAnsi="Calibri" w:cs="Calibri"/>
          <w:snapToGrid w:val="0"/>
          <w:kern w:val="0"/>
          <w:sz w:val="22"/>
          <w:szCs w:val="20"/>
          <w:lang w:val="pt-BR"/>
        </w:rPr>
        <w:t xml:space="preserve"> com o soro do tipo</w:t>
      </w:r>
      <w:r w:rsidRPr="00F95614">
        <w:rPr>
          <w:rFonts w:ascii="Calibri" w:hAnsi="Calibri" w:cs="Calibri"/>
          <w:sz w:val="22"/>
          <w:szCs w:val="20"/>
          <w:lang w:val="pt-BR"/>
        </w:rPr>
        <w:t>H5N1 e H7N9</w:t>
      </w:r>
      <w:r w:rsidRPr="00EF47AC">
        <w:rPr>
          <w:rFonts w:ascii="Tahoma" w:cs="Tahoma"/>
          <w:sz w:val="20"/>
          <w:szCs w:val="20"/>
          <w:lang w:val="pt-BR"/>
        </w:rPr>
        <w:t xml:space="preserve">　</w:t>
      </w:r>
      <w:r w:rsidRPr="00F95614">
        <w:rPr>
          <w:rFonts w:ascii="Tahoma" w:hAnsi="Tahoma" w:cs="Tahoma"/>
          <w:sz w:val="20"/>
          <w:szCs w:val="20"/>
          <w:lang w:val="pt-BR"/>
        </w:rPr>
        <w:t xml:space="preserve">                                                            </w:t>
      </w:r>
      <w:r w:rsidRPr="00EF47AC">
        <w:rPr>
          <w:rFonts w:ascii="Tahoma" w:cs="Tahoma"/>
          <w:sz w:val="20"/>
          <w:szCs w:val="20"/>
          <w:lang w:val="pt-BR"/>
        </w:rPr>
        <w:t xml:space="preserve">　</w:t>
      </w:r>
      <w:r w:rsidRPr="00F95614">
        <w:rPr>
          <w:rFonts w:ascii="Tahoma" w:hAnsi="Tahoma" w:cs="Tahoma"/>
          <w:sz w:val="20"/>
          <w:szCs w:val="20"/>
          <w:lang w:val="pt-BR"/>
        </w:rPr>
        <w:t>Em vigor apartir de 21 de janeiro de 2015</w:t>
      </w:r>
      <w:r w:rsidR="00710731" w:rsidRPr="00642C17">
        <w:rPr>
          <w:rFonts w:hint="eastAsia"/>
          <w:color w:val="000000" w:themeColor="text1"/>
          <w:sz w:val="18"/>
        </w:rPr>
        <w:t>新型コロナウイルス感染症については</w:t>
      </w:r>
      <w:r w:rsidR="00303F65">
        <w:rPr>
          <w:rFonts w:hint="eastAsia"/>
          <w:color w:val="000000" w:themeColor="text1"/>
          <w:sz w:val="18"/>
          <w:lang w:val="pt-BR"/>
        </w:rPr>
        <w:t>､</w:t>
      </w:r>
      <w:r w:rsidR="00710731" w:rsidRPr="00642C17">
        <w:rPr>
          <w:rFonts w:hint="eastAsia"/>
          <w:color w:val="000000" w:themeColor="text1"/>
          <w:sz w:val="18"/>
        </w:rPr>
        <w:t>病原体がべータコロナウイルス属のコロナ</w:t>
      </w:r>
      <w:r w:rsidR="00710731" w:rsidRPr="00642C17">
        <w:rPr>
          <w:rFonts w:hint="eastAsia"/>
          <w:color w:val="7F7F7F" w:themeColor="text1" w:themeTint="80"/>
          <w:sz w:val="18"/>
        </w:rPr>
        <w:t>ウイルス</w:t>
      </w:r>
      <w:r w:rsidR="00710731" w:rsidRPr="00642C17">
        <w:rPr>
          <w:rFonts w:hint="eastAsia"/>
          <w:color w:val="7F7F7F" w:themeColor="text1" w:themeTint="80"/>
          <w:sz w:val="18"/>
          <w:lang w:val="pt-BR"/>
        </w:rPr>
        <w:t>（</w:t>
      </w:r>
      <w:r w:rsidR="00710731" w:rsidRPr="00642C17">
        <w:rPr>
          <w:rFonts w:hint="eastAsia"/>
          <w:color w:val="7F7F7F" w:themeColor="text1" w:themeTint="80"/>
          <w:sz w:val="18"/>
        </w:rPr>
        <w:t>令</w:t>
      </w:r>
      <w:r w:rsidR="00710731" w:rsidRPr="00642C17">
        <w:rPr>
          <w:rFonts w:ascii="Calibri" w:hAnsi="Calibri" w:cs="Calibri" w:hint="eastAsia"/>
          <w:color w:val="7F7F7F" w:themeColor="text1" w:themeTint="80"/>
          <w:sz w:val="18"/>
        </w:rPr>
        <w:t>和</w:t>
      </w:r>
      <w:r w:rsidR="00710731" w:rsidRPr="00642C17">
        <w:rPr>
          <w:rFonts w:ascii="Calibri" w:hAnsi="Calibri" w:cs="Calibri" w:hint="eastAsia"/>
          <w:color w:val="7F7F7F" w:themeColor="text1" w:themeTint="80"/>
          <w:sz w:val="18"/>
          <w:lang w:val="pt-BR"/>
        </w:rPr>
        <w:t>２</w:t>
      </w:r>
      <w:r w:rsidR="00710731" w:rsidRPr="00642C17">
        <w:rPr>
          <w:rFonts w:ascii="Calibri" w:hAnsi="Calibri" w:cs="Calibri" w:hint="eastAsia"/>
          <w:color w:val="7F7F7F" w:themeColor="text1" w:themeTint="80"/>
          <w:sz w:val="18"/>
        </w:rPr>
        <w:t>年</w:t>
      </w:r>
      <w:r w:rsidR="00710731" w:rsidRPr="00642C17">
        <w:rPr>
          <w:rFonts w:ascii="Calibri" w:hAnsi="Calibri" w:cs="Calibri" w:hint="eastAsia"/>
          <w:color w:val="7F7F7F" w:themeColor="text1" w:themeTint="80"/>
          <w:sz w:val="18"/>
          <w:lang w:val="pt-BR"/>
        </w:rPr>
        <w:t>１</w:t>
      </w:r>
      <w:r w:rsidR="00710731" w:rsidRPr="00642C17">
        <w:rPr>
          <w:rFonts w:ascii="Calibri" w:hAnsi="Calibri" w:cs="Calibri" w:hint="eastAsia"/>
          <w:color w:val="7F7F7F" w:themeColor="text1" w:themeTint="80"/>
          <w:sz w:val="18"/>
        </w:rPr>
        <w:t>月に</w:t>
      </w:r>
      <w:r w:rsidR="00303F65">
        <w:rPr>
          <w:rFonts w:ascii="Calibri" w:hAnsi="Calibri" w:cs="Calibri" w:hint="eastAsia"/>
          <w:color w:val="7F7F7F" w:themeColor="text1" w:themeTint="80"/>
          <w:sz w:val="18"/>
          <w:lang w:val="pt-BR"/>
        </w:rPr>
        <w:t>､</w:t>
      </w:r>
      <w:r w:rsidR="00710731" w:rsidRPr="00642C17">
        <w:rPr>
          <w:rFonts w:ascii="Calibri" w:hAnsi="Calibri" w:cs="Calibri" w:hint="eastAsia"/>
          <w:color w:val="7F7F7F" w:themeColor="text1" w:themeTint="80"/>
          <w:sz w:val="18"/>
        </w:rPr>
        <w:t>中華人民共和国から世界保健機関に対して</w:t>
      </w:r>
      <w:r w:rsidR="00303F65">
        <w:rPr>
          <w:rFonts w:ascii="Calibri" w:hAnsi="Calibri" w:cs="Calibri" w:hint="eastAsia"/>
          <w:color w:val="7F7F7F" w:themeColor="text1" w:themeTint="80"/>
          <w:sz w:val="18"/>
          <w:lang w:val="pt-BR"/>
        </w:rPr>
        <w:t>､</w:t>
      </w:r>
      <w:r w:rsidR="00710731" w:rsidRPr="00642C17">
        <w:rPr>
          <w:rFonts w:ascii="Calibri" w:hAnsi="Calibri" w:cs="Calibri" w:hint="eastAsia"/>
          <w:color w:val="7F7F7F" w:themeColor="text1" w:themeTint="80"/>
          <w:sz w:val="18"/>
        </w:rPr>
        <w:t>人に伝染する能力を有することが新たに報告されたものに限る。）であるものに限る。次条第二号チにおいて同じ。</w:t>
      </w:r>
      <w:r w:rsidR="00710731" w:rsidRPr="00642C17">
        <w:rPr>
          <w:rFonts w:ascii="Calibri" w:hAnsi="Calibri" w:cs="Calibri"/>
          <w:color w:val="7F7F7F" w:themeColor="text1" w:themeTint="80"/>
          <w:sz w:val="18"/>
        </w:rPr>
        <w:t>R5</w:t>
      </w:r>
      <w:r w:rsidR="00A21985" w:rsidRPr="00642C17">
        <w:rPr>
          <w:rFonts w:ascii="Calibri" w:hAnsi="Calibri" w:cs="Calibri"/>
          <w:color w:val="7F7F7F" w:themeColor="text1" w:themeTint="80"/>
          <w:sz w:val="18"/>
        </w:rPr>
        <w:t>.</w:t>
      </w:r>
      <w:r w:rsidR="00710731" w:rsidRPr="00642C17">
        <w:rPr>
          <w:rFonts w:ascii="Calibri" w:hAnsi="Calibri" w:cs="Calibri"/>
          <w:color w:val="7F7F7F" w:themeColor="text1" w:themeTint="80"/>
          <w:sz w:val="18"/>
        </w:rPr>
        <w:t>5</w:t>
      </w:r>
      <w:r w:rsidR="00A21985" w:rsidRPr="00642C17">
        <w:rPr>
          <w:rFonts w:ascii="Calibri" w:hAnsi="Calibri" w:cs="Calibri"/>
          <w:color w:val="7F7F7F" w:themeColor="text1" w:themeTint="80"/>
          <w:sz w:val="18"/>
        </w:rPr>
        <w:t>.</w:t>
      </w:r>
      <w:r w:rsidR="00710731" w:rsidRPr="00642C17">
        <w:rPr>
          <w:rFonts w:ascii="Calibri" w:hAnsi="Calibri" w:cs="Calibri"/>
          <w:color w:val="7F7F7F" w:themeColor="text1" w:themeTint="80"/>
          <w:sz w:val="18"/>
        </w:rPr>
        <w:t>8</w:t>
      </w:r>
      <w:r w:rsidR="00710731" w:rsidRPr="00642C17">
        <w:rPr>
          <w:rFonts w:ascii="Calibri" w:hAnsi="Calibri" w:cs="Calibri" w:hint="eastAsia"/>
          <w:color w:val="7F7F7F" w:themeColor="text1" w:themeTint="80"/>
          <w:sz w:val="18"/>
        </w:rPr>
        <w:t>施行</w:t>
      </w:r>
    </w:p>
    <w:p w:rsidR="00590D91" w:rsidRPr="00710731" w:rsidRDefault="00F95614" w:rsidP="00642C17">
      <w:pPr>
        <w:adjustRightInd w:val="0"/>
        <w:snapToGrid w:val="0"/>
        <w:spacing w:line="220" w:lineRule="exact"/>
        <w:ind w:leftChars="200" w:left="630" w:hangingChars="100" w:hanging="210"/>
        <w:jc w:val="left"/>
        <w:rPr>
          <w:rFonts w:ascii="Calibri" w:hAnsi="Calibri" w:cs="Calibri"/>
          <w:color w:val="000000" w:themeColor="text1"/>
        </w:rPr>
      </w:pPr>
      <w:r w:rsidRPr="00710731">
        <w:rPr>
          <w:rFonts w:ascii="Calibri" w:hAnsi="Calibri" w:cs="Calibri"/>
          <w:color w:val="000000" w:themeColor="text1"/>
        </w:rPr>
        <w:t xml:space="preserve"> </w:t>
      </w:r>
      <w:r w:rsidR="00590D91" w:rsidRPr="00710731">
        <w:rPr>
          <w:rFonts w:ascii="Calibri" w:hAnsi="Calibri" w:cs="Calibri"/>
          <w:color w:val="000000" w:themeColor="text1"/>
        </w:rPr>
        <w:t>Sobre a infecção pelo novo coronavirus</w:t>
      </w:r>
      <w:r w:rsidR="00303F65">
        <w:rPr>
          <w:rFonts w:ascii="Calibri" w:hAnsi="Calibri" w:cs="Calibri"/>
          <w:color w:val="000000" w:themeColor="text1"/>
        </w:rPr>
        <w:t>､</w:t>
      </w:r>
      <w:r w:rsidR="00590D91" w:rsidRPr="00710731">
        <w:rPr>
          <w:rFonts w:ascii="Calibri" w:hAnsi="Calibri" w:cs="Calibri"/>
          <w:color w:val="000000" w:themeColor="text1"/>
        </w:rPr>
        <w:t xml:space="preserve"> coronavirus em que o patógeno é do genero beta coronavirus(janeiro de 2022</w:t>
      </w:r>
    </w:p>
    <w:p w:rsidR="007F6D93" w:rsidRPr="00590D91" w:rsidRDefault="00EE38B1" w:rsidP="00642C17">
      <w:pPr>
        <w:adjustRightInd w:val="0"/>
        <w:snapToGrid w:val="0"/>
        <w:spacing w:line="220" w:lineRule="exact"/>
        <w:ind w:leftChars="250" w:left="630" w:hangingChars="50" w:hanging="105"/>
        <w:jc w:val="left"/>
        <w:rPr>
          <w:rFonts w:ascii="Calibri" w:hAnsi="Calibri" w:cs="Calibri"/>
          <w:sz w:val="23"/>
          <w:szCs w:val="23"/>
          <w:u w:val="single"/>
          <w:lang w:val="pt-BR"/>
        </w:rPr>
      </w:pPr>
      <w:r>
        <w:rPr>
          <w:rFonts w:ascii="Calibri" w:hAnsi="Calibri" w:cs="Calibri" w:hint="eastAsia"/>
          <w:color w:val="000000" w:themeColor="text1"/>
          <w:lang w:val="pt-BR"/>
        </w:rPr>
        <w:t xml:space="preserve">Somente </w:t>
      </w:r>
      <w:r>
        <w:rPr>
          <w:rFonts w:ascii="Calibri" w:hAnsi="Calibri" w:cs="Calibri"/>
          <w:color w:val="000000" w:themeColor="text1"/>
          <w:lang w:val="pt-BR"/>
        </w:rPr>
        <w:t xml:space="preserve">aqueles que recentemente foram relatados pela República Popular da China à Organização Mundial da Saúde como tendo a capacidade de serem transmitidos aos seres humanos). </w:t>
      </w:r>
    </w:p>
    <w:sectPr w:rsidR="007F6D93" w:rsidRPr="00590D91" w:rsidSect="00303F65">
      <w:pgSz w:w="11906" w:h="16838"/>
      <w:pgMar w:top="510" w:right="510" w:bottom="284"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FE8" w:rsidRDefault="00342FE8" w:rsidP="00B50FF0">
      <w:r>
        <w:separator/>
      </w:r>
    </w:p>
  </w:endnote>
  <w:endnote w:type="continuationSeparator" w:id="0">
    <w:p w:rsidR="00342FE8" w:rsidRDefault="00342FE8" w:rsidP="00B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FE8" w:rsidRDefault="00342FE8" w:rsidP="00B50FF0">
      <w:r>
        <w:separator/>
      </w:r>
    </w:p>
  </w:footnote>
  <w:footnote w:type="continuationSeparator" w:id="0">
    <w:p w:rsidR="00342FE8" w:rsidRDefault="00342FE8" w:rsidP="00B50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635E7"/>
    <w:multiLevelType w:val="hybridMultilevel"/>
    <w:tmpl w:val="F33CCED4"/>
    <w:lvl w:ilvl="0" w:tplc="178A7B92">
      <w:start w:val="1"/>
      <w:numFmt w:val="decimalEnclosedCircle"/>
      <w:lvlText w:val="%1"/>
      <w:lvlJc w:val="left"/>
      <w:pPr>
        <w:ind w:left="360" w:hanging="360"/>
      </w:pPr>
      <w:rPr>
        <w:rFonts w:ascii="Calibri" w:hAnsi="Calibri"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A139C"/>
    <w:multiLevelType w:val="hybridMultilevel"/>
    <w:tmpl w:val="AC56DE4E"/>
    <w:lvl w:ilvl="0" w:tplc="2D86DD3A">
      <w:start w:val="5"/>
      <w:numFmt w:val="bullet"/>
      <w:lvlText w:val=""/>
      <w:lvlJc w:val="left"/>
      <w:pPr>
        <w:ind w:left="360" w:hanging="360"/>
      </w:pPr>
      <w:rPr>
        <w:rFonts w:ascii="Symbol" w:eastAsiaTheme="minorEastAsia"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1F"/>
    <w:rsid w:val="00161421"/>
    <w:rsid w:val="00173884"/>
    <w:rsid w:val="00187DE5"/>
    <w:rsid w:val="001B0105"/>
    <w:rsid w:val="001B34B0"/>
    <w:rsid w:val="002017F6"/>
    <w:rsid w:val="00203919"/>
    <w:rsid w:val="002270CC"/>
    <w:rsid w:val="002409B2"/>
    <w:rsid w:val="0025576A"/>
    <w:rsid w:val="002937AE"/>
    <w:rsid w:val="002E283B"/>
    <w:rsid w:val="00303F65"/>
    <w:rsid w:val="0032320A"/>
    <w:rsid w:val="00342FE8"/>
    <w:rsid w:val="003622EE"/>
    <w:rsid w:val="003C687C"/>
    <w:rsid w:val="003D1D72"/>
    <w:rsid w:val="004303A2"/>
    <w:rsid w:val="00463AFA"/>
    <w:rsid w:val="00584E1C"/>
    <w:rsid w:val="00590D91"/>
    <w:rsid w:val="005B0659"/>
    <w:rsid w:val="005D0519"/>
    <w:rsid w:val="00642C17"/>
    <w:rsid w:val="00653299"/>
    <w:rsid w:val="006E58DB"/>
    <w:rsid w:val="00710731"/>
    <w:rsid w:val="00776F4C"/>
    <w:rsid w:val="00794C82"/>
    <w:rsid w:val="007A1977"/>
    <w:rsid w:val="007F6D93"/>
    <w:rsid w:val="008719CD"/>
    <w:rsid w:val="00890F4C"/>
    <w:rsid w:val="00922E8A"/>
    <w:rsid w:val="00936F2E"/>
    <w:rsid w:val="009D0358"/>
    <w:rsid w:val="00A21985"/>
    <w:rsid w:val="00AE4E2B"/>
    <w:rsid w:val="00AF5EEB"/>
    <w:rsid w:val="00B50FF0"/>
    <w:rsid w:val="00B5457D"/>
    <w:rsid w:val="00B7307A"/>
    <w:rsid w:val="00C709CC"/>
    <w:rsid w:val="00CA36E6"/>
    <w:rsid w:val="00CC2ED4"/>
    <w:rsid w:val="00CC50BA"/>
    <w:rsid w:val="00D45423"/>
    <w:rsid w:val="00DC4FA9"/>
    <w:rsid w:val="00DE5F33"/>
    <w:rsid w:val="00DF2D12"/>
    <w:rsid w:val="00E23A1F"/>
    <w:rsid w:val="00E52908"/>
    <w:rsid w:val="00E863B0"/>
    <w:rsid w:val="00EA5E49"/>
    <w:rsid w:val="00EC1BE9"/>
    <w:rsid w:val="00EE0848"/>
    <w:rsid w:val="00EE38B1"/>
    <w:rsid w:val="00F213DB"/>
    <w:rsid w:val="00F95614"/>
    <w:rsid w:val="00FC4230"/>
    <w:rsid w:val="00FE6A72"/>
    <w:rsid w:val="00FF1413"/>
    <w:rsid w:val="00FF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C947A8-3132-4EB3-B433-4466D53B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5F33"/>
    <w:pPr>
      <w:ind w:leftChars="400" w:left="840"/>
    </w:pPr>
  </w:style>
  <w:style w:type="paragraph" w:styleId="a5">
    <w:name w:val="header"/>
    <w:basedOn w:val="a"/>
    <w:link w:val="a6"/>
    <w:uiPriority w:val="99"/>
    <w:unhideWhenUsed/>
    <w:rsid w:val="00B50FF0"/>
    <w:pPr>
      <w:tabs>
        <w:tab w:val="center" w:pos="4252"/>
        <w:tab w:val="right" w:pos="8504"/>
      </w:tabs>
      <w:snapToGrid w:val="0"/>
    </w:pPr>
  </w:style>
  <w:style w:type="character" w:customStyle="1" w:styleId="a6">
    <w:name w:val="ヘッダー (文字)"/>
    <w:basedOn w:val="a0"/>
    <w:link w:val="a5"/>
    <w:uiPriority w:val="99"/>
    <w:rsid w:val="00B50FF0"/>
  </w:style>
  <w:style w:type="paragraph" w:styleId="a7">
    <w:name w:val="footer"/>
    <w:basedOn w:val="a"/>
    <w:link w:val="a8"/>
    <w:uiPriority w:val="99"/>
    <w:unhideWhenUsed/>
    <w:rsid w:val="00B50FF0"/>
    <w:pPr>
      <w:tabs>
        <w:tab w:val="center" w:pos="4252"/>
        <w:tab w:val="right" w:pos="8504"/>
      </w:tabs>
      <w:snapToGrid w:val="0"/>
    </w:pPr>
  </w:style>
  <w:style w:type="character" w:customStyle="1" w:styleId="a8">
    <w:name w:val="フッター (文字)"/>
    <w:basedOn w:val="a0"/>
    <w:link w:val="a7"/>
    <w:uiPriority w:val="99"/>
    <w:rsid w:val="00B50FF0"/>
  </w:style>
  <w:style w:type="paragraph" w:styleId="a9">
    <w:name w:val="Balloon Text"/>
    <w:basedOn w:val="a"/>
    <w:link w:val="aa"/>
    <w:uiPriority w:val="99"/>
    <w:semiHidden/>
    <w:unhideWhenUsed/>
    <w:rsid w:val="003C68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87C"/>
    <w:rPr>
      <w:rFonts w:asciiTheme="majorHAnsi" w:eastAsiaTheme="majorEastAsia" w:hAnsiTheme="majorHAnsi" w:cstheme="majorBidi"/>
      <w:sz w:val="18"/>
      <w:szCs w:val="18"/>
    </w:rPr>
  </w:style>
  <w:style w:type="paragraph" w:styleId="ab">
    <w:name w:val="Title"/>
    <w:basedOn w:val="a"/>
    <w:next w:val="a"/>
    <w:link w:val="ac"/>
    <w:qFormat/>
    <w:rsid w:val="007F6D93"/>
    <w:pPr>
      <w:spacing w:before="240" w:after="120"/>
      <w:jc w:val="center"/>
      <w:outlineLvl w:val="0"/>
    </w:pPr>
    <w:rPr>
      <w:rFonts w:ascii="Arial" w:eastAsia="ＭＳ ゴシック" w:hAnsi="Arial" w:cs="Times New Roman"/>
      <w:sz w:val="32"/>
      <w:szCs w:val="32"/>
    </w:rPr>
  </w:style>
  <w:style w:type="character" w:customStyle="1" w:styleId="ac">
    <w:name w:val="表題 (文字)"/>
    <w:basedOn w:val="a0"/>
    <w:link w:val="ab"/>
    <w:rsid w:val="007F6D93"/>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859</Words>
  <Characters>4900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9</cp:revision>
  <cp:lastPrinted>2020-04-13T06:47:00Z</cp:lastPrinted>
  <dcterms:created xsi:type="dcterms:W3CDTF">2023-05-08T05:24:00Z</dcterms:created>
  <dcterms:modified xsi:type="dcterms:W3CDTF">2024-09-03T06:17:00Z</dcterms:modified>
</cp:coreProperties>
</file>